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DB9" w:rsidRDefault="00553E26" w:rsidP="00EA44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Discourse of culture and i</w:t>
      </w:r>
      <w:r w:rsidR="00864DB9">
        <w:rPr>
          <w:rFonts w:ascii="Times New Roman" w:hAnsi="Times New Roman" w:cs="Times New Roman"/>
          <w:b/>
          <w:sz w:val="24"/>
          <w:szCs w:val="24"/>
        </w:rPr>
        <w:t xml:space="preserve">deology in </w:t>
      </w:r>
      <w:r>
        <w:rPr>
          <w:rFonts w:ascii="Times New Roman" w:hAnsi="Times New Roman" w:cs="Times New Roman"/>
          <w:b/>
          <w:sz w:val="24"/>
          <w:szCs w:val="24"/>
        </w:rPr>
        <w:t>two African n</w:t>
      </w:r>
      <w:r w:rsidR="007F5CBD">
        <w:rPr>
          <w:rFonts w:ascii="Times New Roman" w:hAnsi="Times New Roman" w:cs="Times New Roman"/>
          <w:b/>
          <w:sz w:val="24"/>
          <w:szCs w:val="24"/>
        </w:rPr>
        <w:t>ovels</w:t>
      </w:r>
      <w:r>
        <w:rPr>
          <w:rFonts w:ascii="Times New Roman" w:hAnsi="Times New Roman" w:cs="Times New Roman"/>
          <w:b/>
          <w:sz w:val="24"/>
          <w:szCs w:val="24"/>
        </w:rPr>
        <w:t>: Evolving a p</w:t>
      </w:r>
      <w:r w:rsidR="00864DB9">
        <w:rPr>
          <w:rFonts w:ascii="Times New Roman" w:hAnsi="Times New Roman" w:cs="Times New Roman"/>
          <w:b/>
          <w:sz w:val="24"/>
          <w:szCs w:val="24"/>
        </w:rPr>
        <w:t>roto-literac</w:t>
      </w:r>
      <w:r>
        <w:rPr>
          <w:rFonts w:ascii="Times New Roman" w:hAnsi="Times New Roman" w:cs="Times New Roman"/>
          <w:b/>
          <w:sz w:val="24"/>
          <w:szCs w:val="24"/>
        </w:rPr>
        <w:t>y m</w:t>
      </w:r>
      <w:r w:rsidR="007F5CBD">
        <w:rPr>
          <w:rFonts w:ascii="Times New Roman" w:hAnsi="Times New Roman" w:cs="Times New Roman"/>
          <w:b/>
          <w:sz w:val="24"/>
          <w:szCs w:val="24"/>
        </w:rPr>
        <w:t>odel</w:t>
      </w:r>
    </w:p>
    <w:p w:rsidR="00864DB9" w:rsidRDefault="00864DB9" w:rsidP="00EA449A">
      <w:pPr>
        <w:spacing w:after="0" w:line="240" w:lineRule="auto"/>
        <w:jc w:val="center"/>
        <w:rPr>
          <w:rFonts w:ascii="Times New Roman" w:hAnsi="Times New Roman" w:cs="Times New Roman"/>
          <w:b/>
          <w:sz w:val="24"/>
          <w:szCs w:val="24"/>
        </w:rPr>
      </w:pPr>
    </w:p>
    <w:p w:rsidR="007F5CBD" w:rsidRDefault="007F5CBD" w:rsidP="002C0358">
      <w:pPr>
        <w:spacing w:line="240" w:lineRule="auto"/>
        <w:jc w:val="center"/>
        <w:rPr>
          <w:rFonts w:ascii="Times New Roman" w:hAnsi="Times New Roman" w:cs="Times New Roman"/>
          <w:b/>
          <w:sz w:val="24"/>
          <w:szCs w:val="24"/>
        </w:rPr>
      </w:pPr>
    </w:p>
    <w:p w:rsidR="002C0358" w:rsidRDefault="00864DB9" w:rsidP="002C035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2C0358" w:rsidRPr="00352644" w:rsidRDefault="002C0358" w:rsidP="002C0358">
      <w:pPr>
        <w:spacing w:line="240" w:lineRule="auto"/>
        <w:jc w:val="both"/>
        <w:rPr>
          <w:rFonts w:ascii="Times New Roman" w:hAnsi="Times New Roman" w:cs="Times New Roman"/>
          <w:sz w:val="24"/>
          <w:szCs w:val="24"/>
        </w:rPr>
      </w:pPr>
      <w:r w:rsidRPr="00352644">
        <w:rPr>
          <w:rFonts w:ascii="Times New Roman" w:hAnsi="Times New Roman" w:cs="Times New Roman"/>
          <w:sz w:val="24"/>
          <w:szCs w:val="24"/>
        </w:rPr>
        <w:t>This innovative sociolinguistic study adopted the discourse of culture and ideology as framework in evolving a proto-model of literacy development.</w:t>
      </w:r>
      <w:r>
        <w:rPr>
          <w:rFonts w:ascii="Times New Roman" w:hAnsi="Times New Roman" w:cs="Times New Roman"/>
          <w:sz w:val="24"/>
          <w:szCs w:val="24"/>
        </w:rPr>
        <w:t xml:space="preserve"> </w:t>
      </w:r>
      <w:r w:rsidRPr="00352644">
        <w:rPr>
          <w:rFonts w:ascii="Times New Roman" w:hAnsi="Times New Roman" w:cs="Times New Roman"/>
          <w:sz w:val="24"/>
          <w:szCs w:val="24"/>
        </w:rPr>
        <w:t>The language-literature interface was the approach which allowed for the use of the critical discourse analysis or CDA of transitivity processes in the analysis of the ideological discourse in the two African novels,</w:t>
      </w:r>
      <w:r>
        <w:rPr>
          <w:rFonts w:ascii="Times New Roman" w:hAnsi="Times New Roman" w:cs="Times New Roman"/>
          <w:sz w:val="24"/>
          <w:szCs w:val="24"/>
        </w:rPr>
        <w:t xml:space="preserve"> </w:t>
      </w:r>
      <w:r w:rsidRPr="00352644">
        <w:rPr>
          <w:rFonts w:ascii="Times New Roman" w:hAnsi="Times New Roman" w:cs="Times New Roman"/>
          <w:i/>
          <w:iCs/>
          <w:sz w:val="24"/>
          <w:szCs w:val="24"/>
        </w:rPr>
        <w:t xml:space="preserve">The Texture of Dreams </w:t>
      </w:r>
      <w:r w:rsidRPr="00352644">
        <w:rPr>
          <w:rFonts w:ascii="Times New Roman" w:hAnsi="Times New Roman" w:cs="Times New Roman"/>
          <w:sz w:val="24"/>
          <w:szCs w:val="24"/>
        </w:rPr>
        <w:t xml:space="preserve">by </w:t>
      </w:r>
      <w:proofErr w:type="spellStart"/>
      <w:r w:rsidRPr="00352644">
        <w:rPr>
          <w:rFonts w:ascii="Times New Roman" w:hAnsi="Times New Roman" w:cs="Times New Roman"/>
          <w:sz w:val="24"/>
          <w:szCs w:val="24"/>
        </w:rPr>
        <w:t>Yitbarek</w:t>
      </w:r>
      <w:proofErr w:type="spellEnd"/>
      <w:r w:rsidRPr="00352644">
        <w:rPr>
          <w:rFonts w:ascii="Times New Roman" w:hAnsi="Times New Roman" w:cs="Times New Roman"/>
          <w:sz w:val="24"/>
          <w:szCs w:val="24"/>
        </w:rPr>
        <w:t>,</w:t>
      </w:r>
      <w:r>
        <w:rPr>
          <w:rFonts w:ascii="Times New Roman" w:hAnsi="Times New Roman" w:cs="Times New Roman"/>
          <w:sz w:val="24"/>
          <w:szCs w:val="24"/>
        </w:rPr>
        <w:t xml:space="preserve"> </w:t>
      </w:r>
      <w:r w:rsidRPr="00352644">
        <w:rPr>
          <w:rFonts w:ascii="Times New Roman" w:hAnsi="Times New Roman" w:cs="Times New Roman"/>
          <w:sz w:val="24"/>
          <w:szCs w:val="24"/>
        </w:rPr>
        <w:t xml:space="preserve">and </w:t>
      </w:r>
      <w:r w:rsidRPr="00352644">
        <w:rPr>
          <w:rFonts w:ascii="Times New Roman" w:hAnsi="Times New Roman" w:cs="Times New Roman"/>
          <w:i/>
          <w:iCs/>
          <w:sz w:val="24"/>
          <w:szCs w:val="24"/>
        </w:rPr>
        <w:t xml:space="preserve">The Beautiful Things That Heaven Bears </w:t>
      </w:r>
      <w:r>
        <w:rPr>
          <w:rFonts w:ascii="Times New Roman" w:hAnsi="Times New Roman" w:cs="Times New Roman"/>
          <w:sz w:val="24"/>
          <w:szCs w:val="24"/>
        </w:rPr>
        <w:t xml:space="preserve">by </w:t>
      </w:r>
      <w:proofErr w:type="spellStart"/>
      <w:r>
        <w:rPr>
          <w:rFonts w:ascii="Times New Roman" w:hAnsi="Times New Roman" w:cs="Times New Roman"/>
          <w:sz w:val="24"/>
          <w:szCs w:val="24"/>
        </w:rPr>
        <w:t>Mengestu</w:t>
      </w:r>
      <w:proofErr w:type="spellEnd"/>
      <w:r w:rsidRPr="00352644">
        <w:rPr>
          <w:rFonts w:ascii="Times New Roman" w:hAnsi="Times New Roman" w:cs="Times New Roman"/>
          <w:sz w:val="24"/>
          <w:szCs w:val="24"/>
        </w:rPr>
        <w:t>.</w:t>
      </w:r>
      <w:r>
        <w:rPr>
          <w:rFonts w:ascii="Times New Roman" w:hAnsi="Times New Roman" w:cs="Times New Roman"/>
          <w:sz w:val="24"/>
          <w:szCs w:val="24"/>
        </w:rPr>
        <w:t xml:space="preserve"> </w:t>
      </w:r>
      <w:r w:rsidRPr="00352644">
        <w:rPr>
          <w:rFonts w:ascii="Times New Roman" w:hAnsi="Times New Roman" w:cs="Times New Roman"/>
          <w:sz w:val="24"/>
          <w:szCs w:val="24"/>
        </w:rPr>
        <w:t xml:space="preserve">The target learners for the pedagogical model were non-participant college freshmen in a state university in </w:t>
      </w:r>
      <w:proofErr w:type="spellStart"/>
      <w:r>
        <w:rPr>
          <w:rFonts w:ascii="Times New Roman" w:hAnsi="Times New Roman" w:cs="Times New Roman"/>
          <w:sz w:val="24"/>
          <w:szCs w:val="24"/>
        </w:rPr>
        <w:t>Benguet</w:t>
      </w:r>
      <w:proofErr w:type="spellEnd"/>
      <w:r>
        <w:rPr>
          <w:rFonts w:ascii="Times New Roman" w:hAnsi="Times New Roman" w:cs="Times New Roman"/>
          <w:sz w:val="24"/>
          <w:szCs w:val="24"/>
        </w:rPr>
        <w:t>, Philippines</w:t>
      </w:r>
      <w:r w:rsidRPr="00352644">
        <w:rPr>
          <w:rFonts w:ascii="Times New Roman" w:hAnsi="Times New Roman" w:cs="Times New Roman"/>
          <w:sz w:val="24"/>
          <w:szCs w:val="24"/>
        </w:rPr>
        <w:t xml:space="preserve"> since the study navigated on a bold and trail-blazing innovation as benchmark in language curriculum renewal anchored on reflective practice.</w:t>
      </w:r>
      <w:r>
        <w:rPr>
          <w:rFonts w:ascii="Times New Roman" w:hAnsi="Times New Roman" w:cs="Times New Roman"/>
          <w:sz w:val="24"/>
          <w:szCs w:val="24"/>
        </w:rPr>
        <w:t xml:space="preserve"> </w:t>
      </w:r>
      <w:r w:rsidRPr="00352644">
        <w:rPr>
          <w:rFonts w:ascii="Times New Roman" w:hAnsi="Times New Roman" w:cs="Times New Roman"/>
          <w:sz w:val="24"/>
          <w:szCs w:val="24"/>
        </w:rPr>
        <w:t xml:space="preserve">Both </w:t>
      </w:r>
      <w:r w:rsidRPr="00352644">
        <w:rPr>
          <w:rFonts w:ascii="Times New Roman" w:hAnsi="Times New Roman" w:cs="Times New Roman"/>
          <w:i/>
          <w:iCs/>
          <w:sz w:val="24"/>
          <w:szCs w:val="24"/>
        </w:rPr>
        <w:t xml:space="preserve">a priori </w:t>
      </w:r>
      <w:r w:rsidRPr="00352644">
        <w:rPr>
          <w:rFonts w:ascii="Times New Roman" w:hAnsi="Times New Roman" w:cs="Times New Roman"/>
          <w:sz w:val="24"/>
          <w:szCs w:val="24"/>
        </w:rPr>
        <w:t xml:space="preserve">and </w:t>
      </w:r>
      <w:r w:rsidRPr="00352644">
        <w:rPr>
          <w:rFonts w:ascii="Times New Roman" w:hAnsi="Times New Roman" w:cs="Times New Roman"/>
          <w:i/>
          <w:iCs/>
          <w:sz w:val="24"/>
          <w:szCs w:val="24"/>
        </w:rPr>
        <w:t xml:space="preserve">a posteriori </w:t>
      </w:r>
      <w:r w:rsidRPr="00352644">
        <w:rPr>
          <w:rFonts w:ascii="Times New Roman" w:hAnsi="Times New Roman" w:cs="Times New Roman"/>
          <w:sz w:val="24"/>
          <w:szCs w:val="24"/>
        </w:rPr>
        <w:t>principles of language curriculum renewal were adopted in the design of the proto-model where a matrix of literacy skills was identified and re-classified from the gathered baseline data of feedback and observations from the stakeholders and the personal portfolio of professional practice by the researcher,</w:t>
      </w:r>
      <w:r>
        <w:rPr>
          <w:rFonts w:ascii="Times New Roman" w:hAnsi="Times New Roman" w:cs="Times New Roman"/>
          <w:sz w:val="24"/>
          <w:szCs w:val="24"/>
        </w:rPr>
        <w:t xml:space="preserve"> </w:t>
      </w:r>
      <w:r w:rsidRPr="00352644">
        <w:rPr>
          <w:rFonts w:ascii="Times New Roman" w:hAnsi="Times New Roman" w:cs="Times New Roman"/>
          <w:sz w:val="24"/>
          <w:szCs w:val="24"/>
        </w:rPr>
        <w:t>and ultimately,</w:t>
      </w:r>
      <w:r>
        <w:rPr>
          <w:rFonts w:ascii="Times New Roman" w:hAnsi="Times New Roman" w:cs="Times New Roman"/>
          <w:sz w:val="24"/>
          <w:szCs w:val="24"/>
        </w:rPr>
        <w:t xml:space="preserve"> </w:t>
      </w:r>
      <w:r w:rsidRPr="00352644">
        <w:rPr>
          <w:rFonts w:ascii="Times New Roman" w:hAnsi="Times New Roman" w:cs="Times New Roman"/>
          <w:sz w:val="24"/>
          <w:szCs w:val="24"/>
        </w:rPr>
        <w:t>from the result of the CDA.</w:t>
      </w:r>
      <w:r>
        <w:rPr>
          <w:rFonts w:ascii="Times New Roman" w:hAnsi="Times New Roman" w:cs="Times New Roman"/>
          <w:sz w:val="24"/>
          <w:szCs w:val="24"/>
        </w:rPr>
        <w:t xml:space="preserve"> </w:t>
      </w:r>
      <w:r w:rsidRPr="00352644">
        <w:rPr>
          <w:rFonts w:ascii="Times New Roman" w:hAnsi="Times New Roman" w:cs="Times New Roman"/>
          <w:sz w:val="24"/>
          <w:szCs w:val="24"/>
        </w:rPr>
        <w:t>Corpora for the study were the sample extracts from both novels.</w:t>
      </w:r>
      <w:r>
        <w:rPr>
          <w:rFonts w:ascii="Times New Roman" w:hAnsi="Times New Roman" w:cs="Times New Roman"/>
          <w:sz w:val="24"/>
          <w:szCs w:val="24"/>
        </w:rPr>
        <w:t xml:space="preserve"> </w:t>
      </w:r>
      <w:r w:rsidRPr="00352644">
        <w:rPr>
          <w:rFonts w:ascii="Times New Roman" w:hAnsi="Times New Roman" w:cs="Times New Roman"/>
          <w:sz w:val="24"/>
          <w:szCs w:val="24"/>
        </w:rPr>
        <w:t>The significant pedagog</w:t>
      </w:r>
      <w:r w:rsidR="00864DB9">
        <w:rPr>
          <w:rFonts w:ascii="Times New Roman" w:hAnsi="Times New Roman" w:cs="Times New Roman"/>
          <w:sz w:val="24"/>
          <w:szCs w:val="24"/>
        </w:rPr>
        <w:t>ical reflection from the</w:t>
      </w:r>
      <w:r w:rsidRPr="00352644">
        <w:rPr>
          <w:rFonts w:ascii="Times New Roman" w:hAnsi="Times New Roman" w:cs="Times New Roman"/>
          <w:sz w:val="24"/>
          <w:szCs w:val="24"/>
        </w:rPr>
        <w:t xml:space="preserve"> study articulated the crucial role of critical reading of the novel in terms of its discourse of ideology and culture as effective context for higher level of reading comprehension;</w:t>
      </w:r>
      <w:r>
        <w:rPr>
          <w:rFonts w:ascii="Times New Roman" w:hAnsi="Times New Roman" w:cs="Times New Roman"/>
          <w:sz w:val="24"/>
          <w:szCs w:val="24"/>
        </w:rPr>
        <w:t xml:space="preserve"> </w:t>
      </w:r>
      <w:r w:rsidRPr="00352644">
        <w:rPr>
          <w:rFonts w:ascii="Times New Roman" w:hAnsi="Times New Roman" w:cs="Times New Roman"/>
          <w:sz w:val="24"/>
          <w:szCs w:val="24"/>
        </w:rPr>
        <w:t>this highlighting the importance of making inferences from propositions,</w:t>
      </w:r>
      <w:r>
        <w:rPr>
          <w:rFonts w:ascii="Times New Roman" w:hAnsi="Times New Roman" w:cs="Times New Roman"/>
          <w:sz w:val="24"/>
          <w:szCs w:val="24"/>
        </w:rPr>
        <w:t xml:space="preserve"> </w:t>
      </w:r>
      <w:r w:rsidRPr="00352644">
        <w:rPr>
          <w:rFonts w:ascii="Times New Roman" w:hAnsi="Times New Roman" w:cs="Times New Roman"/>
          <w:sz w:val="24"/>
          <w:szCs w:val="24"/>
        </w:rPr>
        <w:t>suppositions,</w:t>
      </w:r>
      <w:r>
        <w:rPr>
          <w:rFonts w:ascii="Times New Roman" w:hAnsi="Times New Roman" w:cs="Times New Roman"/>
          <w:sz w:val="24"/>
          <w:szCs w:val="24"/>
        </w:rPr>
        <w:t xml:space="preserve"> </w:t>
      </w:r>
      <w:r w:rsidR="00864DB9">
        <w:rPr>
          <w:rFonts w:ascii="Times New Roman" w:hAnsi="Times New Roman" w:cs="Times New Roman"/>
          <w:sz w:val="24"/>
          <w:szCs w:val="24"/>
        </w:rPr>
        <w:t>and implicatures as well as</w:t>
      </w:r>
      <w:r w:rsidRPr="00352644">
        <w:rPr>
          <w:rFonts w:ascii="Times New Roman" w:hAnsi="Times New Roman" w:cs="Times New Roman"/>
          <w:sz w:val="24"/>
          <w:szCs w:val="24"/>
        </w:rPr>
        <w:t xml:space="preserve"> noting cultural load in literary language.</w:t>
      </w:r>
      <w:r>
        <w:rPr>
          <w:rFonts w:ascii="Times New Roman" w:hAnsi="Times New Roman" w:cs="Times New Roman"/>
          <w:sz w:val="24"/>
          <w:szCs w:val="24"/>
        </w:rPr>
        <w:t xml:space="preserve"> </w:t>
      </w:r>
      <w:r w:rsidRPr="00352644">
        <w:rPr>
          <w:rFonts w:ascii="Times New Roman" w:hAnsi="Times New Roman" w:cs="Times New Roman"/>
          <w:sz w:val="24"/>
          <w:szCs w:val="24"/>
        </w:rPr>
        <w:t>The study recommends for the use and teaching of CDA of transitivity processes among college students to look into the discourse of culture and ideology which in turn promote effective reading comprehension.</w:t>
      </w:r>
      <w:r>
        <w:rPr>
          <w:rFonts w:ascii="Times New Roman" w:hAnsi="Times New Roman" w:cs="Times New Roman"/>
          <w:sz w:val="24"/>
          <w:szCs w:val="24"/>
        </w:rPr>
        <w:t xml:space="preserve"> </w:t>
      </w:r>
      <w:r w:rsidRPr="00352644">
        <w:rPr>
          <w:rFonts w:ascii="Times New Roman" w:hAnsi="Times New Roman" w:cs="Times New Roman"/>
          <w:sz w:val="24"/>
          <w:szCs w:val="24"/>
        </w:rPr>
        <w:t>Likewise,</w:t>
      </w:r>
      <w:r>
        <w:rPr>
          <w:rFonts w:ascii="Times New Roman" w:hAnsi="Times New Roman" w:cs="Times New Roman"/>
          <w:sz w:val="24"/>
          <w:szCs w:val="24"/>
        </w:rPr>
        <w:t xml:space="preserve"> </w:t>
      </w:r>
      <w:r w:rsidR="00E364DB">
        <w:rPr>
          <w:rFonts w:ascii="Times New Roman" w:hAnsi="Times New Roman" w:cs="Times New Roman"/>
          <w:sz w:val="24"/>
          <w:szCs w:val="24"/>
        </w:rPr>
        <w:t xml:space="preserve">language curriculum </w:t>
      </w:r>
      <w:r w:rsidR="00EA449A">
        <w:rPr>
          <w:rFonts w:ascii="Times New Roman" w:hAnsi="Times New Roman" w:cs="Times New Roman"/>
          <w:sz w:val="24"/>
          <w:szCs w:val="24"/>
        </w:rPr>
        <w:t>enhancement</w:t>
      </w:r>
      <w:r w:rsidRPr="00352644">
        <w:rPr>
          <w:rFonts w:ascii="Times New Roman" w:hAnsi="Times New Roman" w:cs="Times New Roman"/>
          <w:sz w:val="24"/>
          <w:szCs w:val="24"/>
        </w:rPr>
        <w:t xml:space="preserve"> can take off from a sociolinguistic case study that is anchored on reflective practice of the language-literature interface.</w:t>
      </w:r>
    </w:p>
    <w:p w:rsidR="002C0358" w:rsidRPr="00352644" w:rsidRDefault="002C0358" w:rsidP="002C0358">
      <w:pPr>
        <w:spacing w:line="240" w:lineRule="auto"/>
        <w:jc w:val="both"/>
        <w:rPr>
          <w:rFonts w:ascii="Times New Roman" w:hAnsi="Times New Roman" w:cs="Times New Roman"/>
          <w:sz w:val="24"/>
          <w:szCs w:val="24"/>
        </w:rPr>
      </w:pPr>
      <w:r>
        <w:rPr>
          <w:rFonts w:ascii="Times New Roman" w:hAnsi="Times New Roman" w:cs="Times New Roman"/>
          <w:i/>
          <w:sz w:val="24"/>
          <w:szCs w:val="24"/>
        </w:rPr>
        <w:t>Keyword</w:t>
      </w:r>
      <w:r w:rsidRPr="00352644">
        <w:rPr>
          <w:rFonts w:ascii="Times New Roman" w:hAnsi="Times New Roman" w:cs="Times New Roman"/>
          <w:i/>
          <w:sz w:val="24"/>
          <w:szCs w:val="24"/>
        </w:rPr>
        <w:t>s</w:t>
      </w:r>
      <w:r w:rsidR="007F5CBD">
        <w:rPr>
          <w:rFonts w:ascii="Times New Roman" w:hAnsi="Times New Roman" w:cs="Times New Roman"/>
          <w:sz w:val="24"/>
          <w:szCs w:val="24"/>
        </w:rPr>
        <w:t xml:space="preserve">: Discourse of </w:t>
      </w:r>
      <w:r w:rsidRPr="00352644">
        <w:rPr>
          <w:rFonts w:ascii="Times New Roman" w:hAnsi="Times New Roman" w:cs="Times New Roman"/>
          <w:sz w:val="24"/>
          <w:szCs w:val="24"/>
        </w:rPr>
        <w:t>culture</w:t>
      </w:r>
      <w:r w:rsidR="007F5CBD">
        <w:rPr>
          <w:rFonts w:ascii="Times New Roman" w:hAnsi="Times New Roman" w:cs="Times New Roman"/>
          <w:sz w:val="24"/>
          <w:szCs w:val="24"/>
        </w:rPr>
        <w:t xml:space="preserve"> and ideology</w:t>
      </w:r>
      <w:r w:rsidRPr="00352644">
        <w:rPr>
          <w:rFonts w:ascii="Times New Roman" w:hAnsi="Times New Roman" w:cs="Times New Roman"/>
          <w:sz w:val="24"/>
          <w:szCs w:val="24"/>
        </w:rPr>
        <w:t>,</w:t>
      </w:r>
      <w:r>
        <w:rPr>
          <w:rFonts w:ascii="Times New Roman" w:hAnsi="Times New Roman" w:cs="Times New Roman"/>
          <w:sz w:val="24"/>
          <w:szCs w:val="24"/>
        </w:rPr>
        <w:t xml:space="preserve"> </w:t>
      </w:r>
      <w:r w:rsidRPr="00352644">
        <w:rPr>
          <w:rFonts w:ascii="Times New Roman" w:hAnsi="Times New Roman" w:cs="Times New Roman"/>
          <w:sz w:val="24"/>
          <w:szCs w:val="24"/>
        </w:rPr>
        <w:t>pro</w:t>
      </w:r>
      <w:r w:rsidR="007F5CBD">
        <w:rPr>
          <w:rFonts w:ascii="Times New Roman" w:hAnsi="Times New Roman" w:cs="Times New Roman"/>
          <w:sz w:val="24"/>
          <w:szCs w:val="24"/>
        </w:rPr>
        <w:t>to-literacy model</w:t>
      </w:r>
      <w:r w:rsidRPr="00352644">
        <w:rPr>
          <w:rFonts w:ascii="Times New Roman" w:hAnsi="Times New Roman" w:cs="Times New Roman"/>
          <w:sz w:val="24"/>
          <w:szCs w:val="24"/>
        </w:rPr>
        <w:t>,</w:t>
      </w:r>
      <w:r>
        <w:rPr>
          <w:rFonts w:ascii="Times New Roman" w:hAnsi="Times New Roman" w:cs="Times New Roman"/>
          <w:sz w:val="24"/>
          <w:szCs w:val="24"/>
        </w:rPr>
        <w:t xml:space="preserve"> </w:t>
      </w:r>
      <w:r w:rsidR="007F5CBD">
        <w:rPr>
          <w:rFonts w:ascii="Times New Roman" w:hAnsi="Times New Roman" w:cs="Times New Roman"/>
          <w:sz w:val="24"/>
          <w:szCs w:val="24"/>
        </w:rPr>
        <w:t xml:space="preserve">critical discourse analysis or </w:t>
      </w:r>
      <w:r w:rsidRPr="00352644">
        <w:rPr>
          <w:rFonts w:ascii="Times New Roman" w:hAnsi="Times New Roman" w:cs="Times New Roman"/>
          <w:sz w:val="24"/>
          <w:szCs w:val="24"/>
        </w:rPr>
        <w:t>CDA</w:t>
      </w:r>
      <w:r w:rsidR="007F5CBD">
        <w:rPr>
          <w:rFonts w:ascii="Times New Roman" w:hAnsi="Times New Roman" w:cs="Times New Roman"/>
          <w:sz w:val="24"/>
          <w:szCs w:val="24"/>
        </w:rPr>
        <w:t>,</w:t>
      </w:r>
      <w:r w:rsidRPr="00352644">
        <w:rPr>
          <w:rFonts w:ascii="Times New Roman" w:hAnsi="Times New Roman" w:cs="Times New Roman"/>
          <w:sz w:val="24"/>
          <w:szCs w:val="24"/>
        </w:rPr>
        <w:t xml:space="preserve"> processes of transitivity,</w:t>
      </w:r>
      <w:r>
        <w:rPr>
          <w:rFonts w:ascii="Times New Roman" w:hAnsi="Times New Roman" w:cs="Times New Roman"/>
          <w:sz w:val="24"/>
          <w:szCs w:val="24"/>
        </w:rPr>
        <w:t xml:space="preserve"> </w:t>
      </w:r>
      <w:r w:rsidRPr="00352644">
        <w:rPr>
          <w:rFonts w:ascii="Times New Roman" w:hAnsi="Times New Roman" w:cs="Times New Roman"/>
          <w:sz w:val="24"/>
          <w:szCs w:val="24"/>
        </w:rPr>
        <w:t>language-literature interface,</w:t>
      </w:r>
      <w:r>
        <w:rPr>
          <w:rFonts w:ascii="Times New Roman" w:hAnsi="Times New Roman" w:cs="Times New Roman"/>
          <w:sz w:val="24"/>
          <w:szCs w:val="24"/>
        </w:rPr>
        <w:t xml:space="preserve"> </w:t>
      </w:r>
      <w:r w:rsidRPr="00352644">
        <w:rPr>
          <w:rFonts w:ascii="Times New Roman" w:hAnsi="Times New Roman" w:cs="Times New Roman"/>
          <w:sz w:val="24"/>
          <w:szCs w:val="24"/>
        </w:rPr>
        <w:t>African novel</w:t>
      </w:r>
    </w:p>
    <w:p w:rsidR="002C0358" w:rsidRDefault="002C0358" w:rsidP="002C0358">
      <w:pPr>
        <w:spacing w:line="240" w:lineRule="auto"/>
        <w:rPr>
          <w:rFonts w:ascii="Times New Roman" w:hAnsi="Times New Roman" w:cs="Times New Roman"/>
          <w:b/>
          <w:sz w:val="24"/>
          <w:szCs w:val="24"/>
        </w:rPr>
      </w:pPr>
    </w:p>
    <w:p w:rsidR="003D6769" w:rsidRPr="00E364DB" w:rsidRDefault="003D6769" w:rsidP="00E364DB">
      <w:pPr>
        <w:spacing w:line="240" w:lineRule="auto"/>
        <w:jc w:val="both"/>
        <w:rPr>
          <w:rFonts w:ascii="Times New Roman" w:hAnsi="Times New Roman" w:cs="Times New Roman"/>
          <w:b/>
          <w:sz w:val="24"/>
          <w:szCs w:val="24"/>
        </w:rPr>
      </w:pPr>
    </w:p>
    <w:p w:rsidR="002C0358" w:rsidRPr="00E364DB" w:rsidRDefault="002C0358" w:rsidP="00E364DB">
      <w:pPr>
        <w:spacing w:line="240" w:lineRule="auto"/>
        <w:jc w:val="both"/>
        <w:rPr>
          <w:rFonts w:ascii="Times New Roman" w:hAnsi="Times New Roman" w:cs="Times New Roman"/>
          <w:b/>
          <w:sz w:val="24"/>
          <w:szCs w:val="24"/>
        </w:rPr>
      </w:pPr>
      <w:r w:rsidRPr="00E364DB">
        <w:rPr>
          <w:rFonts w:ascii="Times New Roman" w:hAnsi="Times New Roman" w:cs="Times New Roman"/>
          <w:b/>
          <w:sz w:val="24"/>
          <w:szCs w:val="24"/>
        </w:rPr>
        <w:t>Introduction</w:t>
      </w:r>
    </w:p>
    <w:p w:rsidR="003D6769" w:rsidRPr="00E364DB" w:rsidRDefault="003D6769" w:rsidP="00E364DB">
      <w:pPr>
        <w:spacing w:line="240" w:lineRule="auto"/>
        <w:jc w:val="both"/>
        <w:rPr>
          <w:rFonts w:ascii="Times New Roman" w:hAnsi="Times New Roman" w:cs="Times New Roman"/>
          <w:b/>
          <w:sz w:val="24"/>
          <w:szCs w:val="24"/>
        </w:rPr>
      </w:pPr>
    </w:p>
    <w:p w:rsidR="00141F16"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At this time of a convolution of global circumstances, language programs and pedagogy are consequently and conversely situated in problematic frameworks and likewise, demanding contexts. Educational institutions cannot afford to ignore the prevailing and emergent dynamics of change and henceforth, the imperatives of ov</w:t>
      </w:r>
      <w:r w:rsidR="005D6E70">
        <w:rPr>
          <w:rFonts w:ascii="Times New Roman" w:hAnsi="Times New Roman" w:cs="Times New Roman"/>
          <w:sz w:val="24"/>
          <w:szCs w:val="24"/>
        </w:rPr>
        <w:t>erhauling curricula (Brown, 2006</w:t>
      </w:r>
      <w:r w:rsidRPr="00E364DB">
        <w:rPr>
          <w:rFonts w:ascii="Times New Roman" w:hAnsi="Times New Roman" w:cs="Times New Roman"/>
          <w:sz w:val="24"/>
          <w:szCs w:val="24"/>
        </w:rPr>
        <w:t xml:space="preserve">). Since language cuts through and across the academic landscape, it assumes the crucial pivotal role for innovation to address the challenge. With learners’ demographics radically evolving into a multicultural issue, </w:t>
      </w:r>
      <w:r w:rsidRPr="00E364DB">
        <w:rPr>
          <w:rFonts w:ascii="Times New Roman" w:hAnsi="Times New Roman" w:cs="Times New Roman"/>
          <w:sz w:val="24"/>
          <w:szCs w:val="24"/>
        </w:rPr>
        <w:lastRenderedPageBreak/>
        <w:t>mainstream ESL lang</w:t>
      </w:r>
      <w:r w:rsidR="005D6E70">
        <w:rPr>
          <w:rFonts w:ascii="Times New Roman" w:hAnsi="Times New Roman" w:cs="Times New Roman"/>
          <w:sz w:val="24"/>
          <w:szCs w:val="24"/>
        </w:rPr>
        <w:t>uage programs should consider more culturally</w:t>
      </w:r>
      <w:r w:rsidRPr="00E364DB">
        <w:rPr>
          <w:rFonts w:ascii="Times New Roman" w:hAnsi="Times New Roman" w:cs="Times New Roman"/>
          <w:sz w:val="24"/>
          <w:szCs w:val="24"/>
        </w:rPr>
        <w:t xml:space="preserve"> and linguistically sensitive </w:t>
      </w:r>
      <w:r w:rsidR="005D6E70">
        <w:rPr>
          <w:rFonts w:ascii="Times New Roman" w:hAnsi="Times New Roman" w:cs="Times New Roman"/>
          <w:sz w:val="24"/>
          <w:szCs w:val="24"/>
        </w:rPr>
        <w:t xml:space="preserve">communities </w:t>
      </w:r>
      <w:r w:rsidRPr="00E364DB">
        <w:rPr>
          <w:rFonts w:ascii="Times New Roman" w:hAnsi="Times New Roman" w:cs="Times New Roman"/>
          <w:sz w:val="24"/>
          <w:szCs w:val="24"/>
        </w:rPr>
        <w:t>and relevant models of language diversity inst</w:t>
      </w:r>
      <w:r w:rsidR="005D6E70">
        <w:rPr>
          <w:rFonts w:ascii="Times New Roman" w:hAnsi="Times New Roman" w:cs="Times New Roman"/>
          <w:sz w:val="24"/>
          <w:szCs w:val="24"/>
        </w:rPr>
        <w:t>ruction (Chapman and Froese</w:t>
      </w:r>
      <w:r w:rsidR="00BA137D">
        <w:rPr>
          <w:rFonts w:ascii="Times New Roman" w:hAnsi="Times New Roman" w:cs="Times New Roman"/>
          <w:sz w:val="24"/>
          <w:szCs w:val="24"/>
        </w:rPr>
        <w:t>).</w:t>
      </w:r>
    </w:p>
    <w:p w:rsidR="00141F16" w:rsidRDefault="00BA137D" w:rsidP="00E364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C0358" w:rsidRPr="00E364DB">
        <w:rPr>
          <w:rFonts w:ascii="Times New Roman" w:hAnsi="Times New Roman" w:cs="Times New Roman"/>
          <w:sz w:val="24"/>
          <w:szCs w:val="24"/>
        </w:rPr>
        <w:t>his sociolinguistic and cultural literacy critical discourse study sought to determine the factors and elements that constitute for an effective and innovative language curriculum. Guided by the global language and literacy perspectives of  Chapman and Anderson (1995</w:t>
      </w:r>
      <w:r w:rsidR="005D6E70">
        <w:rPr>
          <w:rFonts w:ascii="Times New Roman" w:hAnsi="Times New Roman" w:cs="Times New Roman"/>
          <w:sz w:val="24"/>
          <w:szCs w:val="24"/>
        </w:rPr>
        <w:t xml:space="preserve">) </w:t>
      </w:r>
      <w:r w:rsidR="002C0358" w:rsidRPr="00E364DB">
        <w:rPr>
          <w:rFonts w:ascii="Times New Roman" w:hAnsi="Times New Roman" w:cs="Times New Roman"/>
          <w:sz w:val="24"/>
          <w:szCs w:val="24"/>
        </w:rPr>
        <w:t xml:space="preserve">and Richards’ (2001) curriculum-based approach to language teaching, and Machin and </w:t>
      </w:r>
      <w:proofErr w:type="spellStart"/>
      <w:r w:rsidR="002C0358" w:rsidRPr="00E364DB">
        <w:rPr>
          <w:rFonts w:ascii="Times New Roman" w:hAnsi="Times New Roman" w:cs="Times New Roman"/>
          <w:sz w:val="24"/>
          <w:szCs w:val="24"/>
        </w:rPr>
        <w:t>Mayr’s</w:t>
      </w:r>
      <w:proofErr w:type="spellEnd"/>
      <w:r w:rsidR="002C0358" w:rsidRPr="00E364DB">
        <w:rPr>
          <w:rFonts w:ascii="Times New Roman" w:hAnsi="Times New Roman" w:cs="Times New Roman"/>
          <w:sz w:val="24"/>
          <w:szCs w:val="24"/>
        </w:rPr>
        <w:t xml:space="preserve"> (2012) critical discourse analysis of transitivity processes in terms of ideology in language and literature, the research proceeded with the baseline data obtained from the general observations and feedbacks of English educators and tertiary level students i</w:t>
      </w:r>
      <w:r>
        <w:rPr>
          <w:rFonts w:ascii="Times New Roman" w:hAnsi="Times New Roman" w:cs="Times New Roman"/>
          <w:sz w:val="24"/>
          <w:szCs w:val="24"/>
        </w:rPr>
        <w:t>n a state university in the Cordillera,</w:t>
      </w:r>
      <w:r w:rsidR="002C0358" w:rsidRPr="00E364DB">
        <w:rPr>
          <w:rFonts w:ascii="Times New Roman" w:hAnsi="Times New Roman" w:cs="Times New Roman"/>
          <w:sz w:val="24"/>
          <w:szCs w:val="24"/>
        </w:rPr>
        <w:t xml:space="preserve"> Philippines as well as the researcher’s critical reflections from his personal ESL teaching experience spanning a decade including his portfolio of critical literary reads and knowledge of local and international language, literature and cultural literacy forums, conferences, and lectures. The common sentiment among teachers is the lack of a language program that offers an integrative and interactive approach to language education as well as the lack or absence of linguistically and culturally sensitive and appropriate instructional materials.</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On the part of students,</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they expressed frustration and disappointment on how their identities,</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home and community backgrounds are set aside in the mainstream language classrooms,</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where dominant ideologies and language groups are favored and given more attention leaving them with feelings of inferiority,</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alienation,</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exclusion,</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disenfranchisement,</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fear and anxiety.</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The echoing of similar observations and perceptions is likewise made in the scholarly and professional local and international dialogues,</w:t>
      </w:r>
      <w:r w:rsidR="004E55D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not to disregard the recurring themes of ideological and cultural repression in the literary genres.</w:t>
      </w:r>
      <w:r w:rsidR="004E55DB" w:rsidRPr="00E364DB">
        <w:rPr>
          <w:rFonts w:ascii="Times New Roman" w:hAnsi="Times New Roman" w:cs="Times New Roman"/>
          <w:sz w:val="24"/>
          <w:szCs w:val="24"/>
        </w:rPr>
        <w:t xml:space="preserve"> </w:t>
      </w:r>
    </w:p>
    <w:p w:rsidR="00267086"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In light of all these articulated dilemmas and misgivings to existing language curriculum and educational experience,</w:t>
      </w:r>
      <w:r w:rsidR="004E55D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this investigation undertook the initiative to address the concerns and </w:t>
      </w:r>
      <w:r w:rsidRPr="00E364DB">
        <w:rPr>
          <w:rFonts w:ascii="Times New Roman" w:hAnsi="Times New Roman" w:cs="Times New Roman"/>
          <w:sz w:val="24"/>
          <w:szCs w:val="24"/>
        </w:rPr>
        <w:lastRenderedPageBreak/>
        <w:t>gaps with ideology, culture, and literacy as kernel features in the grand design of a proto-model for language curricular renewal.</w:t>
      </w:r>
      <w:r w:rsidR="004E55DB" w:rsidRPr="00E364DB">
        <w:rPr>
          <w:rFonts w:ascii="Times New Roman" w:hAnsi="Times New Roman" w:cs="Times New Roman"/>
          <w:sz w:val="24"/>
          <w:szCs w:val="24"/>
        </w:rPr>
        <w:t xml:space="preserve"> </w:t>
      </w:r>
      <w:r w:rsidRPr="00E364DB">
        <w:rPr>
          <w:rFonts w:ascii="Times New Roman" w:hAnsi="Times New Roman" w:cs="Times New Roman"/>
          <w:sz w:val="24"/>
          <w:szCs w:val="24"/>
        </w:rPr>
        <w:t>Taking it from the interactive principles</w:t>
      </w:r>
      <w:r w:rsidR="004E55DB" w:rsidRPr="00E364DB">
        <w:rPr>
          <w:rFonts w:ascii="Times New Roman" w:hAnsi="Times New Roman" w:cs="Times New Roman"/>
          <w:sz w:val="24"/>
          <w:szCs w:val="24"/>
        </w:rPr>
        <w:t xml:space="preserve"> to language pedagogy by Brown (</w:t>
      </w:r>
      <w:r w:rsidR="005D6E70">
        <w:rPr>
          <w:rFonts w:ascii="Times New Roman" w:hAnsi="Times New Roman" w:cs="Times New Roman"/>
          <w:sz w:val="24"/>
          <w:szCs w:val="24"/>
        </w:rPr>
        <w:t>2006) and Richards (2001</w:t>
      </w:r>
      <w:r w:rsidR="004E55DB" w:rsidRPr="00E364DB">
        <w:rPr>
          <w:rFonts w:ascii="Times New Roman" w:hAnsi="Times New Roman" w:cs="Times New Roman"/>
          <w:sz w:val="24"/>
          <w:szCs w:val="24"/>
        </w:rPr>
        <w:t>)</w:t>
      </w:r>
      <w:r w:rsidRPr="00E364DB">
        <w:rPr>
          <w:rFonts w:ascii="Times New Roman" w:hAnsi="Times New Roman" w:cs="Times New Roman"/>
          <w:sz w:val="24"/>
          <w:szCs w:val="24"/>
        </w:rPr>
        <w:t>,</w:t>
      </w:r>
      <w:r w:rsidR="004E55DB"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research situated literacy development in the context of a critical discourse of culture where language skills are promoted side by side cultural identity in a continuum of tasks aided by relevant and appropriate instructional and learning materials.</w:t>
      </w:r>
      <w:r w:rsidR="004E55DB" w:rsidRPr="00E364DB">
        <w:rPr>
          <w:rFonts w:ascii="Times New Roman" w:hAnsi="Times New Roman" w:cs="Times New Roman"/>
          <w:sz w:val="24"/>
          <w:szCs w:val="24"/>
        </w:rPr>
        <w:t xml:space="preserve"> </w:t>
      </w:r>
      <w:r w:rsidRPr="00E364DB">
        <w:rPr>
          <w:rFonts w:ascii="Times New Roman" w:hAnsi="Times New Roman" w:cs="Times New Roman"/>
          <w:sz w:val="24"/>
          <w:szCs w:val="24"/>
        </w:rPr>
        <w:t>Since the goal is a global language education for today’s learners,</w:t>
      </w:r>
      <w:r w:rsidR="004E55DB" w:rsidRPr="00E364DB">
        <w:rPr>
          <w:rFonts w:ascii="Times New Roman" w:hAnsi="Times New Roman" w:cs="Times New Roman"/>
          <w:sz w:val="24"/>
          <w:szCs w:val="24"/>
        </w:rPr>
        <w:t xml:space="preserve"> </w:t>
      </w:r>
      <w:r w:rsidRPr="00E364DB">
        <w:rPr>
          <w:rFonts w:ascii="Times New Roman" w:hAnsi="Times New Roman" w:cs="Times New Roman"/>
          <w:sz w:val="24"/>
          <w:szCs w:val="24"/>
        </w:rPr>
        <w:t>two African novels were chosen as the sample reading texts from which to determine an integrative and interactive language program as model for curriculum renewal.</w:t>
      </w:r>
      <w:r w:rsidR="004E55DB" w:rsidRPr="00E364DB">
        <w:rPr>
          <w:rFonts w:ascii="Times New Roman" w:hAnsi="Times New Roman" w:cs="Times New Roman"/>
          <w:sz w:val="24"/>
          <w:szCs w:val="24"/>
        </w:rPr>
        <w:t xml:space="preserve"> </w:t>
      </w:r>
    </w:p>
    <w:p w:rsidR="00267086" w:rsidRDefault="003774CB"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Fontanilla’s (2018)</w:t>
      </w:r>
      <w:r w:rsidR="002C0358" w:rsidRPr="00E364DB">
        <w:rPr>
          <w:rFonts w:ascii="Times New Roman" w:hAnsi="Times New Roman" w:cs="Times New Roman"/>
          <w:sz w:val="24"/>
          <w:szCs w:val="24"/>
        </w:rPr>
        <w:t xml:space="preserve"> study found that linguistic proficiency and learner identity are fostered by ideology and culture-sensitive environs and attitudes.</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Similarly,</w:t>
      </w:r>
      <w:r w:rsidRPr="00E364DB">
        <w:rPr>
          <w:rFonts w:ascii="Times New Roman" w:hAnsi="Times New Roman" w:cs="Times New Roman"/>
          <w:sz w:val="24"/>
          <w:szCs w:val="24"/>
        </w:rPr>
        <w:t xml:space="preserve"> </w:t>
      </w:r>
      <w:proofErr w:type="spellStart"/>
      <w:r w:rsidRPr="00E364DB">
        <w:rPr>
          <w:rFonts w:ascii="Times New Roman" w:hAnsi="Times New Roman" w:cs="Times New Roman"/>
          <w:sz w:val="24"/>
          <w:szCs w:val="24"/>
        </w:rPr>
        <w:t>Dablo’s</w:t>
      </w:r>
      <w:proofErr w:type="spellEnd"/>
      <w:r w:rsidRPr="00E364DB">
        <w:rPr>
          <w:rFonts w:ascii="Times New Roman" w:hAnsi="Times New Roman" w:cs="Times New Roman"/>
          <w:sz w:val="24"/>
          <w:szCs w:val="24"/>
        </w:rPr>
        <w:t xml:space="preserve"> study (2018)</w:t>
      </w:r>
      <w:r w:rsidR="002C0358" w:rsidRPr="00E364DB">
        <w:rPr>
          <w:rFonts w:ascii="Times New Roman" w:hAnsi="Times New Roman" w:cs="Times New Roman"/>
          <w:sz w:val="24"/>
          <w:szCs w:val="24"/>
        </w:rPr>
        <w:t xml:space="preserve"> revealed that learners’ reading proficiency is developed and promoted by culture-rich and authentic instructional materials.</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Moreover,</w:t>
      </w:r>
      <w:r w:rsidRPr="00E364DB">
        <w:rPr>
          <w:rFonts w:ascii="Times New Roman" w:hAnsi="Times New Roman" w:cs="Times New Roman"/>
          <w:sz w:val="24"/>
          <w:szCs w:val="24"/>
        </w:rPr>
        <w:t xml:space="preserve"> </w:t>
      </w:r>
      <w:proofErr w:type="spellStart"/>
      <w:r w:rsidR="002C0358" w:rsidRPr="00E364DB">
        <w:rPr>
          <w:rFonts w:ascii="Times New Roman" w:hAnsi="Times New Roman" w:cs="Times New Roman"/>
          <w:sz w:val="24"/>
          <w:szCs w:val="24"/>
        </w:rPr>
        <w:t>J</w:t>
      </w:r>
      <w:r w:rsidRPr="00E364DB">
        <w:rPr>
          <w:rFonts w:ascii="Times New Roman" w:hAnsi="Times New Roman" w:cs="Times New Roman"/>
          <w:sz w:val="24"/>
          <w:szCs w:val="24"/>
        </w:rPr>
        <w:t>acobe’s</w:t>
      </w:r>
      <w:proofErr w:type="spellEnd"/>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20</w:t>
      </w:r>
      <w:r w:rsidRPr="00E364DB">
        <w:rPr>
          <w:rFonts w:ascii="Times New Roman" w:hAnsi="Times New Roman" w:cs="Times New Roman"/>
          <w:sz w:val="24"/>
          <w:szCs w:val="24"/>
        </w:rPr>
        <w:t>19)</w:t>
      </w:r>
      <w:r w:rsidR="002C0358" w:rsidRPr="00E364DB">
        <w:rPr>
          <w:rFonts w:ascii="Times New Roman" w:hAnsi="Times New Roman" w:cs="Times New Roman"/>
          <w:sz w:val="24"/>
          <w:szCs w:val="24"/>
        </w:rPr>
        <w:t xml:space="preserve"> study identified learner’s identity as a factor in effective reading comprehension and literary appreciation.</w:t>
      </w:r>
      <w:r w:rsidRPr="00E364DB">
        <w:rPr>
          <w:rFonts w:ascii="Times New Roman" w:hAnsi="Times New Roman" w:cs="Times New Roman"/>
          <w:sz w:val="24"/>
          <w:szCs w:val="24"/>
        </w:rPr>
        <w:t xml:space="preserve"> Richards (</w:t>
      </w:r>
      <w:r w:rsidR="005D6E70">
        <w:rPr>
          <w:rFonts w:ascii="Times New Roman" w:hAnsi="Times New Roman" w:cs="Times New Roman"/>
          <w:sz w:val="24"/>
          <w:szCs w:val="24"/>
        </w:rPr>
        <w:t>2001</w:t>
      </w:r>
      <w:r w:rsidRPr="00E364DB">
        <w:rPr>
          <w:rFonts w:ascii="Times New Roman" w:hAnsi="Times New Roman" w:cs="Times New Roman"/>
          <w:sz w:val="24"/>
          <w:szCs w:val="24"/>
        </w:rPr>
        <w:t>)</w:t>
      </w:r>
      <w:r w:rsidR="002C0358" w:rsidRPr="00E364DB">
        <w:rPr>
          <w:rFonts w:ascii="Times New Roman" w:hAnsi="Times New Roman" w:cs="Times New Roman"/>
          <w:sz w:val="24"/>
          <w:szCs w:val="24"/>
        </w:rPr>
        <w:t xml:space="preserve"> claims that adapting to students’ needs,</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understanding teaching and learning contexts,</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careful planning of course materials,</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and monitoring learning are crucial factors and elements in ELT pedagogy.</w:t>
      </w:r>
      <w:r w:rsidRPr="00E364DB">
        <w:rPr>
          <w:rFonts w:ascii="Times New Roman" w:hAnsi="Times New Roman" w:cs="Times New Roman"/>
          <w:sz w:val="24"/>
          <w:szCs w:val="24"/>
        </w:rPr>
        <w:t xml:space="preserve"> </w:t>
      </w:r>
    </w:p>
    <w:p w:rsidR="00BA137D"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Thus,</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this seminal study towards designing a proto-literacy model within the framework of a sociolinguistic and critical discourse of culture was carried out anchored on transitivity processes of ideology in literature where linguistic and cultural demographics of </w:t>
      </w:r>
      <w:proofErr w:type="gramStart"/>
      <w:r w:rsidRPr="00E364DB">
        <w:rPr>
          <w:rFonts w:ascii="Times New Roman" w:hAnsi="Times New Roman" w:cs="Times New Roman"/>
          <w:sz w:val="24"/>
          <w:szCs w:val="24"/>
        </w:rPr>
        <w:t>learners</w:t>
      </w:r>
      <w:proofErr w:type="gramEnd"/>
      <w:r w:rsidRPr="00E364DB">
        <w:rPr>
          <w:rFonts w:ascii="Times New Roman" w:hAnsi="Times New Roman" w:cs="Times New Roman"/>
          <w:sz w:val="24"/>
          <w:szCs w:val="24"/>
        </w:rPr>
        <w:t xml:space="preserve"> matter.</w:t>
      </w:r>
      <w:r w:rsidR="003774CB" w:rsidRPr="00E364DB">
        <w:rPr>
          <w:rFonts w:ascii="Times New Roman" w:hAnsi="Times New Roman" w:cs="Times New Roman"/>
          <w:sz w:val="24"/>
          <w:szCs w:val="24"/>
        </w:rPr>
        <w:t xml:space="preserve"> </w:t>
      </w:r>
      <w:proofErr w:type="spellStart"/>
      <w:r w:rsidR="003774CB" w:rsidRPr="00E364DB">
        <w:rPr>
          <w:rFonts w:ascii="Times New Roman" w:hAnsi="Times New Roman" w:cs="Times New Roman"/>
          <w:sz w:val="24"/>
          <w:szCs w:val="24"/>
        </w:rPr>
        <w:t>Krashen</w:t>
      </w:r>
      <w:proofErr w:type="spellEnd"/>
      <w:r w:rsidR="003774CB" w:rsidRPr="00E364DB">
        <w:rPr>
          <w:rFonts w:ascii="Times New Roman" w:hAnsi="Times New Roman" w:cs="Times New Roman"/>
          <w:sz w:val="24"/>
          <w:szCs w:val="24"/>
        </w:rPr>
        <w:t xml:space="preserve"> (1986)</w:t>
      </w:r>
      <w:r w:rsidR="005D6E70">
        <w:rPr>
          <w:rFonts w:ascii="Times New Roman" w:hAnsi="Times New Roman" w:cs="Times New Roman"/>
          <w:sz w:val="24"/>
          <w:szCs w:val="24"/>
        </w:rPr>
        <w:t>, as cited in Brown (2006),</w:t>
      </w:r>
      <w:r w:rsidRPr="00E364DB">
        <w:rPr>
          <w:rFonts w:ascii="Times New Roman" w:hAnsi="Times New Roman" w:cs="Times New Roman"/>
          <w:sz w:val="24"/>
          <w:szCs w:val="24"/>
        </w:rPr>
        <w:t xml:space="preserve"> posits that for language learning to take place,</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the formula should be </w:t>
      </w:r>
      <w:proofErr w:type="spellStart"/>
      <w:r w:rsidRPr="00E364DB">
        <w:rPr>
          <w:rFonts w:ascii="Times New Roman" w:hAnsi="Times New Roman" w:cs="Times New Roman"/>
          <w:sz w:val="24"/>
          <w:szCs w:val="24"/>
        </w:rPr>
        <w:t>i</w:t>
      </w:r>
      <w:proofErr w:type="spellEnd"/>
      <w:r w:rsidRPr="00E364DB">
        <w:rPr>
          <w:rFonts w:ascii="Times New Roman" w:hAnsi="Times New Roman" w:cs="Times New Roman"/>
          <w:sz w:val="24"/>
          <w:szCs w:val="24"/>
        </w:rPr>
        <w:t xml:space="preserve"> +1</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which he sums up in his input hypothesis where instruction should consider the current language ability of the learner plus the reasonable calibrated new lesson.</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In the research,</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target literacy skills for the freshmen college students were reading comprehension,</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critical thinking,</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creative language,</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transcoding skills,</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and </w:t>
      </w:r>
      <w:proofErr w:type="spellStart"/>
      <w:r w:rsidRPr="00E364DB">
        <w:rPr>
          <w:rFonts w:ascii="Times New Roman" w:hAnsi="Times New Roman" w:cs="Times New Roman"/>
          <w:sz w:val="24"/>
          <w:szCs w:val="24"/>
        </w:rPr>
        <w:t>metadiscourse</w:t>
      </w:r>
      <w:proofErr w:type="spellEnd"/>
      <w:r w:rsidRPr="00E364DB">
        <w:rPr>
          <w:rFonts w:ascii="Times New Roman" w:hAnsi="Times New Roman" w:cs="Times New Roman"/>
          <w:sz w:val="24"/>
          <w:szCs w:val="24"/>
        </w:rPr>
        <w:t>.</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Since Filipino learners </w:t>
      </w:r>
      <w:r w:rsidRPr="00E364DB">
        <w:rPr>
          <w:rFonts w:ascii="Times New Roman" w:hAnsi="Times New Roman" w:cs="Times New Roman"/>
          <w:sz w:val="24"/>
          <w:szCs w:val="24"/>
        </w:rPr>
        <w:lastRenderedPageBreak/>
        <w:t>in general exhibit a culture of a strong</w:t>
      </w:r>
      <w:r w:rsidR="003774CB" w:rsidRPr="00E364DB">
        <w:rPr>
          <w:rFonts w:ascii="Times New Roman" w:hAnsi="Times New Roman" w:cs="Times New Roman"/>
          <w:sz w:val="24"/>
          <w:szCs w:val="24"/>
        </w:rPr>
        <w:t xml:space="preserve"> sense of group-identification (</w:t>
      </w:r>
      <w:r w:rsidRPr="00E364DB">
        <w:rPr>
          <w:rFonts w:ascii="Times New Roman" w:hAnsi="Times New Roman" w:cs="Times New Roman"/>
          <w:sz w:val="24"/>
          <w:szCs w:val="24"/>
        </w:rPr>
        <w:t>Fontanilla</w:t>
      </w:r>
      <w:r w:rsidR="003774CB" w:rsidRPr="00E364DB">
        <w:rPr>
          <w:rFonts w:ascii="Times New Roman" w:hAnsi="Times New Roman" w:cs="Times New Roman"/>
          <w:sz w:val="24"/>
          <w:szCs w:val="24"/>
        </w:rPr>
        <w:t>, 2018)</w:t>
      </w:r>
      <w:r w:rsidRPr="00E364DB">
        <w:rPr>
          <w:rFonts w:ascii="Times New Roman" w:hAnsi="Times New Roman" w:cs="Times New Roman"/>
          <w:sz w:val="24"/>
          <w:szCs w:val="24"/>
        </w:rPr>
        <w:t>,</w:t>
      </w:r>
      <w:r w:rsidR="003774CB" w:rsidRPr="00E364DB">
        <w:rPr>
          <w:rFonts w:ascii="Times New Roman" w:hAnsi="Times New Roman" w:cs="Times New Roman"/>
          <w:sz w:val="24"/>
          <w:szCs w:val="24"/>
        </w:rPr>
        <w:t xml:space="preserve"> </w:t>
      </w:r>
      <w:r w:rsidR="00E364DB">
        <w:rPr>
          <w:rFonts w:ascii="Times New Roman" w:hAnsi="Times New Roman" w:cs="Times New Roman"/>
          <w:sz w:val="24"/>
          <w:szCs w:val="24"/>
        </w:rPr>
        <w:t xml:space="preserve">two African </w:t>
      </w:r>
      <w:proofErr w:type="gramStart"/>
      <w:r w:rsidR="00E364DB">
        <w:rPr>
          <w:rFonts w:ascii="Times New Roman" w:hAnsi="Times New Roman" w:cs="Times New Roman"/>
          <w:sz w:val="24"/>
          <w:szCs w:val="24"/>
        </w:rPr>
        <w:t>novels</w:t>
      </w:r>
      <w:proofErr w:type="gramEnd"/>
      <w:r w:rsidR="00E364DB">
        <w:rPr>
          <w:rFonts w:ascii="Times New Roman" w:hAnsi="Times New Roman" w:cs="Times New Roman"/>
          <w:sz w:val="24"/>
          <w:szCs w:val="24"/>
        </w:rPr>
        <w:t xml:space="preserve"> </w:t>
      </w:r>
      <w:r w:rsidRPr="00E364DB">
        <w:rPr>
          <w:rFonts w:ascii="Times New Roman" w:hAnsi="Times New Roman" w:cs="Times New Roman"/>
          <w:i/>
          <w:iCs/>
          <w:sz w:val="24"/>
          <w:szCs w:val="24"/>
        </w:rPr>
        <w:t>The Bea</w:t>
      </w:r>
      <w:r w:rsidR="00E364DB">
        <w:rPr>
          <w:rFonts w:ascii="Times New Roman" w:hAnsi="Times New Roman" w:cs="Times New Roman"/>
          <w:i/>
          <w:iCs/>
          <w:sz w:val="24"/>
          <w:szCs w:val="24"/>
        </w:rPr>
        <w:t>utiful Things That Heaven Bears</w:t>
      </w:r>
      <w:r w:rsidR="003774CB" w:rsidRPr="00E364DB">
        <w:rPr>
          <w:rFonts w:ascii="Times New Roman" w:hAnsi="Times New Roman" w:cs="Times New Roman"/>
          <w:i/>
          <w:iCs/>
          <w:sz w:val="24"/>
          <w:szCs w:val="24"/>
        </w:rPr>
        <w:t xml:space="preserve"> </w:t>
      </w:r>
      <w:r w:rsidRPr="00E364DB">
        <w:rPr>
          <w:rFonts w:ascii="Times New Roman" w:hAnsi="Times New Roman" w:cs="Times New Roman"/>
          <w:sz w:val="24"/>
          <w:szCs w:val="24"/>
        </w:rPr>
        <w:t xml:space="preserve">and </w:t>
      </w:r>
      <w:r w:rsidR="00E364DB">
        <w:rPr>
          <w:rFonts w:ascii="Times New Roman" w:hAnsi="Times New Roman" w:cs="Times New Roman"/>
          <w:i/>
          <w:iCs/>
          <w:sz w:val="24"/>
          <w:szCs w:val="24"/>
        </w:rPr>
        <w:t>The Texture o</w:t>
      </w:r>
      <w:r w:rsidRPr="00E364DB">
        <w:rPr>
          <w:rFonts w:ascii="Times New Roman" w:hAnsi="Times New Roman" w:cs="Times New Roman"/>
          <w:i/>
          <w:iCs/>
          <w:sz w:val="24"/>
          <w:szCs w:val="24"/>
        </w:rPr>
        <w:t>f Dreams</w:t>
      </w:r>
      <w:r w:rsidRPr="00E364DB">
        <w:rPr>
          <w:rFonts w:ascii="Times New Roman" w:hAnsi="Times New Roman" w:cs="Times New Roman"/>
          <w:sz w:val="24"/>
          <w:szCs w:val="24"/>
        </w:rPr>
        <w:t xml:space="preserve"> authored respectively by </w:t>
      </w:r>
      <w:proofErr w:type="spellStart"/>
      <w:r w:rsidRPr="00E364DB">
        <w:rPr>
          <w:rFonts w:ascii="Times New Roman" w:hAnsi="Times New Roman" w:cs="Times New Roman"/>
          <w:sz w:val="24"/>
          <w:szCs w:val="24"/>
        </w:rPr>
        <w:t>Mengest</w:t>
      </w:r>
      <w:r w:rsidR="00E364DB">
        <w:rPr>
          <w:rFonts w:ascii="Times New Roman" w:hAnsi="Times New Roman" w:cs="Times New Roman"/>
          <w:sz w:val="24"/>
          <w:szCs w:val="24"/>
        </w:rPr>
        <w:t>u</w:t>
      </w:r>
      <w:proofErr w:type="spellEnd"/>
      <w:r w:rsidR="00E364DB">
        <w:rPr>
          <w:rFonts w:ascii="Times New Roman" w:hAnsi="Times New Roman" w:cs="Times New Roman"/>
          <w:sz w:val="24"/>
          <w:szCs w:val="24"/>
        </w:rPr>
        <w:t xml:space="preserve"> (2007)</w:t>
      </w:r>
      <w:r w:rsidR="003774CB" w:rsidRPr="00E364DB">
        <w:rPr>
          <w:rFonts w:ascii="Times New Roman" w:hAnsi="Times New Roman" w:cs="Times New Roman"/>
          <w:sz w:val="24"/>
          <w:szCs w:val="24"/>
        </w:rPr>
        <w:t xml:space="preserve"> and </w:t>
      </w:r>
      <w:proofErr w:type="spellStart"/>
      <w:r w:rsidR="003774CB" w:rsidRPr="00E364DB">
        <w:rPr>
          <w:rFonts w:ascii="Times New Roman" w:hAnsi="Times New Roman" w:cs="Times New Roman"/>
          <w:sz w:val="24"/>
          <w:szCs w:val="24"/>
        </w:rPr>
        <w:t>Yitbarek</w:t>
      </w:r>
      <w:proofErr w:type="spellEnd"/>
      <w:r w:rsidR="003774CB" w:rsidRPr="00E364DB">
        <w:rPr>
          <w:rFonts w:ascii="Times New Roman" w:hAnsi="Times New Roman" w:cs="Times New Roman"/>
          <w:sz w:val="24"/>
          <w:szCs w:val="24"/>
        </w:rPr>
        <w:t xml:space="preserve"> (2005)</w:t>
      </w:r>
      <w:r w:rsidRPr="00E364DB">
        <w:rPr>
          <w:rFonts w:ascii="Times New Roman" w:hAnsi="Times New Roman" w:cs="Times New Roman"/>
          <w:sz w:val="24"/>
          <w:szCs w:val="24"/>
        </w:rPr>
        <w:t xml:space="preserve"> were selected as both novels speak of a favorite topic of sentimental Asian youth,</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love,</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adventure,</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dreams.</w:t>
      </w:r>
      <w:r w:rsidR="00E364DB">
        <w:rPr>
          <w:rFonts w:ascii="Times New Roman" w:hAnsi="Times New Roman" w:cs="Times New Roman"/>
          <w:sz w:val="24"/>
          <w:szCs w:val="24"/>
        </w:rPr>
        <w:t xml:space="preserve"> Both nove</w:t>
      </w:r>
      <w:r w:rsidR="00141F16">
        <w:rPr>
          <w:rFonts w:ascii="Times New Roman" w:hAnsi="Times New Roman" w:cs="Times New Roman"/>
          <w:sz w:val="24"/>
          <w:szCs w:val="24"/>
        </w:rPr>
        <w:t>ls are mainly situated in Ethiopia</w:t>
      </w:r>
      <w:r w:rsidR="00E364DB">
        <w:rPr>
          <w:rFonts w:ascii="Times New Roman" w:hAnsi="Times New Roman" w:cs="Times New Roman"/>
          <w:sz w:val="24"/>
          <w:szCs w:val="24"/>
        </w:rPr>
        <w:t xml:space="preserve"> and the USA (</w:t>
      </w:r>
      <w:r w:rsidR="00141F16">
        <w:rPr>
          <w:rFonts w:ascii="Times New Roman" w:hAnsi="Times New Roman" w:cs="Times New Roman"/>
          <w:sz w:val="24"/>
          <w:szCs w:val="24"/>
        </w:rPr>
        <w:t xml:space="preserve">a </w:t>
      </w:r>
      <w:r w:rsidR="00E364DB">
        <w:rPr>
          <w:rFonts w:ascii="Times New Roman" w:hAnsi="Times New Roman" w:cs="Times New Roman"/>
          <w:sz w:val="24"/>
          <w:szCs w:val="24"/>
        </w:rPr>
        <w:t>colonizer of the Philippines).</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critical discourse approach on how to teach these novels to the class pivoted on the centrality of theme in the overall understanding and app</w:t>
      </w:r>
      <w:r w:rsidR="003774CB" w:rsidRPr="00E364DB">
        <w:rPr>
          <w:rFonts w:ascii="Times New Roman" w:hAnsi="Times New Roman" w:cs="Times New Roman"/>
          <w:sz w:val="24"/>
          <w:szCs w:val="24"/>
        </w:rPr>
        <w:t>reciation of the lite</w:t>
      </w:r>
      <w:r w:rsidR="005D6E70">
        <w:rPr>
          <w:rFonts w:ascii="Times New Roman" w:hAnsi="Times New Roman" w:cs="Times New Roman"/>
          <w:sz w:val="24"/>
          <w:szCs w:val="24"/>
        </w:rPr>
        <w:t>rary text.</w:t>
      </w:r>
      <w:r w:rsidR="003774CB" w:rsidRPr="00E364DB">
        <w:rPr>
          <w:rFonts w:ascii="Times New Roman" w:hAnsi="Times New Roman" w:cs="Times New Roman"/>
          <w:sz w:val="24"/>
          <w:szCs w:val="24"/>
        </w:rPr>
        <w:t xml:space="preserve"> </w:t>
      </w:r>
    </w:p>
    <w:p w:rsidR="00267086"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 xml:space="preserve">Theme is the central idea of a literary or artistic production which is not just the subject or subject matter but what is said about the subject. One of the major parallel themes in the two novels is </w:t>
      </w:r>
      <w:r w:rsidRPr="00E364DB">
        <w:rPr>
          <w:rFonts w:ascii="Times New Roman" w:hAnsi="Times New Roman" w:cs="Times New Roman"/>
          <w:i/>
          <w:sz w:val="24"/>
          <w:szCs w:val="24"/>
        </w:rPr>
        <w:t>lust for love</w:t>
      </w:r>
      <w:r w:rsidRPr="00E364DB">
        <w:rPr>
          <w:rFonts w:ascii="Times New Roman" w:hAnsi="Times New Roman" w:cs="Times New Roman"/>
          <w:sz w:val="24"/>
          <w:szCs w:val="24"/>
        </w:rPr>
        <w:t xml:space="preserve">. The </w:t>
      </w:r>
      <w:r w:rsidRPr="00E364DB">
        <w:rPr>
          <w:rFonts w:ascii="Times New Roman" w:hAnsi="Times New Roman" w:cs="Times New Roman"/>
          <w:i/>
          <w:sz w:val="24"/>
          <w:szCs w:val="24"/>
        </w:rPr>
        <w:t>lust for love</w:t>
      </w:r>
      <w:r w:rsidRPr="00E364DB">
        <w:rPr>
          <w:rFonts w:ascii="Times New Roman" w:hAnsi="Times New Roman" w:cs="Times New Roman"/>
          <w:sz w:val="24"/>
          <w:szCs w:val="24"/>
        </w:rPr>
        <w:t xml:space="preserve"> as one thematic parallel between the two novels was identified and compared in the CDA discussions as proto-model for instruction.</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As a conservative learning e</w:t>
      </w:r>
      <w:r w:rsidR="003774CB" w:rsidRPr="00E364DB">
        <w:rPr>
          <w:rFonts w:ascii="Times New Roman" w:hAnsi="Times New Roman" w:cs="Times New Roman"/>
          <w:sz w:val="24"/>
          <w:szCs w:val="24"/>
        </w:rPr>
        <w:t>nviron wherein Igorot</w:t>
      </w:r>
      <w:r w:rsidRPr="00E364DB">
        <w:rPr>
          <w:rFonts w:ascii="Times New Roman" w:hAnsi="Times New Roman" w:cs="Times New Roman"/>
          <w:sz w:val="24"/>
          <w:szCs w:val="24"/>
        </w:rPr>
        <w:t xml:space="preserve"> young adults are not yet as liberal as their more cosmopolitan counterparts,</w:t>
      </w:r>
      <w:r w:rsidR="003774CB" w:rsidRPr="00E364DB">
        <w:rPr>
          <w:rFonts w:ascii="Times New Roman" w:hAnsi="Times New Roman" w:cs="Times New Roman"/>
          <w:sz w:val="24"/>
          <w:szCs w:val="24"/>
        </w:rPr>
        <w:t xml:space="preserve"> the researcher</w:t>
      </w:r>
      <w:r w:rsidRPr="00E364DB">
        <w:rPr>
          <w:rFonts w:ascii="Times New Roman" w:hAnsi="Times New Roman" w:cs="Times New Roman"/>
          <w:sz w:val="24"/>
          <w:szCs w:val="24"/>
        </w:rPr>
        <w:t xml:space="preserve"> was careful in navigating the CDA to the concept of lust as both sentient and subliminal composites of human love.</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Culture-sensitive language pedagogy should begin from an adequate orientation of learners to the learning context which includes values affirmation,</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clarification,</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valuation,</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and critical assessment vis-à-vis </w:t>
      </w:r>
      <w:proofErr w:type="spellStart"/>
      <w:r w:rsidRPr="00E364DB">
        <w:rPr>
          <w:rFonts w:ascii="Times New Roman" w:hAnsi="Times New Roman" w:cs="Times New Roman"/>
          <w:sz w:val="24"/>
          <w:szCs w:val="24"/>
        </w:rPr>
        <w:t>idiolectal</w:t>
      </w:r>
      <w:proofErr w:type="spellEnd"/>
      <w:r w:rsidRPr="00E364DB">
        <w:rPr>
          <w:rFonts w:ascii="Times New Roman" w:hAnsi="Times New Roman" w:cs="Times New Roman"/>
          <w:sz w:val="24"/>
          <w:szCs w:val="24"/>
        </w:rPr>
        <w:t xml:space="preserve"> nuances of learner’s language and ideology,</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home and community backgrounds,</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without prejudice to m</w:t>
      </w:r>
      <w:r w:rsidR="003774CB" w:rsidRPr="00E364DB">
        <w:rPr>
          <w:rFonts w:ascii="Times New Roman" w:hAnsi="Times New Roman" w:cs="Times New Roman"/>
          <w:sz w:val="24"/>
          <w:szCs w:val="24"/>
        </w:rPr>
        <w:t>ajority and universal</w:t>
      </w:r>
      <w:r w:rsidR="005D6E70">
        <w:rPr>
          <w:rFonts w:ascii="Times New Roman" w:hAnsi="Times New Roman" w:cs="Times New Roman"/>
          <w:sz w:val="24"/>
          <w:szCs w:val="24"/>
        </w:rPr>
        <w:t xml:space="preserve"> cultures (Chapman and Anderson, </w:t>
      </w:r>
      <w:r w:rsidR="003774CB" w:rsidRPr="00E364DB">
        <w:rPr>
          <w:rFonts w:ascii="Times New Roman" w:hAnsi="Times New Roman" w:cs="Times New Roman"/>
          <w:sz w:val="24"/>
          <w:szCs w:val="24"/>
        </w:rPr>
        <w:t>1995)</w:t>
      </w:r>
      <w:r w:rsidRPr="00E364DB">
        <w:rPr>
          <w:rFonts w:ascii="Times New Roman" w:hAnsi="Times New Roman" w:cs="Times New Roman"/>
          <w:sz w:val="24"/>
          <w:szCs w:val="24"/>
        </w:rPr>
        <w:t>.</w:t>
      </w:r>
      <w:r w:rsidR="003774CB" w:rsidRPr="00E364DB">
        <w:rPr>
          <w:rFonts w:ascii="Times New Roman" w:hAnsi="Times New Roman" w:cs="Times New Roman"/>
          <w:sz w:val="24"/>
          <w:szCs w:val="24"/>
        </w:rPr>
        <w:t xml:space="preserve"> </w:t>
      </w:r>
    </w:p>
    <w:p w:rsidR="00267086"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Henceforth,</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the lexical dimension of the text was a discourse </w:t>
      </w:r>
      <w:r w:rsidR="003774CB" w:rsidRPr="00E364DB">
        <w:rPr>
          <w:rFonts w:ascii="Times New Roman" w:hAnsi="Times New Roman" w:cs="Times New Roman"/>
          <w:sz w:val="24"/>
          <w:szCs w:val="24"/>
        </w:rPr>
        <w:t>of linguistic</w:t>
      </w:r>
      <w:r w:rsidRPr="00E364DB">
        <w:rPr>
          <w:rFonts w:ascii="Times New Roman" w:hAnsi="Times New Roman" w:cs="Times New Roman"/>
          <w:sz w:val="24"/>
          <w:szCs w:val="24"/>
        </w:rPr>
        <w:t xml:space="preserve"> symbols from the objective conceptual to the dominant perceptual-philosophical,</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then to the more specific socio-cultural-ideological.</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choice of African novels for the CDA was deemed appropriate as the English language historicity of the texts is parallel to the colonial historiography of Philippine ESL,</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of course,</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the societal diaspora in both countries with their peoples’ penchant for </w:t>
      </w:r>
      <w:r w:rsidRPr="00E364DB">
        <w:rPr>
          <w:rFonts w:ascii="Times New Roman" w:hAnsi="Times New Roman" w:cs="Times New Roman"/>
          <w:sz w:val="24"/>
          <w:szCs w:val="24"/>
        </w:rPr>
        <w:lastRenderedPageBreak/>
        <w:t>adventures and migration to the land of milk and honey.</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While African English is dominantly an offshoot of British English and Philippine English is an influence of Standard American variety,</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both are situated i</w:t>
      </w:r>
      <w:r w:rsidR="003774CB" w:rsidRPr="00E364DB">
        <w:rPr>
          <w:rFonts w:ascii="Times New Roman" w:hAnsi="Times New Roman" w:cs="Times New Roman"/>
          <w:sz w:val="24"/>
          <w:szCs w:val="24"/>
        </w:rPr>
        <w:t xml:space="preserve">n outer circle world </w:t>
      </w:r>
      <w:proofErr w:type="spellStart"/>
      <w:r w:rsidR="003774CB" w:rsidRPr="00E364DB">
        <w:rPr>
          <w:rFonts w:ascii="Times New Roman" w:hAnsi="Times New Roman" w:cs="Times New Roman"/>
          <w:sz w:val="24"/>
          <w:szCs w:val="24"/>
        </w:rPr>
        <w:t>Englishes</w:t>
      </w:r>
      <w:proofErr w:type="spellEnd"/>
      <w:r w:rsidR="003774CB" w:rsidRPr="00E364DB">
        <w:rPr>
          <w:rFonts w:ascii="Times New Roman" w:hAnsi="Times New Roman" w:cs="Times New Roman"/>
          <w:sz w:val="24"/>
          <w:szCs w:val="24"/>
        </w:rPr>
        <w:t xml:space="preserve"> (</w:t>
      </w:r>
      <w:proofErr w:type="spellStart"/>
      <w:r w:rsidRPr="00E364DB">
        <w:rPr>
          <w:rFonts w:ascii="Times New Roman" w:hAnsi="Times New Roman" w:cs="Times New Roman"/>
          <w:sz w:val="24"/>
          <w:szCs w:val="24"/>
        </w:rPr>
        <w:t>Kachru</w:t>
      </w:r>
      <w:proofErr w:type="spellEnd"/>
      <w:r w:rsidR="005D6E70">
        <w:rPr>
          <w:rFonts w:ascii="Times New Roman" w:hAnsi="Times New Roman" w:cs="Times New Roman"/>
          <w:sz w:val="24"/>
          <w:szCs w:val="24"/>
        </w:rPr>
        <w:t>, 1988, as cited by Brown, 2006)</w:t>
      </w:r>
      <w:r w:rsidRPr="00E364DB">
        <w:rPr>
          <w:rFonts w:ascii="Times New Roman" w:hAnsi="Times New Roman" w:cs="Times New Roman"/>
          <w:sz w:val="24"/>
          <w:szCs w:val="24"/>
        </w:rPr>
        <w:t>. For the matrix of literacy skills as target abilities in the proto-model of instruction,</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a continuum of integrated and interactive language tasks was laid down both </w:t>
      </w:r>
      <w:r w:rsidRPr="00E364DB">
        <w:rPr>
          <w:rFonts w:ascii="Times New Roman" w:hAnsi="Times New Roman" w:cs="Times New Roman"/>
          <w:i/>
          <w:iCs/>
          <w:sz w:val="24"/>
          <w:szCs w:val="24"/>
        </w:rPr>
        <w:t xml:space="preserve">a priori </w:t>
      </w:r>
      <w:r w:rsidRPr="00E364DB">
        <w:rPr>
          <w:rFonts w:ascii="Times New Roman" w:hAnsi="Times New Roman" w:cs="Times New Roman"/>
          <w:sz w:val="24"/>
          <w:szCs w:val="24"/>
        </w:rPr>
        <w:t xml:space="preserve">and </w:t>
      </w:r>
      <w:r w:rsidRPr="00E364DB">
        <w:rPr>
          <w:rFonts w:ascii="Times New Roman" w:hAnsi="Times New Roman" w:cs="Times New Roman"/>
          <w:i/>
          <w:iCs/>
          <w:sz w:val="24"/>
          <w:szCs w:val="24"/>
        </w:rPr>
        <w:t>a posteriori</w:t>
      </w:r>
      <w:r w:rsidRPr="00E364DB">
        <w:rPr>
          <w:rFonts w:ascii="Times New Roman" w:hAnsi="Times New Roman" w:cs="Times New Roman"/>
          <w:sz w:val="24"/>
          <w:szCs w:val="24"/>
        </w:rPr>
        <w:t xml:space="preserve"> which included pre-reading phase of background research for the author,</w:t>
      </w:r>
      <w:r w:rsidR="003774CB" w:rsidRPr="00E364DB">
        <w:rPr>
          <w:rFonts w:ascii="Times New Roman" w:hAnsi="Times New Roman" w:cs="Times New Roman"/>
          <w:sz w:val="24"/>
          <w:szCs w:val="24"/>
        </w:rPr>
        <w:t xml:space="preserve"> </w:t>
      </w:r>
      <w:r w:rsidRPr="00E364DB">
        <w:rPr>
          <w:rFonts w:ascii="Times New Roman" w:hAnsi="Times New Roman" w:cs="Times New Roman"/>
          <w:sz w:val="24"/>
          <w:szCs w:val="24"/>
        </w:rPr>
        <w:t>heuristics or listing of previewing-the- text questions for first reading,</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brainstorming and quick-write ups with small group discussions or SGD’s,</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dyads or pairing up,</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listening to recorded interviews of authors,</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journaling of expectations and perceived difficulties,</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the actual reading phase with reciprocal and </w:t>
      </w:r>
      <w:proofErr w:type="spellStart"/>
      <w:r w:rsidRPr="00E364DB">
        <w:rPr>
          <w:rFonts w:ascii="Times New Roman" w:hAnsi="Times New Roman" w:cs="Times New Roman"/>
          <w:sz w:val="24"/>
          <w:szCs w:val="24"/>
        </w:rPr>
        <w:t>scaffolded</w:t>
      </w:r>
      <w:proofErr w:type="spellEnd"/>
      <w:r w:rsidRPr="00E364DB">
        <w:rPr>
          <w:rFonts w:ascii="Times New Roman" w:hAnsi="Times New Roman" w:cs="Times New Roman"/>
          <w:sz w:val="24"/>
          <w:szCs w:val="24"/>
        </w:rPr>
        <w:t xml:space="preserve"> reading activities using interactive reading of combining the bottom-up and top-down approaches for critical reading and discussions,</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post-reading with metacognitive and transcoding activities both oral and written culminating with a creative portfolio of reflection essays and literary graffiti and sounding-off,</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taking favorite or interesting characters from the texts,</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giving them life transplanted in the learner’s world complete with </w:t>
      </w:r>
      <w:proofErr w:type="spellStart"/>
      <w:r w:rsidRPr="00E364DB">
        <w:rPr>
          <w:rFonts w:ascii="Times New Roman" w:hAnsi="Times New Roman" w:cs="Times New Roman"/>
          <w:sz w:val="24"/>
          <w:szCs w:val="24"/>
        </w:rPr>
        <w:t>idiolectal</w:t>
      </w:r>
      <w:proofErr w:type="spellEnd"/>
      <w:r w:rsidRPr="00E364DB">
        <w:rPr>
          <w:rFonts w:ascii="Times New Roman" w:hAnsi="Times New Roman" w:cs="Times New Roman"/>
          <w:sz w:val="24"/>
          <w:szCs w:val="24"/>
        </w:rPr>
        <w:t xml:space="preserve"> and speech community ideological artifacts.</w:t>
      </w:r>
      <w:r w:rsidR="00855CE0" w:rsidRPr="00E364DB">
        <w:rPr>
          <w:rFonts w:ascii="Times New Roman" w:hAnsi="Times New Roman" w:cs="Times New Roman"/>
          <w:sz w:val="24"/>
          <w:szCs w:val="24"/>
        </w:rPr>
        <w:t xml:space="preserve"> </w:t>
      </w:r>
    </w:p>
    <w:p w:rsidR="002C0358" w:rsidRPr="00E364DB" w:rsidRDefault="00855CE0"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The Cordillera</w:t>
      </w:r>
      <w:r w:rsidR="00267086">
        <w:rPr>
          <w:rFonts w:ascii="Times New Roman" w:hAnsi="Times New Roman" w:cs="Times New Roman"/>
          <w:sz w:val="24"/>
          <w:szCs w:val="24"/>
        </w:rPr>
        <w:t xml:space="preserve"> region in the Philippines</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is largely a melting pot of the indigenous and the thriving emergent new generations which demands some degree of linguistic convergence and creative divergence to effectively harness the sociolinguistic heritage and potentialities.</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With the end goal of evolving a culture-sensitive language literacy proto-model,</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the research capped its analysis into a final eclectic matrix of factors and elements crucial in the program.</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The researcher expected to offer an innovative and brave trail-blazing benchmark for language curri</w:t>
      </w:r>
      <w:r w:rsidRPr="00E364DB">
        <w:rPr>
          <w:rFonts w:ascii="Times New Roman" w:hAnsi="Times New Roman" w:cs="Times New Roman"/>
          <w:sz w:val="24"/>
          <w:szCs w:val="24"/>
        </w:rPr>
        <w:t>cu</w:t>
      </w:r>
      <w:r w:rsidR="002C0358" w:rsidRPr="00E364DB">
        <w:rPr>
          <w:rFonts w:ascii="Times New Roman" w:hAnsi="Times New Roman" w:cs="Times New Roman"/>
          <w:sz w:val="24"/>
          <w:szCs w:val="24"/>
        </w:rPr>
        <w:t xml:space="preserve">lum renewal for ESL learners that jumpstarted from a critical discourse analysis of transitivity processes evident in two African novels where global language abilities and literacy are outcome </w:t>
      </w:r>
      <w:r w:rsidR="002C0358" w:rsidRPr="00E364DB">
        <w:rPr>
          <w:rFonts w:ascii="Times New Roman" w:hAnsi="Times New Roman" w:cs="Times New Roman"/>
          <w:sz w:val="24"/>
          <w:szCs w:val="24"/>
        </w:rPr>
        <w:lastRenderedPageBreak/>
        <w:t>benefits for college freshmen in a state university situated in a geographic socio-cultural-complex,</w:t>
      </w:r>
      <w:r w:rsidRPr="00E364DB">
        <w:rPr>
          <w:rFonts w:ascii="Times New Roman" w:hAnsi="Times New Roman" w:cs="Times New Roman"/>
          <w:sz w:val="24"/>
          <w:szCs w:val="24"/>
        </w:rPr>
        <w:t xml:space="preserve"> the Cordillera Region in the Philippines</w:t>
      </w:r>
      <w:r w:rsidR="002C0358" w:rsidRPr="00E364DB">
        <w:rPr>
          <w:rFonts w:ascii="Times New Roman" w:hAnsi="Times New Roman" w:cs="Times New Roman"/>
          <w:sz w:val="24"/>
          <w:szCs w:val="24"/>
        </w:rPr>
        <w:t xml:space="preserve">.                                                                                                                                  </w:t>
      </w:r>
    </w:p>
    <w:p w:rsidR="00855CE0" w:rsidRPr="00E364DB" w:rsidRDefault="00855CE0" w:rsidP="00E364DB">
      <w:pPr>
        <w:spacing w:line="480" w:lineRule="auto"/>
        <w:jc w:val="both"/>
        <w:rPr>
          <w:rFonts w:ascii="Times New Roman" w:hAnsi="Times New Roman" w:cs="Times New Roman"/>
          <w:b/>
          <w:i/>
          <w:sz w:val="24"/>
          <w:szCs w:val="24"/>
        </w:rPr>
      </w:pPr>
      <w:r w:rsidRPr="00E364DB">
        <w:rPr>
          <w:rFonts w:ascii="Times New Roman" w:hAnsi="Times New Roman" w:cs="Times New Roman"/>
          <w:b/>
          <w:i/>
          <w:sz w:val="24"/>
          <w:szCs w:val="24"/>
        </w:rPr>
        <w:t>Statement of the Problem</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This study aimed to determine the factors and elements that constitute a proto-literacy model for ideology and culture-sensitive language curriculum.</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Specifically,</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it sought to address the following questions: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1.</w:t>
      </w:r>
      <w:r w:rsidR="00141F16">
        <w:rPr>
          <w:rFonts w:ascii="Times New Roman" w:hAnsi="Times New Roman" w:cs="Times New Roman"/>
          <w:sz w:val="24"/>
          <w:szCs w:val="24"/>
        </w:rPr>
        <w:t xml:space="preserve"> </w:t>
      </w:r>
      <w:r w:rsidRPr="00E364DB">
        <w:rPr>
          <w:rFonts w:ascii="Times New Roman" w:hAnsi="Times New Roman" w:cs="Times New Roman"/>
          <w:sz w:val="24"/>
          <w:szCs w:val="24"/>
        </w:rPr>
        <w:t xml:space="preserve">What are the sociolinguistic factors evident in the discourse of the two African novels?                                                                                                                                                                                 </w:t>
      </w:r>
    </w:p>
    <w:p w:rsidR="002C0358" w:rsidRPr="00E364DB" w:rsidRDefault="002C0358" w:rsidP="00E364DB">
      <w:pPr>
        <w:spacing w:line="480" w:lineRule="auto"/>
        <w:ind w:left="720"/>
        <w:jc w:val="both"/>
        <w:rPr>
          <w:rFonts w:ascii="Times New Roman" w:hAnsi="Times New Roman" w:cs="Times New Roman"/>
          <w:sz w:val="24"/>
          <w:szCs w:val="24"/>
        </w:rPr>
      </w:pPr>
      <w:r w:rsidRPr="00E364DB">
        <w:rPr>
          <w:rFonts w:ascii="Times New Roman" w:hAnsi="Times New Roman" w:cs="Times New Roman"/>
          <w:sz w:val="24"/>
          <w:szCs w:val="24"/>
        </w:rPr>
        <w:t>2.</w:t>
      </w:r>
      <w:r w:rsidR="00141F16">
        <w:rPr>
          <w:rFonts w:ascii="Times New Roman" w:hAnsi="Times New Roman" w:cs="Times New Roman"/>
          <w:sz w:val="24"/>
          <w:szCs w:val="24"/>
        </w:rPr>
        <w:t xml:space="preserve"> </w:t>
      </w:r>
      <w:r w:rsidRPr="00E364DB">
        <w:rPr>
          <w:rFonts w:ascii="Times New Roman" w:hAnsi="Times New Roman" w:cs="Times New Roman"/>
          <w:sz w:val="24"/>
          <w:szCs w:val="24"/>
        </w:rPr>
        <w:t xml:space="preserve">How does a discourse of culture develop and promote learner’s identity as exemplified in the two African novels?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3.</w:t>
      </w:r>
      <w:r w:rsidR="00141F16">
        <w:rPr>
          <w:rFonts w:ascii="Times New Roman" w:hAnsi="Times New Roman" w:cs="Times New Roman"/>
          <w:sz w:val="24"/>
          <w:szCs w:val="24"/>
        </w:rPr>
        <w:t xml:space="preserve"> </w:t>
      </w:r>
      <w:r w:rsidRPr="00E364DB">
        <w:rPr>
          <w:rFonts w:ascii="Times New Roman" w:hAnsi="Times New Roman" w:cs="Times New Roman"/>
          <w:sz w:val="24"/>
          <w:szCs w:val="24"/>
        </w:rPr>
        <w:t xml:space="preserve">How are transitivity processes of ideology used in the two African novels?                                                                                                                                              </w:t>
      </w:r>
    </w:p>
    <w:p w:rsidR="002C0358" w:rsidRPr="00E364DB" w:rsidRDefault="002C0358" w:rsidP="00E364DB">
      <w:pPr>
        <w:spacing w:line="480" w:lineRule="auto"/>
        <w:ind w:left="720"/>
        <w:jc w:val="both"/>
        <w:rPr>
          <w:rFonts w:ascii="Times New Roman" w:hAnsi="Times New Roman" w:cs="Times New Roman"/>
          <w:sz w:val="24"/>
          <w:szCs w:val="24"/>
        </w:rPr>
      </w:pPr>
      <w:r w:rsidRPr="00E364DB">
        <w:rPr>
          <w:rFonts w:ascii="Times New Roman" w:hAnsi="Times New Roman" w:cs="Times New Roman"/>
          <w:sz w:val="24"/>
          <w:szCs w:val="24"/>
        </w:rPr>
        <w:t>4.</w:t>
      </w:r>
      <w:r w:rsidR="00141F16">
        <w:rPr>
          <w:rFonts w:ascii="Times New Roman" w:hAnsi="Times New Roman" w:cs="Times New Roman"/>
          <w:sz w:val="24"/>
          <w:szCs w:val="24"/>
        </w:rPr>
        <w:t xml:space="preserve"> </w:t>
      </w:r>
      <w:r w:rsidRPr="00E364DB">
        <w:rPr>
          <w:rFonts w:ascii="Times New Roman" w:hAnsi="Times New Roman" w:cs="Times New Roman"/>
          <w:sz w:val="24"/>
          <w:szCs w:val="24"/>
        </w:rPr>
        <w:t xml:space="preserve">Is the process of language curriculum renewal a dynamic of classroom-based perspective and pedagogy?                                                                                                                                                                                  </w:t>
      </w:r>
    </w:p>
    <w:p w:rsidR="00855CE0" w:rsidRPr="00E364DB" w:rsidRDefault="00855CE0" w:rsidP="00E364DB">
      <w:pPr>
        <w:spacing w:line="480" w:lineRule="auto"/>
        <w:jc w:val="both"/>
        <w:rPr>
          <w:rFonts w:ascii="Times New Roman" w:hAnsi="Times New Roman" w:cs="Times New Roman"/>
          <w:sz w:val="24"/>
          <w:szCs w:val="24"/>
        </w:rPr>
      </w:pPr>
      <w:r w:rsidRPr="00E364DB">
        <w:rPr>
          <w:rFonts w:ascii="Times New Roman" w:hAnsi="Times New Roman" w:cs="Times New Roman"/>
          <w:b/>
          <w:i/>
          <w:sz w:val="24"/>
          <w:szCs w:val="24"/>
        </w:rPr>
        <w:t>Significance of the Study</w:t>
      </w:r>
      <w:r w:rsidRPr="00E364DB">
        <w:rPr>
          <w:rFonts w:ascii="Times New Roman" w:hAnsi="Times New Roman" w:cs="Times New Roman"/>
          <w:sz w:val="24"/>
          <w:szCs w:val="24"/>
        </w:rPr>
        <w:t xml:space="preserve">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The research was an innovative and bold trail-blazing attempt to offer a sociolinguistic and CDA framework in language curriculum design that could benefit college freshmen situated in an ideological and cultu</w:t>
      </w:r>
      <w:r w:rsidR="00855CE0" w:rsidRPr="00E364DB">
        <w:rPr>
          <w:rFonts w:ascii="Times New Roman" w:hAnsi="Times New Roman" w:cs="Times New Roman"/>
          <w:sz w:val="24"/>
          <w:szCs w:val="24"/>
        </w:rPr>
        <w:t>ral-conflicted geographic as wel</w:t>
      </w:r>
      <w:r w:rsidRPr="00E364DB">
        <w:rPr>
          <w:rFonts w:ascii="Times New Roman" w:hAnsi="Times New Roman" w:cs="Times New Roman"/>
          <w:sz w:val="24"/>
          <w:szCs w:val="24"/>
        </w:rPr>
        <w:t>l as ESL/EFL learners situated similarly.</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Moreover,</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to challenge school administrators,</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language planners and curriculum developers to develop a more open culture of curriculum design.</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Not the least,</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to support and encourage language practitioners to use </w:t>
      </w:r>
      <w:r w:rsidR="00855CE0" w:rsidRPr="00E364DB">
        <w:rPr>
          <w:rFonts w:ascii="Times New Roman" w:hAnsi="Times New Roman" w:cs="Times New Roman"/>
          <w:sz w:val="24"/>
          <w:szCs w:val="24"/>
        </w:rPr>
        <w:t>reflective</w:t>
      </w:r>
      <w:r w:rsidRPr="00E364DB">
        <w:rPr>
          <w:rFonts w:ascii="Times New Roman" w:hAnsi="Times New Roman" w:cs="Times New Roman"/>
          <w:sz w:val="24"/>
          <w:szCs w:val="24"/>
        </w:rPr>
        <w:t xml:space="preserve"> language teaching so as to create and recreate critical perspectives for assessment and review of approaches,</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methodology,</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and techniques and the design of relevant and appropriate instructional materials.                                                                                                </w:t>
      </w:r>
    </w:p>
    <w:p w:rsidR="00855CE0"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b/>
          <w:i/>
          <w:sz w:val="24"/>
          <w:szCs w:val="24"/>
        </w:rPr>
        <w:lastRenderedPageBreak/>
        <w:t>Scope a</w:t>
      </w:r>
      <w:r w:rsidR="00855CE0" w:rsidRPr="00E364DB">
        <w:rPr>
          <w:rFonts w:ascii="Times New Roman" w:hAnsi="Times New Roman" w:cs="Times New Roman"/>
          <w:b/>
          <w:i/>
          <w:sz w:val="24"/>
          <w:szCs w:val="24"/>
        </w:rPr>
        <w:t>nd Limitation of the Study</w:t>
      </w:r>
      <w:r w:rsidR="00855CE0" w:rsidRPr="00E364DB">
        <w:rPr>
          <w:rFonts w:ascii="Times New Roman" w:hAnsi="Times New Roman" w:cs="Times New Roman"/>
          <w:sz w:val="24"/>
          <w:szCs w:val="24"/>
        </w:rPr>
        <w:t xml:space="preserve">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Since the investigation was a seminal study with the end goal of evolving a proto-</w:t>
      </w:r>
      <w:proofErr w:type="spellStart"/>
      <w:r w:rsidRPr="00E364DB">
        <w:rPr>
          <w:rFonts w:ascii="Times New Roman" w:hAnsi="Times New Roman" w:cs="Times New Roman"/>
          <w:sz w:val="24"/>
          <w:szCs w:val="24"/>
        </w:rPr>
        <w:t>litercy</w:t>
      </w:r>
      <w:proofErr w:type="spellEnd"/>
      <w:r w:rsidRPr="00E364DB">
        <w:rPr>
          <w:rFonts w:ascii="Times New Roman" w:hAnsi="Times New Roman" w:cs="Times New Roman"/>
          <w:sz w:val="24"/>
          <w:szCs w:val="24"/>
        </w:rPr>
        <w:t xml:space="preserve"> model for language curriculum renewal,</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it adopted a critical discourse analysis or CDA of transitivity processes of ideology.</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CDA was limited to the ideological and cultural overtones and undertones of two contemporary African novels,</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did not include the other transitivity processes of power games and manipulation in political language.</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corpora were sampled extracts from the two novels.</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target stakeholders and beneficiaries were indirect non-participant college freshmen of a state uni</w:t>
      </w:r>
      <w:r w:rsidR="00855CE0" w:rsidRPr="00E364DB">
        <w:rPr>
          <w:rFonts w:ascii="Times New Roman" w:hAnsi="Times New Roman" w:cs="Times New Roman"/>
          <w:sz w:val="24"/>
          <w:szCs w:val="24"/>
        </w:rPr>
        <w:t>versity in the Cordillera Region, Philippines</w:t>
      </w:r>
      <w:r w:rsidRPr="00E364DB">
        <w:rPr>
          <w:rFonts w:ascii="Times New Roman" w:hAnsi="Times New Roman" w:cs="Times New Roman"/>
          <w:sz w:val="24"/>
          <w:szCs w:val="24"/>
        </w:rPr>
        <w:t>.</w:t>
      </w:r>
      <w:r w:rsidR="00855CE0"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Design of the proto-literacy model for language curriculum renewal was confined to sociolinguistic descriptors primarily targeted for the college freshmen of the identified region in the Philippines.                                                    </w:t>
      </w:r>
    </w:p>
    <w:p w:rsidR="0023668F"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b/>
          <w:i/>
          <w:sz w:val="24"/>
          <w:szCs w:val="24"/>
        </w:rPr>
        <w:t>Theoretical Framework of the</w:t>
      </w:r>
      <w:r w:rsidR="0023668F" w:rsidRPr="00E364DB">
        <w:rPr>
          <w:rFonts w:ascii="Times New Roman" w:hAnsi="Times New Roman" w:cs="Times New Roman"/>
          <w:b/>
          <w:i/>
          <w:sz w:val="24"/>
          <w:szCs w:val="24"/>
        </w:rPr>
        <w:t xml:space="preserve"> Study</w:t>
      </w:r>
      <w:r w:rsidR="0023668F" w:rsidRPr="00E364DB">
        <w:rPr>
          <w:rFonts w:ascii="Times New Roman" w:hAnsi="Times New Roman" w:cs="Times New Roman"/>
          <w:sz w:val="24"/>
          <w:szCs w:val="24"/>
        </w:rPr>
        <w:t xml:space="preserve"> </w:t>
      </w:r>
    </w:p>
    <w:p w:rsidR="00267086" w:rsidRDefault="00BA137D" w:rsidP="00E364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Richards (2001, 2007</w:t>
      </w:r>
      <w:r w:rsidR="0023668F" w:rsidRPr="00E364DB">
        <w:rPr>
          <w:rFonts w:ascii="Times New Roman" w:hAnsi="Times New Roman" w:cs="Times New Roman"/>
          <w:sz w:val="24"/>
          <w:szCs w:val="24"/>
        </w:rPr>
        <w:t>)</w:t>
      </w:r>
      <w:r w:rsidR="002C0358" w:rsidRPr="00E364DB">
        <w:rPr>
          <w:rFonts w:ascii="Times New Roman" w:hAnsi="Times New Roman" w:cs="Times New Roman"/>
          <w:sz w:val="24"/>
          <w:szCs w:val="24"/>
        </w:rPr>
        <w:t xml:space="preserve"> claims that </w:t>
      </w:r>
      <w:r w:rsidR="00141F16" w:rsidRPr="00E364DB">
        <w:rPr>
          <w:rFonts w:ascii="Times New Roman" w:hAnsi="Times New Roman" w:cs="Times New Roman"/>
          <w:sz w:val="24"/>
          <w:szCs w:val="24"/>
        </w:rPr>
        <w:t>CLT or</w:t>
      </w:r>
      <w:r w:rsidR="002C0358" w:rsidRPr="00E364DB">
        <w:rPr>
          <w:rFonts w:ascii="Times New Roman" w:hAnsi="Times New Roman" w:cs="Times New Roman"/>
          <w:sz w:val="24"/>
          <w:szCs w:val="24"/>
        </w:rPr>
        <w:t xml:space="preserve"> communicative language teaching was a response to changes in the field of linguistics in the 1970s as well as for the need of new approaches to language teaching which impacted significantly on language curriculum from a heavy grammar-syllabus to notional syllabuses then to the more communicative language programs where tasks are more dominant concerns to target macro and micro language skills.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Richards says that a curriculum approach in language teaching must involve all stakeholders.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Further,</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he identifies stages in language curriculum development as curriculum planning,</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specification of ends and means,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 xml:space="preserve">a </w:t>
      </w:r>
      <w:proofErr w:type="spellStart"/>
      <w:r w:rsidR="002C0358" w:rsidRPr="00E364DB">
        <w:rPr>
          <w:rFonts w:ascii="Times New Roman" w:hAnsi="Times New Roman" w:cs="Times New Roman"/>
          <w:sz w:val="24"/>
          <w:szCs w:val="24"/>
        </w:rPr>
        <w:t>programme</w:t>
      </w:r>
      <w:proofErr w:type="spellEnd"/>
      <w:r w:rsidR="002C0358" w:rsidRPr="00E364DB">
        <w:rPr>
          <w:rFonts w:ascii="Times New Roman" w:hAnsi="Times New Roman" w:cs="Times New Roman"/>
          <w:sz w:val="24"/>
          <w:szCs w:val="24"/>
        </w:rPr>
        <w:t xml:space="preserve"> implementation,</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down to classroom implementation.</w:t>
      </w:r>
      <w:r>
        <w:rPr>
          <w:rFonts w:ascii="Times New Roman" w:hAnsi="Times New Roman" w:cs="Times New Roman"/>
          <w:sz w:val="24"/>
          <w:szCs w:val="24"/>
        </w:rPr>
        <w:t xml:space="preserve"> Richards (2001, 2007</w:t>
      </w:r>
      <w:r w:rsidR="0023668F" w:rsidRPr="00E364DB">
        <w:rPr>
          <w:rFonts w:ascii="Times New Roman" w:hAnsi="Times New Roman" w:cs="Times New Roman"/>
          <w:sz w:val="24"/>
          <w:szCs w:val="24"/>
        </w:rPr>
        <w:t>)</w:t>
      </w:r>
      <w:r w:rsidR="002C0358" w:rsidRPr="00E364DB">
        <w:rPr>
          <w:rFonts w:ascii="Times New Roman" w:hAnsi="Times New Roman" w:cs="Times New Roman"/>
          <w:sz w:val="24"/>
          <w:szCs w:val="24"/>
        </w:rPr>
        <w:t xml:space="preserve"> identifies decision making roles as policy makers,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needs analyst,</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methodologists,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materials writers,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teacher trainers,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teacher,</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and learner.</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For curriculum products,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Richards enumerates policy documents,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syllabus,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teaching materials,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teacher-training program,</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teaching acts,</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and learning acts.</w:t>
      </w:r>
      <w:r w:rsidR="0023668F" w:rsidRPr="00E364DB">
        <w:rPr>
          <w:rFonts w:ascii="Times New Roman" w:hAnsi="Times New Roman" w:cs="Times New Roman"/>
          <w:sz w:val="24"/>
          <w:szCs w:val="24"/>
        </w:rPr>
        <w:t xml:space="preserve"> Chapman and Anderson (1995)</w:t>
      </w:r>
      <w:r w:rsidR="002C0358" w:rsidRPr="00E364DB">
        <w:rPr>
          <w:rFonts w:ascii="Times New Roman" w:hAnsi="Times New Roman" w:cs="Times New Roman"/>
          <w:sz w:val="24"/>
          <w:szCs w:val="24"/>
        </w:rPr>
        <w:t xml:space="preserve"> advocate for language curriculum that gives importance to learning </w:t>
      </w:r>
      <w:r w:rsidR="002C0358" w:rsidRPr="00E364DB">
        <w:rPr>
          <w:rFonts w:ascii="Times New Roman" w:hAnsi="Times New Roman" w:cs="Times New Roman"/>
          <w:sz w:val="24"/>
          <w:szCs w:val="24"/>
        </w:rPr>
        <w:lastRenderedPageBreak/>
        <w:t>context and sociocultural phenomena as shar</w:t>
      </w:r>
      <w:r w:rsidR="0023668F" w:rsidRPr="00E364DB">
        <w:rPr>
          <w:rFonts w:ascii="Times New Roman" w:hAnsi="Times New Roman" w:cs="Times New Roman"/>
          <w:sz w:val="24"/>
          <w:szCs w:val="24"/>
        </w:rPr>
        <w:t>ed by Cook-</w:t>
      </w:r>
      <w:proofErr w:type="spellStart"/>
      <w:r w:rsidR="0023668F" w:rsidRPr="00E364DB">
        <w:rPr>
          <w:rFonts w:ascii="Times New Roman" w:hAnsi="Times New Roman" w:cs="Times New Roman"/>
          <w:sz w:val="24"/>
          <w:szCs w:val="24"/>
        </w:rPr>
        <w:t>Gumperz</w:t>
      </w:r>
      <w:proofErr w:type="spellEnd"/>
      <w:r w:rsidR="0023668F" w:rsidRPr="00E364DB">
        <w:rPr>
          <w:rFonts w:ascii="Times New Roman" w:hAnsi="Times New Roman" w:cs="Times New Roman"/>
          <w:sz w:val="24"/>
          <w:szCs w:val="24"/>
        </w:rPr>
        <w:t xml:space="preserve"> and </w:t>
      </w:r>
      <w:proofErr w:type="spellStart"/>
      <w:r w:rsidR="0023668F" w:rsidRPr="00E364DB">
        <w:rPr>
          <w:rFonts w:ascii="Times New Roman" w:hAnsi="Times New Roman" w:cs="Times New Roman"/>
          <w:sz w:val="24"/>
          <w:szCs w:val="24"/>
        </w:rPr>
        <w:t>Gumperz</w:t>
      </w:r>
      <w:proofErr w:type="spellEnd"/>
      <w:r w:rsidR="0023668F" w:rsidRPr="00E364DB">
        <w:rPr>
          <w:rFonts w:ascii="Times New Roman" w:hAnsi="Times New Roman" w:cs="Times New Roman"/>
          <w:sz w:val="24"/>
          <w:szCs w:val="24"/>
        </w:rPr>
        <w:t xml:space="preserve"> (1992</w:t>
      </w:r>
      <w:r w:rsidR="005D6E70">
        <w:rPr>
          <w:rFonts w:ascii="Times New Roman" w:hAnsi="Times New Roman" w:cs="Times New Roman"/>
          <w:sz w:val="24"/>
          <w:szCs w:val="24"/>
        </w:rPr>
        <w:t xml:space="preserve">, as cited by </w:t>
      </w:r>
      <w:proofErr w:type="spellStart"/>
      <w:r w:rsidR="005D6E70">
        <w:rPr>
          <w:rFonts w:ascii="Times New Roman" w:hAnsi="Times New Roman" w:cs="Times New Roman"/>
          <w:sz w:val="24"/>
          <w:szCs w:val="24"/>
        </w:rPr>
        <w:t>Capman</w:t>
      </w:r>
      <w:proofErr w:type="spellEnd"/>
      <w:r w:rsidR="005D6E70">
        <w:rPr>
          <w:rFonts w:ascii="Times New Roman" w:hAnsi="Times New Roman" w:cs="Times New Roman"/>
          <w:sz w:val="24"/>
          <w:szCs w:val="24"/>
        </w:rPr>
        <w:t xml:space="preserve"> and Anderson, 1995</w:t>
      </w:r>
      <w:r w:rsidR="0023668F" w:rsidRPr="00E364DB">
        <w:rPr>
          <w:rFonts w:ascii="Times New Roman" w:hAnsi="Times New Roman" w:cs="Times New Roman"/>
          <w:sz w:val="24"/>
          <w:szCs w:val="24"/>
        </w:rPr>
        <w:t>)</w:t>
      </w:r>
      <w:r w:rsidR="002C0358" w:rsidRPr="00E364DB">
        <w:rPr>
          <w:rFonts w:ascii="Times New Roman" w:hAnsi="Times New Roman" w:cs="Times New Roman"/>
          <w:sz w:val="24"/>
          <w:szCs w:val="24"/>
        </w:rPr>
        <w:t>.</w:t>
      </w:r>
      <w:r w:rsidR="0023668F"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This type of language curriculum looks at learning a language and becoming literate as socialization processes leading to global education.</w:t>
      </w:r>
      <w:r w:rsidR="0023668F" w:rsidRPr="00E364DB">
        <w:rPr>
          <w:rFonts w:ascii="Times New Roman" w:hAnsi="Times New Roman" w:cs="Times New Roman"/>
          <w:sz w:val="24"/>
          <w:szCs w:val="24"/>
        </w:rPr>
        <w:t xml:space="preserve">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Written genres are seen in this perspective as social by-products of social actors to suit particular purposes in specific contexts within the framework of continuing sociocultural conversations or dialogues.</w:t>
      </w:r>
      <w:r w:rsidR="005D6E70">
        <w:rPr>
          <w:rFonts w:ascii="Times New Roman" w:hAnsi="Times New Roman" w:cs="Times New Roman"/>
          <w:sz w:val="24"/>
          <w:szCs w:val="24"/>
        </w:rPr>
        <w:t xml:space="preserve"> Brown (2006</w:t>
      </w:r>
      <w:r w:rsidR="0023668F" w:rsidRPr="00E364DB">
        <w:rPr>
          <w:rFonts w:ascii="Times New Roman" w:hAnsi="Times New Roman" w:cs="Times New Roman"/>
          <w:sz w:val="24"/>
          <w:szCs w:val="24"/>
        </w:rPr>
        <w:t>)</w:t>
      </w:r>
      <w:r w:rsidRPr="00E364DB">
        <w:rPr>
          <w:rFonts w:ascii="Times New Roman" w:hAnsi="Times New Roman" w:cs="Times New Roman"/>
          <w:sz w:val="24"/>
          <w:szCs w:val="24"/>
        </w:rPr>
        <w:t xml:space="preserve"> espouses for principled and interactive approaches to language curriculum development and design where learners are led to second language acquisition with the integration of the five macro communication skills in pedagogy and learning,</w:t>
      </w:r>
      <w:r w:rsidR="0023668F" w:rsidRPr="00E364DB">
        <w:rPr>
          <w:rFonts w:ascii="Times New Roman" w:hAnsi="Times New Roman" w:cs="Times New Roman"/>
          <w:sz w:val="24"/>
          <w:szCs w:val="24"/>
        </w:rPr>
        <w:t xml:space="preserve"> </w:t>
      </w:r>
      <w:r w:rsidRPr="00E364DB">
        <w:rPr>
          <w:rFonts w:ascii="Times New Roman" w:hAnsi="Times New Roman" w:cs="Times New Roman"/>
          <w:sz w:val="24"/>
          <w:szCs w:val="24"/>
        </w:rPr>
        <w:t>facilitated by direct strategy training and instruction.</w:t>
      </w:r>
      <w:r w:rsidR="0023668F" w:rsidRPr="00E364DB">
        <w:rPr>
          <w:rFonts w:ascii="Times New Roman" w:hAnsi="Times New Roman" w:cs="Times New Roman"/>
          <w:sz w:val="24"/>
          <w:szCs w:val="24"/>
        </w:rPr>
        <w:t xml:space="preserve"> </w:t>
      </w:r>
      <w:r w:rsidRPr="00E364DB">
        <w:rPr>
          <w:rFonts w:ascii="Times New Roman" w:hAnsi="Times New Roman" w:cs="Times New Roman"/>
          <w:sz w:val="24"/>
          <w:szCs w:val="24"/>
        </w:rPr>
        <w:t>Trends in discourse analysis have drawn inspiration from CLTA principles where socio-cultural factors are taken into consideration in language education.</w:t>
      </w:r>
      <w:r w:rsidR="0023668F" w:rsidRPr="00E364DB">
        <w:rPr>
          <w:rFonts w:ascii="Times New Roman" w:hAnsi="Times New Roman" w:cs="Times New Roman"/>
          <w:sz w:val="24"/>
          <w:szCs w:val="24"/>
        </w:rPr>
        <w:t xml:space="preserve"> </w:t>
      </w:r>
      <w:proofErr w:type="spellStart"/>
      <w:r w:rsidR="0023668F" w:rsidRPr="00E364DB">
        <w:rPr>
          <w:rFonts w:ascii="Times New Roman" w:hAnsi="Times New Roman" w:cs="Times New Roman"/>
          <w:sz w:val="24"/>
          <w:szCs w:val="24"/>
        </w:rPr>
        <w:t>Wodak</w:t>
      </w:r>
      <w:proofErr w:type="spellEnd"/>
      <w:r w:rsidR="0023668F" w:rsidRPr="00E364DB">
        <w:rPr>
          <w:rFonts w:ascii="Times New Roman" w:hAnsi="Times New Roman" w:cs="Times New Roman"/>
          <w:sz w:val="24"/>
          <w:szCs w:val="24"/>
        </w:rPr>
        <w:t xml:space="preserve"> &amp; Meyer (2009)</w:t>
      </w:r>
      <w:r w:rsidR="005D6E70">
        <w:rPr>
          <w:rFonts w:ascii="Times New Roman" w:hAnsi="Times New Roman" w:cs="Times New Roman"/>
          <w:sz w:val="24"/>
          <w:szCs w:val="24"/>
        </w:rPr>
        <w:t xml:space="preserve">, as cited by Machin and </w:t>
      </w:r>
      <w:proofErr w:type="spellStart"/>
      <w:r w:rsidR="005D6E70">
        <w:rPr>
          <w:rFonts w:ascii="Times New Roman" w:hAnsi="Times New Roman" w:cs="Times New Roman"/>
          <w:sz w:val="24"/>
          <w:szCs w:val="24"/>
        </w:rPr>
        <w:t>Mayrs</w:t>
      </w:r>
      <w:proofErr w:type="spellEnd"/>
      <w:r w:rsidR="005D6E70">
        <w:rPr>
          <w:rFonts w:ascii="Times New Roman" w:hAnsi="Times New Roman" w:cs="Times New Roman"/>
          <w:sz w:val="24"/>
          <w:szCs w:val="24"/>
        </w:rPr>
        <w:t xml:space="preserve"> (2012)</w:t>
      </w:r>
      <w:r w:rsidR="00846ED5">
        <w:rPr>
          <w:rFonts w:ascii="Times New Roman" w:hAnsi="Times New Roman" w:cs="Times New Roman"/>
          <w:sz w:val="24"/>
          <w:szCs w:val="24"/>
        </w:rPr>
        <w:t>,</w:t>
      </w:r>
      <w:r w:rsidRPr="00E364DB">
        <w:rPr>
          <w:rFonts w:ascii="Times New Roman" w:hAnsi="Times New Roman" w:cs="Times New Roman"/>
          <w:sz w:val="24"/>
          <w:szCs w:val="24"/>
        </w:rPr>
        <w:t xml:space="preserve"> point that the critical interrelatedness of language and society has led linguists such as Van </w:t>
      </w:r>
      <w:proofErr w:type="spellStart"/>
      <w:r w:rsidRPr="00E364DB">
        <w:rPr>
          <w:rFonts w:ascii="Times New Roman" w:hAnsi="Times New Roman" w:cs="Times New Roman"/>
          <w:sz w:val="24"/>
          <w:szCs w:val="24"/>
        </w:rPr>
        <w:t>Dijk</w:t>
      </w:r>
      <w:proofErr w:type="spellEnd"/>
      <w:r w:rsidRPr="00E364DB">
        <w:rPr>
          <w:rFonts w:ascii="Times New Roman" w:hAnsi="Times New Roman" w:cs="Times New Roman"/>
          <w:sz w:val="24"/>
          <w:szCs w:val="24"/>
        </w:rPr>
        <w:t>,</w:t>
      </w:r>
      <w:r w:rsidR="0023668F" w:rsidRPr="00E364DB">
        <w:rPr>
          <w:rFonts w:ascii="Times New Roman" w:hAnsi="Times New Roman" w:cs="Times New Roman"/>
          <w:sz w:val="24"/>
          <w:szCs w:val="24"/>
        </w:rPr>
        <w:t xml:space="preserve"> </w:t>
      </w:r>
      <w:proofErr w:type="spellStart"/>
      <w:r w:rsidRPr="00E364DB">
        <w:rPr>
          <w:rFonts w:ascii="Times New Roman" w:hAnsi="Times New Roman" w:cs="Times New Roman"/>
          <w:sz w:val="24"/>
          <w:szCs w:val="24"/>
        </w:rPr>
        <w:t>Fairclough</w:t>
      </w:r>
      <w:proofErr w:type="spellEnd"/>
      <w:r w:rsidRPr="00E364DB">
        <w:rPr>
          <w:rFonts w:ascii="Times New Roman" w:hAnsi="Times New Roman" w:cs="Times New Roman"/>
          <w:sz w:val="24"/>
          <w:szCs w:val="24"/>
        </w:rPr>
        <w:t>,</w:t>
      </w:r>
      <w:r w:rsidR="0023668F" w:rsidRPr="00E364DB">
        <w:rPr>
          <w:rFonts w:ascii="Times New Roman" w:hAnsi="Times New Roman" w:cs="Times New Roman"/>
          <w:sz w:val="24"/>
          <w:szCs w:val="24"/>
        </w:rPr>
        <w:t xml:space="preserve"> </w:t>
      </w:r>
      <w:r w:rsidRPr="00E364DB">
        <w:rPr>
          <w:rFonts w:ascii="Times New Roman" w:hAnsi="Times New Roman" w:cs="Times New Roman"/>
          <w:sz w:val="24"/>
          <w:szCs w:val="24"/>
        </w:rPr>
        <w:t>Kress,</w:t>
      </w:r>
      <w:r w:rsidR="0023668F"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and </w:t>
      </w:r>
      <w:proofErr w:type="spellStart"/>
      <w:r w:rsidRPr="00E364DB">
        <w:rPr>
          <w:rFonts w:ascii="Times New Roman" w:hAnsi="Times New Roman" w:cs="Times New Roman"/>
          <w:sz w:val="24"/>
          <w:szCs w:val="24"/>
        </w:rPr>
        <w:t>Leeuwen</w:t>
      </w:r>
      <w:proofErr w:type="spellEnd"/>
      <w:r w:rsidRPr="00E364DB">
        <w:rPr>
          <w:rFonts w:ascii="Times New Roman" w:hAnsi="Times New Roman" w:cs="Times New Roman"/>
          <w:sz w:val="24"/>
          <w:szCs w:val="24"/>
        </w:rPr>
        <w:t xml:space="preserve"> into studying how language manifests social issues,</w:t>
      </w:r>
      <w:r w:rsidR="0023668F" w:rsidRPr="00E364DB">
        <w:rPr>
          <w:rFonts w:ascii="Times New Roman" w:hAnsi="Times New Roman" w:cs="Times New Roman"/>
          <w:sz w:val="24"/>
          <w:szCs w:val="24"/>
        </w:rPr>
        <w:t xml:space="preserve"> </w:t>
      </w:r>
      <w:r w:rsidRPr="00E364DB">
        <w:rPr>
          <w:rFonts w:ascii="Times New Roman" w:hAnsi="Times New Roman" w:cs="Times New Roman"/>
          <w:sz w:val="24"/>
          <w:szCs w:val="24"/>
        </w:rPr>
        <w:t>problems,</w:t>
      </w:r>
      <w:r w:rsidR="0023668F"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inequalities,</w:t>
      </w:r>
      <w:r w:rsidR="0023668F" w:rsidRPr="00E364DB">
        <w:rPr>
          <w:rFonts w:ascii="Times New Roman" w:hAnsi="Times New Roman" w:cs="Times New Roman"/>
          <w:sz w:val="24"/>
          <w:szCs w:val="24"/>
        </w:rPr>
        <w:t xml:space="preserve"> </w:t>
      </w:r>
      <w:r w:rsidRPr="00E364DB">
        <w:rPr>
          <w:rFonts w:ascii="Times New Roman" w:hAnsi="Times New Roman" w:cs="Times New Roman"/>
          <w:sz w:val="24"/>
          <w:szCs w:val="24"/>
        </w:rPr>
        <w:t>resulting to the development of the discipline of critical discourse analysis in the field of sociolinguistics.</w:t>
      </w:r>
      <w:r w:rsidR="0023668F" w:rsidRPr="00E364DB">
        <w:rPr>
          <w:rFonts w:ascii="Times New Roman" w:hAnsi="Times New Roman" w:cs="Times New Roman"/>
          <w:sz w:val="24"/>
          <w:szCs w:val="24"/>
        </w:rPr>
        <w:t xml:space="preserve"> </w:t>
      </w:r>
      <w:r w:rsidRPr="00E364DB">
        <w:rPr>
          <w:rFonts w:ascii="Times New Roman" w:hAnsi="Times New Roman" w:cs="Times New Roman"/>
          <w:sz w:val="24"/>
          <w:szCs w:val="24"/>
        </w:rPr>
        <w:t>Such developments in ELT have given rise to new sets of challenges for language curriculum development and renewal,</w:t>
      </w:r>
      <w:r w:rsidR="0023668F"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where traditional practices take the backseat to give way to more innovations in the teaching and learning of a second and foreign language including instructional materials development.                                                                                                                                                                                 </w:t>
      </w:r>
    </w:p>
    <w:p w:rsidR="0023668F"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b/>
          <w:i/>
          <w:sz w:val="24"/>
          <w:szCs w:val="24"/>
        </w:rPr>
        <w:t>Conceptual Framework of the Study</w:t>
      </w:r>
    </w:p>
    <w:p w:rsidR="002C0358" w:rsidRPr="00E364DB" w:rsidRDefault="0023668F"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 xml:space="preserve">Machin and </w:t>
      </w:r>
      <w:proofErr w:type="spellStart"/>
      <w:r w:rsidRPr="00E364DB">
        <w:rPr>
          <w:rFonts w:ascii="Times New Roman" w:hAnsi="Times New Roman" w:cs="Times New Roman"/>
          <w:sz w:val="24"/>
          <w:szCs w:val="24"/>
        </w:rPr>
        <w:t>Mayr’s</w:t>
      </w:r>
      <w:proofErr w:type="spellEnd"/>
      <w:r w:rsidRPr="00E364DB">
        <w:rPr>
          <w:rFonts w:ascii="Times New Roman" w:hAnsi="Times New Roman" w:cs="Times New Roman"/>
          <w:sz w:val="24"/>
          <w:szCs w:val="24"/>
        </w:rPr>
        <w:t xml:space="preserve"> (2012)</w:t>
      </w:r>
      <w:r w:rsidR="002C0358" w:rsidRPr="00E364DB">
        <w:rPr>
          <w:rFonts w:ascii="Times New Roman" w:hAnsi="Times New Roman" w:cs="Times New Roman"/>
          <w:sz w:val="24"/>
          <w:szCs w:val="24"/>
        </w:rPr>
        <w:t xml:space="preserve"> CDA of transitivity processes in ideology where language is manipulated to articulate ideological orientation and socio-cultural critique served as the methodological approach in the analysis of the two African novels in the attempt to evolve a proto-model of literacy development among the target non-participant college freshmen s</w:t>
      </w:r>
      <w:r w:rsidRPr="00E364DB">
        <w:rPr>
          <w:rFonts w:ascii="Times New Roman" w:hAnsi="Times New Roman" w:cs="Times New Roman"/>
          <w:sz w:val="24"/>
          <w:szCs w:val="24"/>
        </w:rPr>
        <w:t xml:space="preserve">ituated in the </w:t>
      </w:r>
      <w:r w:rsidRPr="00E364DB">
        <w:rPr>
          <w:rFonts w:ascii="Times New Roman" w:hAnsi="Times New Roman" w:cs="Times New Roman"/>
          <w:sz w:val="24"/>
          <w:szCs w:val="24"/>
        </w:rPr>
        <w:lastRenderedPageBreak/>
        <w:t>Cordillera, Philippines</w:t>
      </w:r>
      <w:r w:rsidR="002C0358" w:rsidRPr="00E364DB">
        <w:rPr>
          <w:rFonts w:ascii="Times New Roman" w:hAnsi="Times New Roman" w:cs="Times New Roman"/>
          <w:sz w:val="24"/>
          <w:szCs w:val="24"/>
        </w:rPr>
        <w:t>.</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A language-literature interface as pedagogical orientation for the reflective practice was chosen to accommodate the integrative and interactive principles of communicative language teaching approach or CLTA,</w:t>
      </w:r>
      <w:r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 xml:space="preserve">specifically for </w:t>
      </w:r>
      <w:r w:rsidRPr="00E364DB">
        <w:rPr>
          <w:rFonts w:ascii="Times New Roman" w:hAnsi="Times New Roman" w:cs="Times New Roman"/>
          <w:sz w:val="24"/>
          <w:szCs w:val="24"/>
        </w:rPr>
        <w:t xml:space="preserve">the use of interactive reading (Carrell et al. 1992). </w:t>
      </w:r>
      <w:r w:rsidR="002C0358" w:rsidRPr="00E364DB">
        <w:rPr>
          <w:rFonts w:ascii="Times New Roman" w:hAnsi="Times New Roman" w:cs="Times New Roman"/>
          <w:sz w:val="24"/>
          <w:szCs w:val="24"/>
        </w:rPr>
        <w:t>The corpora were the sample extracts of the two African novels,</w:t>
      </w:r>
      <w:r w:rsidR="000C2332" w:rsidRPr="00E364DB">
        <w:rPr>
          <w:rFonts w:ascii="Times New Roman" w:hAnsi="Times New Roman" w:cs="Times New Roman"/>
          <w:sz w:val="24"/>
          <w:szCs w:val="24"/>
        </w:rPr>
        <w:t xml:space="preserve"> </w:t>
      </w:r>
      <w:r w:rsidR="002C0358" w:rsidRPr="00E364DB">
        <w:rPr>
          <w:rFonts w:ascii="Times New Roman" w:hAnsi="Times New Roman" w:cs="Times New Roman"/>
          <w:i/>
          <w:iCs/>
          <w:sz w:val="24"/>
          <w:szCs w:val="24"/>
        </w:rPr>
        <w:t xml:space="preserve">The Texture of Dreams </w:t>
      </w:r>
      <w:r w:rsidR="000C2332" w:rsidRPr="00E364DB">
        <w:rPr>
          <w:rFonts w:ascii="Times New Roman" w:hAnsi="Times New Roman" w:cs="Times New Roman"/>
          <w:sz w:val="24"/>
          <w:szCs w:val="24"/>
        </w:rPr>
        <w:t xml:space="preserve">by </w:t>
      </w:r>
      <w:proofErr w:type="spellStart"/>
      <w:r w:rsidR="000C2332" w:rsidRPr="00E364DB">
        <w:rPr>
          <w:rFonts w:ascii="Times New Roman" w:hAnsi="Times New Roman" w:cs="Times New Roman"/>
          <w:sz w:val="24"/>
          <w:szCs w:val="24"/>
        </w:rPr>
        <w:t>Yitbarek</w:t>
      </w:r>
      <w:proofErr w:type="spellEnd"/>
      <w:r w:rsidR="002C0358" w:rsidRPr="00E364DB">
        <w:rPr>
          <w:rFonts w:ascii="Times New Roman" w:hAnsi="Times New Roman" w:cs="Times New Roman"/>
          <w:sz w:val="24"/>
          <w:szCs w:val="24"/>
        </w:rPr>
        <w:t>,</w:t>
      </w:r>
      <w:r w:rsidR="000C2332"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 xml:space="preserve">and </w:t>
      </w:r>
      <w:r w:rsidR="002C0358" w:rsidRPr="00E364DB">
        <w:rPr>
          <w:rFonts w:ascii="Times New Roman" w:hAnsi="Times New Roman" w:cs="Times New Roman"/>
          <w:i/>
          <w:iCs/>
          <w:sz w:val="24"/>
          <w:szCs w:val="24"/>
        </w:rPr>
        <w:t xml:space="preserve">The Beautiful Things That Heaven Bears </w:t>
      </w:r>
      <w:r w:rsidR="000C2332" w:rsidRPr="00E364DB">
        <w:rPr>
          <w:rFonts w:ascii="Times New Roman" w:hAnsi="Times New Roman" w:cs="Times New Roman"/>
          <w:sz w:val="24"/>
          <w:szCs w:val="24"/>
        </w:rPr>
        <w:t xml:space="preserve">by </w:t>
      </w:r>
      <w:proofErr w:type="spellStart"/>
      <w:r w:rsidR="000C2332" w:rsidRPr="00E364DB">
        <w:rPr>
          <w:rFonts w:ascii="Times New Roman" w:hAnsi="Times New Roman" w:cs="Times New Roman"/>
          <w:sz w:val="24"/>
          <w:szCs w:val="24"/>
        </w:rPr>
        <w:t>Mengestu</w:t>
      </w:r>
      <w:proofErr w:type="spellEnd"/>
      <w:r w:rsidR="002C0358" w:rsidRPr="00E364DB">
        <w:rPr>
          <w:rFonts w:ascii="Times New Roman" w:hAnsi="Times New Roman" w:cs="Times New Roman"/>
          <w:sz w:val="24"/>
          <w:szCs w:val="24"/>
        </w:rPr>
        <w:t>.</w:t>
      </w:r>
      <w:r w:rsidR="000C2332" w:rsidRPr="00E364DB">
        <w:rPr>
          <w:rFonts w:ascii="Times New Roman" w:hAnsi="Times New Roman" w:cs="Times New Roman"/>
          <w:sz w:val="24"/>
          <w:szCs w:val="24"/>
        </w:rPr>
        <w:t xml:space="preserve"> Richards (2001)</w:t>
      </w:r>
      <w:r w:rsidR="002C0358" w:rsidRPr="00E364DB">
        <w:rPr>
          <w:rFonts w:ascii="Times New Roman" w:hAnsi="Times New Roman" w:cs="Times New Roman"/>
          <w:sz w:val="24"/>
          <w:szCs w:val="24"/>
        </w:rPr>
        <w:t xml:space="preserve"> fundamental stages of curriculum development were modified for the purposes of the innovative study where baseline data were used for the </w:t>
      </w:r>
      <w:r w:rsidR="002C0358" w:rsidRPr="00E364DB">
        <w:rPr>
          <w:rFonts w:ascii="Times New Roman" w:hAnsi="Times New Roman" w:cs="Times New Roman"/>
          <w:i/>
          <w:iCs/>
          <w:sz w:val="24"/>
          <w:szCs w:val="24"/>
        </w:rPr>
        <w:t xml:space="preserve">a priori </w:t>
      </w:r>
      <w:r w:rsidR="002C0358" w:rsidRPr="00E364DB">
        <w:rPr>
          <w:rFonts w:ascii="Times New Roman" w:hAnsi="Times New Roman" w:cs="Times New Roman"/>
          <w:sz w:val="24"/>
          <w:szCs w:val="24"/>
        </w:rPr>
        <w:t xml:space="preserve">identification of literacy skills </w:t>
      </w:r>
      <w:r w:rsidR="000C2332" w:rsidRPr="00E364DB">
        <w:rPr>
          <w:rFonts w:ascii="Times New Roman" w:hAnsi="Times New Roman" w:cs="Times New Roman"/>
          <w:sz w:val="24"/>
          <w:szCs w:val="24"/>
        </w:rPr>
        <w:t>after which</w:t>
      </w:r>
      <w:r w:rsidR="002C0358" w:rsidRPr="00E364DB">
        <w:rPr>
          <w:rFonts w:ascii="Times New Roman" w:hAnsi="Times New Roman" w:cs="Times New Roman"/>
          <w:sz w:val="24"/>
          <w:szCs w:val="24"/>
        </w:rPr>
        <w:t xml:space="preserve"> the results of CDA were used to re-evaluate the matrix of literacy skills adopting </w:t>
      </w:r>
      <w:proofErr w:type="gramStart"/>
      <w:r w:rsidR="002C0358" w:rsidRPr="00E364DB">
        <w:rPr>
          <w:rFonts w:ascii="Times New Roman" w:hAnsi="Times New Roman" w:cs="Times New Roman"/>
          <w:sz w:val="24"/>
          <w:szCs w:val="24"/>
        </w:rPr>
        <w:t xml:space="preserve">the </w:t>
      </w:r>
      <w:r w:rsidR="002C0358" w:rsidRPr="00E364DB">
        <w:rPr>
          <w:rFonts w:ascii="Times New Roman" w:hAnsi="Times New Roman" w:cs="Times New Roman"/>
          <w:i/>
          <w:iCs/>
          <w:sz w:val="24"/>
          <w:szCs w:val="24"/>
        </w:rPr>
        <w:t>a</w:t>
      </w:r>
      <w:proofErr w:type="gramEnd"/>
      <w:r w:rsidR="002C0358" w:rsidRPr="00E364DB">
        <w:rPr>
          <w:rFonts w:ascii="Times New Roman" w:hAnsi="Times New Roman" w:cs="Times New Roman"/>
          <w:i/>
          <w:iCs/>
          <w:sz w:val="24"/>
          <w:szCs w:val="24"/>
        </w:rPr>
        <w:t xml:space="preserve"> posteriori </w:t>
      </w:r>
      <w:r w:rsidR="002C0358" w:rsidRPr="00E364DB">
        <w:rPr>
          <w:rFonts w:ascii="Times New Roman" w:hAnsi="Times New Roman" w:cs="Times New Roman"/>
          <w:sz w:val="24"/>
          <w:szCs w:val="24"/>
        </w:rPr>
        <w:t>approach to language curriculum renewal.</w:t>
      </w:r>
      <w:r w:rsidR="000C2332"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 xml:space="preserve">The diagram below presents the schematic presentation of the study’s conceptual framework as </w:t>
      </w:r>
      <w:r w:rsidR="00801857" w:rsidRPr="00E364DB">
        <w:rPr>
          <w:rFonts w:ascii="Times New Roman" w:hAnsi="Times New Roman" w:cs="Times New Roman"/>
          <w:sz w:val="24"/>
          <w:szCs w:val="24"/>
        </w:rPr>
        <w:t>discussed:</w:t>
      </w:r>
      <w:r w:rsidR="002C0358" w:rsidRPr="00E364DB">
        <w:rPr>
          <w:rFonts w:ascii="Times New Roman" w:hAnsi="Times New Roman" w:cs="Times New Roman"/>
          <w:sz w:val="24"/>
          <w:szCs w:val="24"/>
        </w:rPr>
        <w:t xml:space="preserve">                                                                                                                                                                                </w:t>
      </w:r>
      <w:r w:rsidR="000C2332"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 xml:space="preserve">                                                                                                                                          </w:t>
      </w:r>
    </w:p>
    <w:p w:rsidR="002C0358" w:rsidRPr="00E364DB" w:rsidRDefault="00801857" w:rsidP="00E364DB">
      <w:pPr>
        <w:spacing w:line="480" w:lineRule="auto"/>
        <w:jc w:val="both"/>
        <w:rPr>
          <w:rFonts w:ascii="Times New Roman" w:hAnsi="Times New Roman" w:cs="Times New Roman"/>
          <w:sz w:val="24"/>
          <w:szCs w:val="24"/>
        </w:rPr>
      </w:pPr>
      <w:r w:rsidRPr="00E364DB">
        <w:rPr>
          <w:rFonts w:ascii="Times New Roman" w:hAnsi="Times New Roman" w:cs="Times New Roman"/>
          <w:noProof/>
          <w:sz w:val="24"/>
          <w:szCs w:val="24"/>
          <w:lang w:val="en-PH" w:eastAsia="en-PH"/>
        </w:rPr>
        <mc:AlternateContent>
          <mc:Choice Requires="wps">
            <w:drawing>
              <wp:anchor distT="0" distB="0" distL="114300" distR="114300" simplePos="0" relativeHeight="251667456" behindDoc="0" locked="0" layoutInCell="1" allowOverlap="1">
                <wp:simplePos x="0" y="0"/>
                <wp:positionH relativeFrom="column">
                  <wp:posOffset>3941445</wp:posOffset>
                </wp:positionH>
                <wp:positionV relativeFrom="paragraph">
                  <wp:posOffset>420255</wp:posOffset>
                </wp:positionV>
                <wp:extent cx="131791"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131791"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D85B9"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10.35pt,33.1pt" to="320.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" strokecolor="black [3213]" strokeweight="1pt">
                <v:stroke joinstyle="miter"/>
              </v:line>
            </w:pict>
          </mc:Fallback>
        </mc:AlternateContent>
      </w:r>
      <w:r w:rsidRPr="00E364DB">
        <w:rPr>
          <w:rFonts w:ascii="Times New Roman" w:hAnsi="Times New Roman" w:cs="Times New Roman"/>
          <w:noProof/>
          <w:sz w:val="24"/>
          <w:szCs w:val="24"/>
          <w:lang w:val="en-PH" w:eastAsia="en-PH"/>
        </w:rPr>
        <mc:AlternateContent>
          <mc:Choice Requires="wps">
            <w:drawing>
              <wp:anchor distT="0" distB="0" distL="114300" distR="114300" simplePos="0" relativeHeight="251666432" behindDoc="0" locked="0" layoutInCell="1" allowOverlap="1">
                <wp:simplePos x="0" y="0"/>
                <wp:positionH relativeFrom="column">
                  <wp:posOffset>1849582</wp:posOffset>
                </wp:positionH>
                <wp:positionV relativeFrom="paragraph">
                  <wp:posOffset>413327</wp:posOffset>
                </wp:positionV>
                <wp:extent cx="131618"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13161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7C83CF"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65pt,32.55pt" to="15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" strokecolor="black [3213]" strokeweight="1pt">
                <v:stroke joinstyle="miter"/>
              </v:line>
            </w:pict>
          </mc:Fallback>
        </mc:AlternateContent>
      </w:r>
      <w:r w:rsidR="000C2332" w:rsidRPr="00E364DB">
        <w:rPr>
          <w:rFonts w:ascii="Times New Roman" w:hAnsi="Times New Roman" w:cs="Times New Roman"/>
          <w:noProof/>
          <w:sz w:val="24"/>
          <w:szCs w:val="24"/>
          <w:lang w:val="en-PH" w:eastAsia="en-PH"/>
        </w:rPr>
        <mc:AlternateContent>
          <mc:Choice Requires="wps">
            <w:drawing>
              <wp:anchor distT="0" distB="0" distL="114300" distR="114300" simplePos="0" relativeHeight="251660288" behindDoc="0" locked="0" layoutInCell="1" allowOverlap="1" wp14:anchorId="03451E37" wp14:editId="0DA4C879">
                <wp:simplePos x="0" y="0"/>
                <wp:positionH relativeFrom="margin">
                  <wp:posOffset>1981200</wp:posOffset>
                </wp:positionH>
                <wp:positionV relativeFrom="paragraph">
                  <wp:posOffset>25399</wp:posOffset>
                </wp:positionV>
                <wp:extent cx="1960418" cy="942109"/>
                <wp:effectExtent l="0" t="0" r="20955" b="10795"/>
                <wp:wrapNone/>
                <wp:docPr id="2" name="Rounded Rectangle 2"/>
                <wp:cNvGraphicFramePr/>
                <a:graphic xmlns:a="http://schemas.openxmlformats.org/drawingml/2006/main">
                  <a:graphicData uri="http://schemas.microsoft.com/office/word/2010/wordprocessingShape">
                    <wps:wsp>
                      <wps:cNvSpPr/>
                      <wps:spPr>
                        <a:xfrm>
                          <a:off x="0" y="0"/>
                          <a:ext cx="1960418" cy="94210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F6448" w:rsidRPr="00801857" w:rsidRDefault="001F6448" w:rsidP="00801857">
                            <w:pPr>
                              <w:jc w:val="center"/>
                              <w:rPr>
                                <w:lang w:val="en-PH"/>
                              </w:rPr>
                            </w:pPr>
                            <w:r>
                              <w:rPr>
                                <w:lang w:val="en-PH"/>
                              </w:rPr>
                              <w:t>CDA of Transitivity Processes in the two African Novels within the Language-Literature Pedagogy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451E37" id="Rounded Rectangle 2" o:spid="_x0000_s1026" style="position:absolute;left:0;text-align:left;margin-left:156pt;margin-top:2pt;width:154.35pt;height:74.2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" fillcolor="white [3201]" strokecolor="black [3213]" strokeweight="1pt">
                <v:stroke joinstyle="miter"/>
                <v:textbox>
                  <w:txbxContent>
                    <w:p w:rsidR="001F6448" w:rsidRPr="00801857" w:rsidRDefault="001F6448" w:rsidP="00801857">
                      <w:pPr>
                        <w:jc w:val="center"/>
                        <w:rPr>
                          <w:lang w:val="en-PH"/>
                        </w:rPr>
                      </w:pPr>
                      <w:r>
                        <w:rPr>
                          <w:lang w:val="en-PH"/>
                        </w:rPr>
                        <w:t>CDA of Transitivity Processes in the two African Novels within the Language-Literature Pedagogy</w:t>
                      </w:r>
                    </w:p>
                  </w:txbxContent>
                </v:textbox>
                <w10:wrap anchorx="margin"/>
              </v:roundrect>
            </w:pict>
          </mc:Fallback>
        </mc:AlternateContent>
      </w:r>
      <w:r w:rsidR="000C2332" w:rsidRPr="00E364DB">
        <w:rPr>
          <w:rFonts w:ascii="Times New Roman" w:hAnsi="Times New Roman" w:cs="Times New Roman"/>
          <w:noProof/>
          <w:sz w:val="24"/>
          <w:szCs w:val="24"/>
          <w:lang w:val="en-PH" w:eastAsia="en-PH"/>
        </w:rPr>
        <mc:AlternateContent>
          <mc:Choice Requires="wps">
            <w:drawing>
              <wp:anchor distT="0" distB="0" distL="114300" distR="114300" simplePos="0" relativeHeight="251662336" behindDoc="0" locked="0" layoutInCell="1" allowOverlap="1" wp14:anchorId="089BDD0B" wp14:editId="5E7B9702">
                <wp:simplePos x="0" y="0"/>
                <wp:positionH relativeFrom="margin">
                  <wp:align>right</wp:align>
                </wp:positionH>
                <wp:positionV relativeFrom="paragraph">
                  <wp:posOffset>13220</wp:posOffset>
                </wp:positionV>
                <wp:extent cx="1828800" cy="755072"/>
                <wp:effectExtent l="0" t="0" r="19050" b="26035"/>
                <wp:wrapNone/>
                <wp:docPr id="3" name="Oval 3"/>
                <wp:cNvGraphicFramePr/>
                <a:graphic xmlns:a="http://schemas.openxmlformats.org/drawingml/2006/main">
                  <a:graphicData uri="http://schemas.microsoft.com/office/word/2010/wordprocessingShape">
                    <wps:wsp>
                      <wps:cNvSpPr/>
                      <wps:spPr>
                        <a:xfrm>
                          <a:off x="0" y="0"/>
                          <a:ext cx="1828800" cy="755072"/>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1F6448" w:rsidRPr="000C2332" w:rsidRDefault="001F6448" w:rsidP="000C2332">
                            <w:pPr>
                              <w:jc w:val="center"/>
                              <w:rPr>
                                <w:lang w:val="en-PH"/>
                              </w:rPr>
                            </w:pPr>
                            <w:r>
                              <w:rPr>
                                <w:lang w:val="en-PH"/>
                              </w:rPr>
                              <w:t>A Posteriori Matrix of Literacy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9BDD0B" id="Oval 3" o:spid="_x0000_s1027" style="position:absolute;left:0;text-align:left;margin-left:92.8pt;margin-top:1.05pt;width:2in;height:59.4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" fillcolor="window" strokecolor="windowText" strokeweight="1pt">
                <v:stroke joinstyle="miter"/>
                <v:textbox>
                  <w:txbxContent>
                    <w:p w:rsidR="001F6448" w:rsidRPr="000C2332" w:rsidRDefault="001F6448" w:rsidP="000C2332">
                      <w:pPr>
                        <w:jc w:val="center"/>
                        <w:rPr>
                          <w:lang w:val="en-PH"/>
                        </w:rPr>
                      </w:pPr>
                      <w:r>
                        <w:rPr>
                          <w:lang w:val="en-PH"/>
                        </w:rPr>
                        <w:t>A Posteriori Matrix of Literacy Skills</w:t>
                      </w:r>
                    </w:p>
                  </w:txbxContent>
                </v:textbox>
                <w10:wrap anchorx="margin"/>
              </v:oval>
            </w:pict>
          </mc:Fallback>
        </mc:AlternateContent>
      </w:r>
      <w:r w:rsidR="000C2332" w:rsidRPr="00E364DB">
        <w:rPr>
          <w:rFonts w:ascii="Times New Roman" w:hAnsi="Times New Roman" w:cs="Times New Roman"/>
          <w:noProof/>
          <w:sz w:val="24"/>
          <w:szCs w:val="24"/>
          <w:lang w:val="en-PH" w:eastAsia="en-PH"/>
        </w:rPr>
        <mc:AlternateContent>
          <mc:Choice Requires="wps">
            <w:drawing>
              <wp:anchor distT="0" distB="0" distL="114300" distR="114300" simplePos="0" relativeHeight="251659264" behindDoc="0" locked="0" layoutInCell="1" allowOverlap="1" wp14:anchorId="3A104C0C" wp14:editId="1E423CA8">
                <wp:simplePos x="0" y="0"/>
                <wp:positionH relativeFrom="column">
                  <wp:posOffset>27709</wp:posOffset>
                </wp:positionH>
                <wp:positionV relativeFrom="paragraph">
                  <wp:posOffset>39255</wp:posOffset>
                </wp:positionV>
                <wp:extent cx="1828800" cy="755072"/>
                <wp:effectExtent l="0" t="0" r="19050" b="26035"/>
                <wp:wrapNone/>
                <wp:docPr id="1" name="Oval 1"/>
                <wp:cNvGraphicFramePr/>
                <a:graphic xmlns:a="http://schemas.openxmlformats.org/drawingml/2006/main">
                  <a:graphicData uri="http://schemas.microsoft.com/office/word/2010/wordprocessingShape">
                    <wps:wsp>
                      <wps:cNvSpPr/>
                      <wps:spPr>
                        <a:xfrm>
                          <a:off x="0" y="0"/>
                          <a:ext cx="1828800" cy="75507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F6448" w:rsidRPr="000C2332" w:rsidRDefault="001F6448" w:rsidP="000C2332">
                            <w:pPr>
                              <w:jc w:val="center"/>
                              <w:rPr>
                                <w:lang w:val="en-PH"/>
                              </w:rPr>
                            </w:pPr>
                            <w:r>
                              <w:rPr>
                                <w:lang w:val="en-PH"/>
                              </w:rPr>
                              <w:t>A Priori Matrix of Literacy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104C0C" id="Oval 1" o:spid="_x0000_s1028" style="position:absolute;left:0;text-align:left;margin-left:2.2pt;margin-top:3.1pt;width:2in;height:5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" fillcolor="white [3201]" strokecolor="black [3213]" strokeweight="1pt">
                <v:stroke joinstyle="miter"/>
                <v:textbox>
                  <w:txbxContent>
                    <w:p w:rsidR="001F6448" w:rsidRPr="000C2332" w:rsidRDefault="001F6448" w:rsidP="000C2332">
                      <w:pPr>
                        <w:jc w:val="center"/>
                        <w:rPr>
                          <w:lang w:val="en-PH"/>
                        </w:rPr>
                      </w:pPr>
                      <w:r>
                        <w:rPr>
                          <w:lang w:val="en-PH"/>
                        </w:rPr>
                        <w:t>A Priori Matrix of Literacy Skills</w:t>
                      </w:r>
                    </w:p>
                  </w:txbxContent>
                </v:textbox>
              </v:oval>
            </w:pict>
          </mc:Fallback>
        </mc:AlternateContent>
      </w:r>
      <w:r w:rsidR="002C0358" w:rsidRPr="00E364DB">
        <w:rPr>
          <w:rFonts w:ascii="Times New Roman" w:hAnsi="Times New Roman" w:cs="Times New Roman"/>
          <w:sz w:val="24"/>
          <w:szCs w:val="24"/>
        </w:rPr>
        <w:t xml:space="preserve">                                                                                                                                                                                              </w:t>
      </w:r>
    </w:p>
    <w:p w:rsidR="002C0358"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sz w:val="24"/>
          <w:szCs w:val="24"/>
        </w:rPr>
        <w:t xml:space="preserve">                                                                                                                                                                                                   </w:t>
      </w:r>
    </w:p>
    <w:p w:rsidR="000C2332" w:rsidRPr="00E364DB" w:rsidRDefault="00801857" w:rsidP="00E364DB">
      <w:pPr>
        <w:spacing w:line="480" w:lineRule="auto"/>
        <w:jc w:val="both"/>
        <w:rPr>
          <w:rFonts w:ascii="Times New Roman" w:hAnsi="Times New Roman" w:cs="Times New Roman"/>
          <w:sz w:val="24"/>
          <w:szCs w:val="24"/>
        </w:rPr>
      </w:pPr>
      <w:r w:rsidRPr="00E364DB">
        <w:rPr>
          <w:rFonts w:ascii="Times New Roman" w:hAnsi="Times New Roman" w:cs="Times New Roman"/>
          <w:noProof/>
          <w:sz w:val="24"/>
          <w:szCs w:val="24"/>
          <w:lang w:val="en-PH" w:eastAsia="en-PH"/>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90054</wp:posOffset>
                </wp:positionV>
                <wp:extent cx="651164" cy="353290"/>
                <wp:effectExtent l="38100" t="0" r="0" b="46990"/>
                <wp:wrapNone/>
                <wp:docPr id="5" name="Down Arrow 5"/>
                <wp:cNvGraphicFramePr/>
                <a:graphic xmlns:a="http://schemas.openxmlformats.org/drawingml/2006/main">
                  <a:graphicData uri="http://schemas.microsoft.com/office/word/2010/wordprocessingShape">
                    <wps:wsp>
                      <wps:cNvSpPr/>
                      <wps:spPr>
                        <a:xfrm>
                          <a:off x="0" y="0"/>
                          <a:ext cx="651164" cy="35329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28C8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0;margin-top:7.1pt;width:51.25pt;height:27.8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" adj="10800" fillcolor="white [3201]" strokecolor="black [3213]" strokeweight="1pt">
                <w10:wrap anchorx="margin"/>
              </v:shape>
            </w:pict>
          </mc:Fallback>
        </mc:AlternateContent>
      </w:r>
    </w:p>
    <w:p w:rsidR="000C2332" w:rsidRPr="00E364DB" w:rsidRDefault="00801857" w:rsidP="00E364DB">
      <w:pPr>
        <w:spacing w:line="480" w:lineRule="auto"/>
        <w:jc w:val="both"/>
        <w:rPr>
          <w:rFonts w:ascii="Times New Roman" w:hAnsi="Times New Roman" w:cs="Times New Roman"/>
          <w:sz w:val="24"/>
          <w:szCs w:val="24"/>
        </w:rPr>
      </w:pPr>
      <w:r w:rsidRPr="00E364DB">
        <w:rPr>
          <w:rFonts w:ascii="Times New Roman" w:hAnsi="Times New Roman" w:cs="Times New Roman"/>
          <w:noProof/>
          <w:sz w:val="24"/>
          <w:szCs w:val="24"/>
          <w:lang w:val="en-PH" w:eastAsia="en-PH"/>
        </w:rPr>
        <mc:AlternateContent>
          <mc:Choice Requires="wps">
            <w:drawing>
              <wp:anchor distT="0" distB="0" distL="114300" distR="114300" simplePos="0" relativeHeight="251664384" behindDoc="0" locked="0" layoutInCell="1" allowOverlap="1" wp14:anchorId="3C7CE4DC" wp14:editId="1E64A144">
                <wp:simplePos x="0" y="0"/>
                <wp:positionH relativeFrom="margin">
                  <wp:align>center</wp:align>
                </wp:positionH>
                <wp:positionV relativeFrom="paragraph">
                  <wp:posOffset>6927</wp:posOffset>
                </wp:positionV>
                <wp:extent cx="1960418" cy="942109"/>
                <wp:effectExtent l="0" t="0" r="20955" b="10795"/>
                <wp:wrapNone/>
                <wp:docPr id="4" name="Rounded Rectangle 4"/>
                <wp:cNvGraphicFramePr/>
                <a:graphic xmlns:a="http://schemas.openxmlformats.org/drawingml/2006/main">
                  <a:graphicData uri="http://schemas.microsoft.com/office/word/2010/wordprocessingShape">
                    <wps:wsp>
                      <wps:cNvSpPr/>
                      <wps:spPr>
                        <a:xfrm>
                          <a:off x="0" y="0"/>
                          <a:ext cx="1960418" cy="94210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F6448" w:rsidRPr="00801857" w:rsidRDefault="001F6448" w:rsidP="00801857">
                            <w:pPr>
                              <w:jc w:val="center"/>
                              <w:rPr>
                                <w:lang w:val="en-PH"/>
                              </w:rPr>
                            </w:pPr>
                            <w:r>
                              <w:rPr>
                                <w:lang w:val="en-PH"/>
                              </w:rPr>
                              <w:t>A Proto-model of Literacy Development using a Discourse of Culture and Ideology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7CE4DC" id="Rounded Rectangle 4" o:spid="_x0000_s1029" style="position:absolute;left:0;text-align:left;margin-left:0;margin-top:.55pt;width:154.35pt;height:74.2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" fillcolor="window" strokecolor="windowText" strokeweight="1pt">
                <v:stroke joinstyle="miter"/>
                <v:textbox>
                  <w:txbxContent>
                    <w:p w:rsidR="001F6448" w:rsidRPr="00801857" w:rsidRDefault="001F6448" w:rsidP="00801857">
                      <w:pPr>
                        <w:jc w:val="center"/>
                        <w:rPr>
                          <w:lang w:val="en-PH"/>
                        </w:rPr>
                      </w:pPr>
                      <w:r>
                        <w:rPr>
                          <w:lang w:val="en-PH"/>
                        </w:rPr>
                        <w:t>A Proto-model of Literacy Development using a Discourse of Culture and Ideology</w:t>
                      </w:r>
                    </w:p>
                  </w:txbxContent>
                </v:textbox>
                <w10:wrap anchorx="margin"/>
              </v:roundrect>
            </w:pict>
          </mc:Fallback>
        </mc:AlternateContent>
      </w:r>
    </w:p>
    <w:p w:rsidR="000C2332" w:rsidRPr="00E364DB" w:rsidRDefault="000C2332" w:rsidP="00E364DB">
      <w:pPr>
        <w:spacing w:line="480" w:lineRule="auto"/>
        <w:jc w:val="both"/>
        <w:rPr>
          <w:rFonts w:ascii="Times New Roman" w:hAnsi="Times New Roman" w:cs="Times New Roman"/>
          <w:sz w:val="24"/>
          <w:szCs w:val="24"/>
        </w:rPr>
      </w:pPr>
    </w:p>
    <w:p w:rsidR="00801857" w:rsidRPr="00E364DB" w:rsidRDefault="00801857" w:rsidP="00E364DB">
      <w:pPr>
        <w:spacing w:line="480" w:lineRule="auto"/>
        <w:jc w:val="both"/>
        <w:rPr>
          <w:rFonts w:ascii="Times New Roman" w:hAnsi="Times New Roman" w:cs="Times New Roman"/>
          <w:sz w:val="24"/>
          <w:szCs w:val="24"/>
        </w:rPr>
      </w:pPr>
    </w:p>
    <w:p w:rsidR="002C0358" w:rsidRPr="00E364DB" w:rsidRDefault="002C0358" w:rsidP="00E364DB">
      <w:pPr>
        <w:spacing w:line="480" w:lineRule="auto"/>
        <w:jc w:val="both"/>
        <w:rPr>
          <w:rFonts w:ascii="Times New Roman" w:hAnsi="Times New Roman" w:cs="Times New Roman"/>
          <w:b/>
          <w:sz w:val="24"/>
          <w:szCs w:val="24"/>
        </w:rPr>
      </w:pPr>
      <w:r w:rsidRPr="00E364DB">
        <w:rPr>
          <w:rFonts w:ascii="Times New Roman" w:hAnsi="Times New Roman" w:cs="Times New Roman"/>
          <w:b/>
          <w:sz w:val="24"/>
          <w:szCs w:val="24"/>
        </w:rPr>
        <w:t xml:space="preserve">Methodology                                                                                                                                                                                                                                                                                    </w:t>
      </w:r>
    </w:p>
    <w:p w:rsidR="00C76C2B"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sz w:val="24"/>
          <w:szCs w:val="24"/>
        </w:rPr>
        <w:t xml:space="preserve">           This research adopted a sociolinguistic critical discourse study with the end goal of evolving a proto-literacy model for language curriculum renewal.</w:t>
      </w:r>
      <w:r w:rsidR="00801857"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use of the language-literature interface as framework in the conduct of the CDA study was inspired by the interactive principles and integrat</w:t>
      </w:r>
      <w:r w:rsidR="00C76C2B" w:rsidRPr="00E364DB">
        <w:rPr>
          <w:rFonts w:ascii="Times New Roman" w:hAnsi="Times New Roman" w:cs="Times New Roman"/>
          <w:sz w:val="24"/>
          <w:szCs w:val="24"/>
        </w:rPr>
        <w:t>ive approaches to SLA by Brown (</w:t>
      </w:r>
      <w:r w:rsidR="00846ED5">
        <w:rPr>
          <w:rFonts w:ascii="Times New Roman" w:hAnsi="Times New Roman" w:cs="Times New Roman"/>
          <w:sz w:val="24"/>
          <w:szCs w:val="24"/>
        </w:rPr>
        <w:t>2006</w:t>
      </w:r>
      <w:r w:rsidR="00C76C2B" w:rsidRPr="00E364DB">
        <w:rPr>
          <w:rFonts w:ascii="Times New Roman" w:hAnsi="Times New Roman" w:cs="Times New Roman"/>
          <w:sz w:val="24"/>
          <w:szCs w:val="24"/>
        </w:rPr>
        <w:t>)</w:t>
      </w:r>
      <w:r w:rsidRPr="00E364DB">
        <w:rPr>
          <w:rFonts w:ascii="Times New Roman" w:hAnsi="Times New Roman" w:cs="Times New Roman"/>
          <w:sz w:val="24"/>
          <w:szCs w:val="24"/>
        </w:rPr>
        <w:t xml:space="preserve">, the considerations of curriculum </w:t>
      </w:r>
      <w:r w:rsidRPr="00E364DB">
        <w:rPr>
          <w:rFonts w:ascii="Times New Roman" w:hAnsi="Times New Roman" w:cs="Times New Roman"/>
          <w:sz w:val="24"/>
          <w:szCs w:val="24"/>
        </w:rPr>
        <w:lastRenderedPageBreak/>
        <w:t>development in l</w:t>
      </w:r>
      <w:r w:rsidR="00C76C2B" w:rsidRPr="00E364DB">
        <w:rPr>
          <w:rFonts w:ascii="Times New Roman" w:hAnsi="Times New Roman" w:cs="Times New Roman"/>
          <w:sz w:val="24"/>
          <w:szCs w:val="24"/>
        </w:rPr>
        <w:t>anguage teaching by Richards (2001)</w:t>
      </w:r>
      <w:r w:rsidRPr="00E364DB">
        <w:rPr>
          <w:rFonts w:ascii="Times New Roman" w:hAnsi="Times New Roman" w:cs="Times New Roman"/>
          <w:sz w:val="24"/>
          <w:szCs w:val="24"/>
        </w:rPr>
        <w:t>,</w:t>
      </w:r>
      <w:r w:rsidR="00553E26">
        <w:rPr>
          <w:rFonts w:ascii="Times New Roman" w:hAnsi="Times New Roman" w:cs="Times New Roman"/>
          <w:sz w:val="24"/>
          <w:szCs w:val="24"/>
        </w:rPr>
        <w:t xml:space="preserve"> and Machin and </w:t>
      </w:r>
      <w:proofErr w:type="spellStart"/>
      <w:r w:rsidR="00553E26">
        <w:rPr>
          <w:rFonts w:ascii="Times New Roman" w:hAnsi="Times New Roman" w:cs="Times New Roman"/>
          <w:sz w:val="24"/>
          <w:szCs w:val="24"/>
        </w:rPr>
        <w:t>Mayr’s</w:t>
      </w:r>
      <w:proofErr w:type="spellEnd"/>
      <w:r w:rsidR="00553E26">
        <w:rPr>
          <w:rFonts w:ascii="Times New Roman" w:hAnsi="Times New Roman" w:cs="Times New Roman"/>
          <w:sz w:val="24"/>
          <w:szCs w:val="24"/>
        </w:rPr>
        <w:t xml:space="preserve"> (2012)</w:t>
      </w:r>
      <w:r w:rsidRPr="00E364DB">
        <w:rPr>
          <w:rFonts w:ascii="Times New Roman" w:hAnsi="Times New Roman" w:cs="Times New Roman"/>
          <w:sz w:val="24"/>
          <w:szCs w:val="24"/>
        </w:rPr>
        <w:t xml:space="preserve"> transitivity processes of ide</w:t>
      </w:r>
      <w:r w:rsidR="00C76C2B" w:rsidRPr="00E364DB">
        <w:rPr>
          <w:rFonts w:ascii="Times New Roman" w:hAnsi="Times New Roman" w:cs="Times New Roman"/>
          <w:sz w:val="24"/>
          <w:szCs w:val="24"/>
        </w:rPr>
        <w:t>ology.</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The corpora for CDA or critical discourse analysis of transitivity processes in ideology were two African novels.</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Extracts from each novel were used as representative of the whole text. These two African novels were </w:t>
      </w:r>
      <w:r w:rsidRPr="00E364DB">
        <w:rPr>
          <w:rFonts w:ascii="Times New Roman" w:hAnsi="Times New Roman" w:cs="Times New Roman"/>
          <w:i/>
          <w:sz w:val="24"/>
          <w:szCs w:val="24"/>
        </w:rPr>
        <w:t>The Beautiful Things That Heaven Bears</w:t>
      </w:r>
      <w:r w:rsidRPr="00E364DB">
        <w:rPr>
          <w:rFonts w:ascii="Times New Roman" w:hAnsi="Times New Roman" w:cs="Times New Roman"/>
          <w:sz w:val="24"/>
          <w:szCs w:val="24"/>
        </w:rPr>
        <w:t xml:space="preserve"> (2007) by </w:t>
      </w:r>
      <w:proofErr w:type="spellStart"/>
      <w:r w:rsidRPr="00E364DB">
        <w:rPr>
          <w:rFonts w:ascii="Times New Roman" w:hAnsi="Times New Roman" w:cs="Times New Roman"/>
          <w:sz w:val="24"/>
          <w:szCs w:val="24"/>
        </w:rPr>
        <w:t>Dinaw</w:t>
      </w:r>
      <w:proofErr w:type="spellEnd"/>
      <w:r w:rsidRPr="00E364DB">
        <w:rPr>
          <w:rFonts w:ascii="Times New Roman" w:hAnsi="Times New Roman" w:cs="Times New Roman"/>
          <w:sz w:val="24"/>
          <w:szCs w:val="24"/>
        </w:rPr>
        <w:t xml:space="preserve"> </w:t>
      </w:r>
      <w:proofErr w:type="spellStart"/>
      <w:r w:rsidRPr="00E364DB">
        <w:rPr>
          <w:rFonts w:ascii="Times New Roman" w:hAnsi="Times New Roman" w:cs="Times New Roman"/>
          <w:sz w:val="24"/>
          <w:szCs w:val="24"/>
        </w:rPr>
        <w:t>Mengestu</w:t>
      </w:r>
      <w:proofErr w:type="spellEnd"/>
      <w:r w:rsidRPr="00E364DB">
        <w:rPr>
          <w:rFonts w:ascii="Times New Roman" w:hAnsi="Times New Roman" w:cs="Times New Roman"/>
          <w:sz w:val="24"/>
          <w:szCs w:val="24"/>
        </w:rPr>
        <w:t xml:space="preserve"> which is about the sufferings of a terror victim in the USA and </w:t>
      </w:r>
      <w:r w:rsidRPr="00E364DB">
        <w:rPr>
          <w:rFonts w:ascii="Times New Roman" w:hAnsi="Times New Roman" w:cs="Times New Roman"/>
          <w:i/>
          <w:sz w:val="24"/>
          <w:szCs w:val="24"/>
        </w:rPr>
        <w:t>The Texture of Dreams</w:t>
      </w:r>
      <w:r w:rsidRPr="00E364DB">
        <w:rPr>
          <w:rFonts w:ascii="Times New Roman" w:hAnsi="Times New Roman" w:cs="Times New Roman"/>
          <w:sz w:val="24"/>
          <w:szCs w:val="24"/>
        </w:rPr>
        <w:t xml:space="preserve"> (2005) by </w:t>
      </w:r>
      <w:proofErr w:type="spellStart"/>
      <w:r w:rsidRPr="00E364DB">
        <w:rPr>
          <w:rFonts w:ascii="Times New Roman" w:hAnsi="Times New Roman" w:cs="Times New Roman"/>
          <w:sz w:val="24"/>
          <w:szCs w:val="24"/>
        </w:rPr>
        <w:t>Fasil</w:t>
      </w:r>
      <w:proofErr w:type="spellEnd"/>
      <w:r w:rsidRPr="00E364DB">
        <w:rPr>
          <w:rFonts w:ascii="Times New Roman" w:hAnsi="Times New Roman" w:cs="Times New Roman"/>
          <w:sz w:val="24"/>
          <w:szCs w:val="24"/>
        </w:rPr>
        <w:t xml:space="preserve"> </w:t>
      </w:r>
      <w:proofErr w:type="spellStart"/>
      <w:r w:rsidRPr="00E364DB">
        <w:rPr>
          <w:rFonts w:ascii="Times New Roman" w:hAnsi="Times New Roman" w:cs="Times New Roman"/>
          <w:sz w:val="24"/>
          <w:szCs w:val="24"/>
        </w:rPr>
        <w:t>Yitbarek</w:t>
      </w:r>
      <w:proofErr w:type="spellEnd"/>
      <w:r w:rsidRPr="00E364DB">
        <w:rPr>
          <w:rFonts w:ascii="Times New Roman" w:hAnsi="Times New Roman" w:cs="Times New Roman"/>
          <w:sz w:val="24"/>
          <w:szCs w:val="24"/>
        </w:rPr>
        <w:t xml:space="preserve"> that speaks of an Ethiopian immigrant’s life in New York. These novels were chosen for the purposes of this CDA study as they have been widely recognized as excellent literary achievements in their host country and they have won literary awards in the USA and Canada,</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becoming subjects of many literary articles and book reviews in those countries.                                                                                                                                                                        </w:t>
      </w:r>
    </w:p>
    <w:p w:rsidR="002C0358"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sz w:val="24"/>
          <w:szCs w:val="24"/>
        </w:rPr>
        <w:t xml:space="preserve">         Since this sociolinguistic and CDA investigation purported to evolve a proto-model of literacy development among college f</w:t>
      </w:r>
      <w:r w:rsidR="00C76C2B" w:rsidRPr="00E364DB">
        <w:rPr>
          <w:rFonts w:ascii="Times New Roman" w:hAnsi="Times New Roman" w:cs="Times New Roman"/>
          <w:sz w:val="24"/>
          <w:szCs w:val="24"/>
        </w:rPr>
        <w:t>reshmen in the Cordillera</w:t>
      </w:r>
      <w:r w:rsidRPr="00E364DB">
        <w:rPr>
          <w:rFonts w:ascii="Times New Roman" w:hAnsi="Times New Roman" w:cs="Times New Roman"/>
          <w:sz w:val="24"/>
          <w:szCs w:val="24"/>
        </w:rPr>
        <w:t xml:space="preserve"> known for its ideological and cultural issues,</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a matrix of target literacy skills was identified and eclectically re-evaluated within the protocols of </w:t>
      </w:r>
      <w:r w:rsidRPr="00E364DB">
        <w:rPr>
          <w:rFonts w:ascii="Times New Roman" w:hAnsi="Times New Roman" w:cs="Times New Roman"/>
          <w:i/>
          <w:iCs/>
          <w:sz w:val="24"/>
          <w:szCs w:val="24"/>
        </w:rPr>
        <w:t xml:space="preserve">a priori </w:t>
      </w:r>
      <w:r w:rsidRPr="00E364DB">
        <w:rPr>
          <w:rFonts w:ascii="Times New Roman" w:hAnsi="Times New Roman" w:cs="Times New Roman"/>
          <w:sz w:val="24"/>
          <w:szCs w:val="24"/>
        </w:rPr>
        <w:t xml:space="preserve">and </w:t>
      </w:r>
      <w:r w:rsidRPr="00E364DB">
        <w:rPr>
          <w:rFonts w:ascii="Times New Roman" w:hAnsi="Times New Roman" w:cs="Times New Roman"/>
          <w:i/>
          <w:iCs/>
          <w:sz w:val="24"/>
          <w:szCs w:val="24"/>
        </w:rPr>
        <w:t>a posteriori</w:t>
      </w:r>
      <w:r w:rsidRPr="00E364DB">
        <w:rPr>
          <w:rFonts w:ascii="Times New Roman" w:hAnsi="Times New Roman" w:cs="Times New Roman"/>
          <w:sz w:val="24"/>
          <w:szCs w:val="24"/>
        </w:rPr>
        <w:t xml:space="preserve"> curriculum renewal.</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The matrix is presented below:                                                                                                                                                                      </w:t>
      </w:r>
    </w:p>
    <w:p w:rsidR="002C0358" w:rsidRPr="00E364DB" w:rsidRDefault="002C0358" w:rsidP="00E364DB">
      <w:pPr>
        <w:spacing w:line="480" w:lineRule="auto"/>
        <w:jc w:val="both"/>
        <w:rPr>
          <w:rFonts w:ascii="Times New Roman" w:hAnsi="Times New Roman" w:cs="Times New Roman"/>
          <w:b/>
          <w:i/>
          <w:sz w:val="24"/>
          <w:szCs w:val="24"/>
        </w:rPr>
      </w:pPr>
      <w:r w:rsidRPr="00E364DB">
        <w:rPr>
          <w:rFonts w:ascii="Times New Roman" w:hAnsi="Times New Roman" w:cs="Times New Roman"/>
          <w:b/>
          <w:i/>
          <w:sz w:val="24"/>
          <w:szCs w:val="24"/>
        </w:rPr>
        <w:t xml:space="preserve">Target Literacy Skills for College Freshmen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Previewing Skills:</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Research skills for background information of text and author,</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brainstorming and brain-write ups in journal logs,</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browsing by skimming and scanning,</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outlining text in terms of content and theme development,</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accurate reading the lines by noting details of story development,</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use of heuristics to probe into ideological overtones and undertones,</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lexical analysis in context,</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noting salient features of character,</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identifying sociocultural load in the elements of a novel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lastRenderedPageBreak/>
        <w:t>Actual or During Reading Skills:</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Making inferences or reading between the lines by context clues,</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critical reading by probing into author’s motives embedded in the text discourse,</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critical analysis of theme by reflective thinking skills of identity,</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ideology,</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speech and discourse communities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Post-Reading Skills:</w:t>
      </w:r>
      <w:r w:rsidR="00C76C2B" w:rsidRPr="00E364DB">
        <w:rPr>
          <w:rFonts w:ascii="Times New Roman" w:hAnsi="Times New Roman" w:cs="Times New Roman"/>
          <w:sz w:val="24"/>
          <w:szCs w:val="24"/>
        </w:rPr>
        <w:t xml:space="preserve"> </w:t>
      </w:r>
      <w:r w:rsidRPr="00E364DB">
        <w:rPr>
          <w:rFonts w:ascii="Times New Roman" w:hAnsi="Times New Roman" w:cs="Times New Roman"/>
          <w:sz w:val="24"/>
          <w:szCs w:val="24"/>
        </w:rPr>
        <w:t>Transcoding or viewing skills in terms of verbal cues or discourse markers,</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metacognitive strategies for monitoring of reading progress,</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critical thinking skills for confronting ideological oppression,</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repression,</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imperialism in language,</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application-to-real-life skills by creat</w:t>
      </w:r>
      <w:r w:rsidR="00373CCB" w:rsidRPr="00E364DB">
        <w:rPr>
          <w:rFonts w:ascii="Times New Roman" w:hAnsi="Times New Roman" w:cs="Times New Roman"/>
          <w:sz w:val="24"/>
          <w:szCs w:val="24"/>
        </w:rPr>
        <w:t>ive discourse and outputs.</w:t>
      </w:r>
      <w:r w:rsidRPr="00E364DB">
        <w:rPr>
          <w:rFonts w:ascii="Times New Roman" w:hAnsi="Times New Roman" w:cs="Times New Roman"/>
          <w:sz w:val="24"/>
          <w:szCs w:val="24"/>
        </w:rPr>
        <w:t xml:space="preserve"> </w:t>
      </w:r>
    </w:p>
    <w:p w:rsidR="00373CCB"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b/>
          <w:i/>
          <w:sz w:val="24"/>
          <w:szCs w:val="24"/>
        </w:rPr>
        <w:t>Research Procedure</w:t>
      </w:r>
      <w:r w:rsidRPr="00E364DB">
        <w:rPr>
          <w:rFonts w:ascii="Times New Roman" w:hAnsi="Times New Roman" w:cs="Times New Roman"/>
          <w:sz w:val="24"/>
          <w:szCs w:val="24"/>
        </w:rPr>
        <w:t xml:space="preserve">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 xml:space="preserve">The investigation adopting a seminal sociolinguistic CDA proceeded following the given protocol below:                                                                                                                                                                         </w:t>
      </w:r>
    </w:p>
    <w:p w:rsidR="002C0358" w:rsidRPr="00E364DB" w:rsidRDefault="002C0358" w:rsidP="00E364DB">
      <w:pPr>
        <w:spacing w:line="480" w:lineRule="auto"/>
        <w:ind w:left="720"/>
        <w:jc w:val="both"/>
        <w:rPr>
          <w:rFonts w:ascii="Times New Roman" w:hAnsi="Times New Roman" w:cs="Times New Roman"/>
          <w:sz w:val="24"/>
          <w:szCs w:val="24"/>
        </w:rPr>
      </w:pPr>
      <w:r w:rsidRPr="00E364DB">
        <w:rPr>
          <w:rFonts w:ascii="Times New Roman" w:hAnsi="Times New Roman" w:cs="Times New Roman"/>
          <w:sz w:val="24"/>
          <w:szCs w:val="24"/>
        </w:rPr>
        <w:t>1.</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Gathering of baseline data from the target research stakeholders and beneficiaries which included the observations and feedback of faculty,</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students,</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administrators,</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field professionals and experts,</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personal teaching experience and reading portfolio;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2.</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Extensive reading of principles of language planning and curriculum renewal;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3.</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Identifying perceived,</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felt,</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real literacy needs of colle</w:t>
      </w:r>
      <w:r w:rsidR="00373CCB" w:rsidRPr="00E364DB">
        <w:rPr>
          <w:rFonts w:ascii="Times New Roman" w:hAnsi="Times New Roman" w:cs="Times New Roman"/>
          <w:sz w:val="24"/>
          <w:szCs w:val="24"/>
        </w:rPr>
        <w:t>ge freshmen</w:t>
      </w:r>
      <w:r w:rsidRPr="00E364DB">
        <w:rPr>
          <w:rFonts w:ascii="Times New Roman" w:hAnsi="Times New Roman" w:cs="Times New Roman"/>
          <w:sz w:val="24"/>
          <w:szCs w:val="24"/>
        </w:rPr>
        <w:t xml:space="preserve">;                                            </w:t>
      </w:r>
    </w:p>
    <w:p w:rsidR="002C0358" w:rsidRPr="00E364DB" w:rsidRDefault="002C0358" w:rsidP="00E364DB">
      <w:pPr>
        <w:spacing w:line="480" w:lineRule="auto"/>
        <w:ind w:left="720"/>
        <w:jc w:val="both"/>
        <w:rPr>
          <w:rFonts w:ascii="Times New Roman" w:hAnsi="Times New Roman" w:cs="Times New Roman"/>
          <w:sz w:val="24"/>
          <w:szCs w:val="24"/>
        </w:rPr>
      </w:pPr>
      <w:r w:rsidRPr="00E364DB">
        <w:rPr>
          <w:rFonts w:ascii="Times New Roman" w:hAnsi="Times New Roman" w:cs="Times New Roman"/>
          <w:sz w:val="24"/>
          <w:szCs w:val="24"/>
        </w:rPr>
        <w:t>4.</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Critical Discourse Analysis of transitivity processes of ideology in the two African novels using sample extracts as corpora;                                                                                                                                            </w:t>
      </w:r>
    </w:p>
    <w:p w:rsidR="002C0358" w:rsidRPr="00E364DB" w:rsidRDefault="002C0358" w:rsidP="00E364DB">
      <w:pPr>
        <w:spacing w:line="480" w:lineRule="auto"/>
        <w:ind w:left="720"/>
        <w:jc w:val="both"/>
        <w:rPr>
          <w:rFonts w:ascii="Times New Roman" w:hAnsi="Times New Roman" w:cs="Times New Roman"/>
          <w:sz w:val="24"/>
          <w:szCs w:val="24"/>
        </w:rPr>
      </w:pPr>
      <w:r w:rsidRPr="00E364DB">
        <w:rPr>
          <w:rFonts w:ascii="Times New Roman" w:hAnsi="Times New Roman" w:cs="Times New Roman"/>
          <w:sz w:val="24"/>
          <w:szCs w:val="24"/>
        </w:rPr>
        <w:t>5.</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Re-assessment and calibrating the target literacy skills guided by the principles of eclectic pedagogy for cultural and linguistic literacy;                                                                                                                           </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6.</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Description of a proto-model of literacy within a discourse of culture and ideology.                                                        </w:t>
      </w:r>
    </w:p>
    <w:p w:rsidR="00373CCB" w:rsidRPr="00E364DB" w:rsidRDefault="00373CCB" w:rsidP="00E364DB">
      <w:pPr>
        <w:spacing w:line="480" w:lineRule="auto"/>
        <w:jc w:val="both"/>
        <w:rPr>
          <w:rFonts w:ascii="Times New Roman" w:hAnsi="Times New Roman" w:cs="Times New Roman"/>
          <w:b/>
          <w:i/>
          <w:sz w:val="24"/>
          <w:szCs w:val="24"/>
        </w:rPr>
      </w:pPr>
      <w:r w:rsidRPr="00E364DB">
        <w:rPr>
          <w:rFonts w:ascii="Times New Roman" w:hAnsi="Times New Roman" w:cs="Times New Roman"/>
          <w:b/>
          <w:i/>
          <w:sz w:val="24"/>
          <w:szCs w:val="24"/>
        </w:rPr>
        <w:lastRenderedPageBreak/>
        <w:t>Ethical Considerations</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The investigation took off from a careful consideration of the highest culture of scholarship and research,</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refraining from prejudiced lens of CDA and reporting of research outcomes.</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authors of the two novels that were subject to CDA were not deliberately singled out to put in a bad light but as literary exemplars within the assumptions of the study.</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Likewise,</w:t>
      </w:r>
      <w:r w:rsidR="00373CCB"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the target stakeholders and beneficiaries of the proto-literacy model were treated as indirect non-participant research subjects since the study was a sociolinguistic CDA which only necessitated the two novels as corpora.                                                                                                                         </w:t>
      </w:r>
    </w:p>
    <w:p w:rsidR="00373CCB" w:rsidRPr="00E364DB" w:rsidRDefault="00373CCB" w:rsidP="00E364DB">
      <w:pPr>
        <w:spacing w:line="480" w:lineRule="auto"/>
        <w:jc w:val="both"/>
        <w:rPr>
          <w:rFonts w:ascii="Times New Roman" w:hAnsi="Times New Roman" w:cs="Times New Roman"/>
          <w:b/>
          <w:sz w:val="24"/>
          <w:szCs w:val="24"/>
        </w:rPr>
      </w:pPr>
    </w:p>
    <w:p w:rsidR="00373CCB"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b/>
          <w:sz w:val="24"/>
          <w:szCs w:val="24"/>
        </w:rPr>
        <w:t>Results and Discussion</w:t>
      </w:r>
      <w:r w:rsidRPr="00E364DB">
        <w:rPr>
          <w:rFonts w:ascii="Times New Roman" w:hAnsi="Times New Roman" w:cs="Times New Roman"/>
          <w:sz w:val="24"/>
          <w:szCs w:val="24"/>
        </w:rPr>
        <w:t xml:space="preserve"> </w:t>
      </w:r>
    </w:p>
    <w:p w:rsidR="00373CCB"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This secti</w:t>
      </w:r>
      <w:r w:rsidR="00373CCB" w:rsidRPr="00E364DB">
        <w:rPr>
          <w:rFonts w:ascii="Times New Roman" w:hAnsi="Times New Roman" w:cs="Times New Roman"/>
          <w:sz w:val="24"/>
          <w:szCs w:val="24"/>
        </w:rPr>
        <w:t xml:space="preserve">on </w:t>
      </w:r>
      <w:r w:rsidRPr="00E364DB">
        <w:rPr>
          <w:rFonts w:ascii="Times New Roman" w:hAnsi="Times New Roman" w:cs="Times New Roman"/>
          <w:sz w:val="24"/>
          <w:szCs w:val="24"/>
        </w:rPr>
        <w:t xml:space="preserve">presents the results of CDA of transitivity processes in ideology </w:t>
      </w:r>
      <w:r w:rsidR="00373CCB" w:rsidRPr="00E364DB">
        <w:rPr>
          <w:rFonts w:ascii="Times New Roman" w:hAnsi="Times New Roman" w:cs="Times New Roman"/>
          <w:sz w:val="24"/>
          <w:szCs w:val="24"/>
        </w:rPr>
        <w:t>of the two African novels.</w:t>
      </w:r>
      <w:r w:rsidRPr="00E364DB">
        <w:rPr>
          <w:rFonts w:ascii="Times New Roman" w:hAnsi="Times New Roman" w:cs="Times New Roman"/>
          <w:sz w:val="24"/>
          <w:szCs w:val="24"/>
        </w:rPr>
        <w:t xml:space="preserve"> </w:t>
      </w:r>
    </w:p>
    <w:p w:rsidR="002C0358"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b/>
          <w:i/>
          <w:iCs/>
          <w:sz w:val="24"/>
          <w:szCs w:val="24"/>
        </w:rPr>
        <w:t>Synopsis</w:t>
      </w:r>
      <w:r w:rsidRPr="00E364DB">
        <w:rPr>
          <w:rFonts w:ascii="Times New Roman" w:hAnsi="Times New Roman" w:cs="Times New Roman"/>
          <w:b/>
          <w:i/>
          <w:sz w:val="24"/>
          <w:szCs w:val="24"/>
        </w:rPr>
        <w:t xml:space="preserve"> of </w:t>
      </w:r>
      <w:r w:rsidR="004C3EFD" w:rsidRPr="00E364DB">
        <w:rPr>
          <w:rFonts w:ascii="Times New Roman" w:hAnsi="Times New Roman" w:cs="Times New Roman"/>
          <w:b/>
          <w:i/>
          <w:sz w:val="24"/>
          <w:szCs w:val="24"/>
        </w:rPr>
        <w:t>“</w:t>
      </w:r>
      <w:r w:rsidRPr="00E364DB">
        <w:rPr>
          <w:rFonts w:ascii="Times New Roman" w:hAnsi="Times New Roman" w:cs="Times New Roman"/>
          <w:b/>
          <w:i/>
          <w:sz w:val="24"/>
          <w:szCs w:val="24"/>
        </w:rPr>
        <w:t xml:space="preserve">The Texture </w:t>
      </w:r>
      <w:r w:rsidR="004C3EFD" w:rsidRPr="00E364DB">
        <w:rPr>
          <w:rFonts w:ascii="Times New Roman" w:hAnsi="Times New Roman" w:cs="Times New Roman"/>
          <w:b/>
          <w:i/>
          <w:sz w:val="24"/>
          <w:szCs w:val="24"/>
        </w:rPr>
        <w:t>of Dreams”</w:t>
      </w:r>
    </w:p>
    <w:p w:rsidR="002C0358" w:rsidRPr="00E364DB" w:rsidRDefault="002C0358" w:rsidP="00E364DB">
      <w:pPr>
        <w:spacing w:line="480" w:lineRule="auto"/>
        <w:ind w:firstLine="720"/>
        <w:jc w:val="both"/>
        <w:rPr>
          <w:rFonts w:ascii="Times New Roman" w:hAnsi="Times New Roman" w:cs="Times New Roman"/>
          <w:sz w:val="24"/>
          <w:szCs w:val="24"/>
        </w:rPr>
      </w:pPr>
      <w:r w:rsidRPr="00E364DB">
        <w:rPr>
          <w:rFonts w:ascii="Times New Roman" w:hAnsi="Times New Roman" w:cs="Times New Roman"/>
          <w:sz w:val="24"/>
          <w:szCs w:val="24"/>
        </w:rPr>
        <w:t xml:space="preserve">A young Ethiopian, Yosef, with a B.A. degree in English migrates to the USA in order to escape the economic and political problems in Ethiopia just after the fall of the </w:t>
      </w:r>
      <w:proofErr w:type="spellStart"/>
      <w:r w:rsidRPr="00E364DB">
        <w:rPr>
          <w:rFonts w:ascii="Times New Roman" w:hAnsi="Times New Roman" w:cs="Times New Roman"/>
          <w:sz w:val="24"/>
          <w:szCs w:val="24"/>
        </w:rPr>
        <w:t>Dergue</w:t>
      </w:r>
      <w:proofErr w:type="spellEnd"/>
      <w:r w:rsidRPr="00E364DB">
        <w:rPr>
          <w:rFonts w:ascii="Times New Roman" w:hAnsi="Times New Roman" w:cs="Times New Roman"/>
          <w:sz w:val="24"/>
          <w:szCs w:val="24"/>
        </w:rPr>
        <w:t xml:space="preserve"> regime. After stress filled months of joblessness and despair in the new land Yosef luckily gets a job to teach English to Russian refugees. He then upgrades himself by getting an MA in TESL and falls in love with Helen who was his classmate in his TESL class. Despite the fact that she has a boyfriend and doesn’t want to be in a relationship based on love except sexual partnership, Yosef couldn’t stop loving her. Loneliness, boredom, emptiness and memories of his motherland and the loved ones become his constant companions. Yosef spends hours thinking about his predicament. Nostalgic memories of his childhood in Dessie, his boyhood adventures, his love for music, his 30 </w:t>
      </w:r>
      <w:r w:rsidRPr="00E364DB">
        <w:rPr>
          <w:rFonts w:ascii="Times New Roman" w:hAnsi="Times New Roman" w:cs="Times New Roman"/>
          <w:sz w:val="24"/>
          <w:szCs w:val="24"/>
        </w:rPr>
        <w:lastRenderedPageBreak/>
        <w:t xml:space="preserve">miserable campus life haunt his days and nights in New York. His landlady becomes a good listener of his woes and comforts him. But the sudden death of this landlady with whom he developed an intimate mother-son relationship coupled with his ever-growing homesickness and emptiness become too heavy a burden to live with. He decides to go back to Ethiopia for a two-month vacation. And just as he is a few days away from his flight to Addis, Helen calls him out of the blue. She tells him she is ready for true love. Yosef hopes the new romance will pull him out of the tragedy of his predicament.                                                                                                </w:t>
      </w:r>
    </w:p>
    <w:p w:rsidR="00373CCB" w:rsidRPr="00E364DB" w:rsidRDefault="002C0358" w:rsidP="00E364DB">
      <w:pPr>
        <w:spacing w:line="480" w:lineRule="auto"/>
        <w:jc w:val="both"/>
        <w:rPr>
          <w:rFonts w:ascii="Times New Roman" w:hAnsi="Times New Roman" w:cs="Times New Roman"/>
          <w:b/>
          <w:i/>
          <w:iCs/>
          <w:sz w:val="24"/>
          <w:szCs w:val="24"/>
        </w:rPr>
      </w:pPr>
      <w:r w:rsidRPr="00E364DB">
        <w:rPr>
          <w:rFonts w:ascii="Times New Roman" w:hAnsi="Times New Roman" w:cs="Times New Roman"/>
          <w:b/>
          <w:i/>
          <w:sz w:val="24"/>
          <w:szCs w:val="24"/>
        </w:rPr>
        <w:t>CD</w:t>
      </w:r>
      <w:r w:rsidR="00373CCB" w:rsidRPr="00E364DB">
        <w:rPr>
          <w:rFonts w:ascii="Times New Roman" w:hAnsi="Times New Roman" w:cs="Times New Roman"/>
          <w:b/>
          <w:i/>
          <w:sz w:val="24"/>
          <w:szCs w:val="24"/>
        </w:rPr>
        <w:t>A of Transitivity Processes in I</w:t>
      </w:r>
      <w:r w:rsidRPr="00E364DB">
        <w:rPr>
          <w:rFonts w:ascii="Times New Roman" w:hAnsi="Times New Roman" w:cs="Times New Roman"/>
          <w:b/>
          <w:i/>
          <w:sz w:val="24"/>
          <w:szCs w:val="24"/>
        </w:rPr>
        <w:t>d</w:t>
      </w:r>
      <w:r w:rsidR="00990C71" w:rsidRPr="00E364DB">
        <w:rPr>
          <w:rFonts w:ascii="Times New Roman" w:hAnsi="Times New Roman" w:cs="Times New Roman"/>
          <w:b/>
          <w:i/>
          <w:sz w:val="24"/>
          <w:szCs w:val="24"/>
        </w:rPr>
        <w:t>eology as Applied in “</w:t>
      </w:r>
      <w:r w:rsidR="00373CCB" w:rsidRPr="00E364DB">
        <w:rPr>
          <w:rFonts w:ascii="Times New Roman" w:hAnsi="Times New Roman" w:cs="Times New Roman"/>
          <w:b/>
          <w:i/>
          <w:iCs/>
          <w:sz w:val="24"/>
          <w:szCs w:val="24"/>
        </w:rPr>
        <w:t>The Texture of Dreams</w:t>
      </w:r>
      <w:r w:rsidR="00990C71" w:rsidRPr="00E364DB">
        <w:rPr>
          <w:rFonts w:ascii="Times New Roman" w:hAnsi="Times New Roman" w:cs="Times New Roman"/>
          <w:b/>
          <w:i/>
          <w:iCs/>
          <w:sz w:val="24"/>
          <w:szCs w:val="24"/>
        </w:rPr>
        <w:t>”</w:t>
      </w:r>
    </w:p>
    <w:p w:rsidR="002C0358" w:rsidRPr="00E364DB" w:rsidRDefault="00990C71" w:rsidP="00E364DB">
      <w:pPr>
        <w:spacing w:line="480" w:lineRule="auto"/>
        <w:ind w:firstLine="720"/>
        <w:jc w:val="both"/>
        <w:rPr>
          <w:rFonts w:ascii="Times New Roman" w:hAnsi="Times New Roman" w:cs="Times New Roman"/>
          <w:b/>
          <w:i/>
          <w:iCs/>
          <w:sz w:val="24"/>
          <w:szCs w:val="24"/>
        </w:rPr>
      </w:pPr>
      <w:proofErr w:type="spellStart"/>
      <w:r w:rsidRPr="00E364DB">
        <w:rPr>
          <w:rFonts w:ascii="Times New Roman" w:hAnsi="Times New Roman" w:cs="Times New Roman"/>
          <w:sz w:val="24"/>
          <w:szCs w:val="24"/>
        </w:rPr>
        <w:t>Yitbarek</w:t>
      </w:r>
      <w:proofErr w:type="spellEnd"/>
      <w:r w:rsidR="002C0358" w:rsidRPr="00E364DB">
        <w:rPr>
          <w:rFonts w:ascii="Times New Roman" w:hAnsi="Times New Roman" w:cs="Times New Roman"/>
          <w:sz w:val="24"/>
          <w:szCs w:val="24"/>
        </w:rPr>
        <w:t xml:space="preserve"> used language to embed his ideological critique,</w:t>
      </w:r>
      <w:r w:rsidR="00373CC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reflection,</w:t>
      </w:r>
      <w:r w:rsidR="00373CC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and dis</w:t>
      </w:r>
      <w:r w:rsidRPr="00E364DB">
        <w:rPr>
          <w:rFonts w:ascii="Times New Roman" w:hAnsi="Times New Roman" w:cs="Times New Roman"/>
          <w:sz w:val="24"/>
          <w:szCs w:val="24"/>
        </w:rPr>
        <w:t>cernment between the African (Ethiopian)</w:t>
      </w:r>
      <w:r w:rsidR="002C0358" w:rsidRPr="00E364DB">
        <w:rPr>
          <w:rFonts w:ascii="Times New Roman" w:hAnsi="Times New Roman" w:cs="Times New Roman"/>
          <w:sz w:val="24"/>
          <w:szCs w:val="24"/>
        </w:rPr>
        <w:t xml:space="preserve"> ideology and culture and the American counterpart from the lens of a migrant bringing with him his personal aspirations,</w:t>
      </w:r>
      <w:r w:rsidR="00373CC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woes,</w:t>
      </w:r>
      <w:r w:rsidR="00373CC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struggles,</w:t>
      </w:r>
      <w:r w:rsidR="00373CC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and inner conflicts.</w:t>
      </w:r>
      <w:r w:rsidR="00373CCB" w:rsidRPr="00E364DB">
        <w:rPr>
          <w:rFonts w:ascii="Times New Roman" w:hAnsi="Times New Roman" w:cs="Times New Roman"/>
          <w:sz w:val="24"/>
          <w:szCs w:val="24"/>
        </w:rPr>
        <w:t xml:space="preserve"> </w:t>
      </w:r>
      <w:r w:rsidR="002C0358" w:rsidRPr="00E364DB">
        <w:rPr>
          <w:rFonts w:ascii="Times New Roman" w:hAnsi="Times New Roman" w:cs="Times New Roman"/>
          <w:sz w:val="24"/>
          <w:szCs w:val="24"/>
        </w:rPr>
        <w:t>Evident in these given streams of consciousness and dialogues are the effective manipulation of language as critical discourses of ideology and culture</w:t>
      </w:r>
      <w:r w:rsidRPr="00E364DB">
        <w:rPr>
          <w:rFonts w:ascii="Times New Roman" w:hAnsi="Times New Roman" w:cs="Times New Roman"/>
          <w:sz w:val="24"/>
          <w:szCs w:val="24"/>
        </w:rPr>
        <w:t>.</w:t>
      </w:r>
      <w:r w:rsidR="002C0358" w:rsidRPr="00E364DB">
        <w:rPr>
          <w:rFonts w:ascii="Times New Roman" w:hAnsi="Times New Roman" w:cs="Times New Roman"/>
          <w:sz w:val="24"/>
          <w:szCs w:val="24"/>
        </w:rPr>
        <w:t xml:space="preserve"> </w:t>
      </w:r>
    </w:p>
    <w:p w:rsidR="001F6448" w:rsidRPr="00E364DB" w:rsidRDefault="002C0358" w:rsidP="00E364DB">
      <w:pPr>
        <w:spacing w:line="480" w:lineRule="auto"/>
        <w:jc w:val="both"/>
        <w:rPr>
          <w:rFonts w:ascii="Times New Roman" w:hAnsi="Times New Roman" w:cs="Times New Roman"/>
          <w:sz w:val="24"/>
          <w:szCs w:val="24"/>
        </w:rPr>
      </w:pPr>
      <w:r w:rsidRPr="00E364DB">
        <w:rPr>
          <w:rFonts w:ascii="Times New Roman" w:hAnsi="Times New Roman" w:cs="Times New Roman"/>
          <w:b/>
          <w:i/>
          <w:sz w:val="24"/>
          <w:szCs w:val="24"/>
        </w:rPr>
        <w:t>Thematic Discourse of Ideology and</w:t>
      </w:r>
      <w:r w:rsidR="00990C71" w:rsidRPr="00E364DB">
        <w:rPr>
          <w:rFonts w:ascii="Times New Roman" w:hAnsi="Times New Roman" w:cs="Times New Roman"/>
          <w:b/>
          <w:i/>
          <w:sz w:val="24"/>
          <w:szCs w:val="24"/>
        </w:rPr>
        <w:t xml:space="preserve"> Culture Embedded in “The Texture of Dreams”</w:t>
      </w:r>
    </w:p>
    <w:p w:rsidR="002C0358" w:rsidRPr="00E364DB" w:rsidRDefault="002C0358" w:rsidP="00E364DB">
      <w:pPr>
        <w:spacing w:line="480" w:lineRule="auto"/>
        <w:ind w:firstLine="720"/>
        <w:jc w:val="both"/>
        <w:rPr>
          <w:rFonts w:ascii="Times New Roman" w:hAnsi="Times New Roman" w:cs="Times New Roman"/>
          <w:sz w:val="24"/>
          <w:szCs w:val="24"/>
        </w:rPr>
      </w:pPr>
      <w:proofErr w:type="spellStart"/>
      <w:r w:rsidRPr="00E364DB">
        <w:rPr>
          <w:rFonts w:ascii="Times New Roman" w:hAnsi="Times New Roman" w:cs="Times New Roman"/>
          <w:sz w:val="24"/>
          <w:szCs w:val="24"/>
        </w:rPr>
        <w:t>Yoseph’s</w:t>
      </w:r>
      <w:proofErr w:type="spellEnd"/>
      <w:r w:rsidRPr="00E364DB">
        <w:rPr>
          <w:rFonts w:ascii="Times New Roman" w:hAnsi="Times New Roman" w:cs="Times New Roman"/>
          <w:sz w:val="24"/>
          <w:szCs w:val="24"/>
        </w:rPr>
        <w:t xml:space="preserve"> inner thoughts are reflective of his allegiance to his country,</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his love for the traditions and cultural norms that he grew up in which causes him so much homesickness and nostalgia as he lives a migrant in America.</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His interior monologues of childhood,</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happy boyhood,</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adventures,</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love for music evidence the ideological and cultural identification and pride but interrogated by displacement and alienation.</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Music is an integral element in the colorful culture of the African people as they are a very expressive and artistic race given the beautiful natural panorama and abundance of the region.</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Likewise,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music is ideological symbol of dreams,</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hope for a better life,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and faith in some unseen power which the African psyche and social milieu are </w:t>
      </w:r>
      <w:r w:rsidRPr="00E364DB">
        <w:rPr>
          <w:rFonts w:ascii="Times New Roman" w:hAnsi="Times New Roman" w:cs="Times New Roman"/>
          <w:sz w:val="24"/>
          <w:szCs w:val="24"/>
        </w:rPr>
        <w:lastRenderedPageBreak/>
        <w:t>characteristic of.</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The </w:t>
      </w:r>
      <w:proofErr w:type="spellStart"/>
      <w:r w:rsidR="001F6448" w:rsidRPr="00E364DB">
        <w:rPr>
          <w:rFonts w:ascii="Times New Roman" w:hAnsi="Times New Roman" w:cs="Times New Roman"/>
          <w:sz w:val="24"/>
          <w:szCs w:val="24"/>
        </w:rPr>
        <w:t>rhetorics</w:t>
      </w:r>
      <w:proofErr w:type="spellEnd"/>
      <w:r w:rsidRPr="00E364DB">
        <w:rPr>
          <w:rFonts w:ascii="Times New Roman" w:hAnsi="Times New Roman" w:cs="Times New Roman"/>
          <w:sz w:val="24"/>
          <w:szCs w:val="24"/>
        </w:rPr>
        <w:t xml:space="preserve"> of attraction,</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desire,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love are universal articulati</w:t>
      </w:r>
      <w:r w:rsidR="001F6448" w:rsidRPr="00E364DB">
        <w:rPr>
          <w:rFonts w:ascii="Times New Roman" w:hAnsi="Times New Roman" w:cs="Times New Roman"/>
          <w:sz w:val="24"/>
          <w:szCs w:val="24"/>
        </w:rPr>
        <w:t>ons for the human need for belon</w:t>
      </w:r>
      <w:r w:rsidRPr="00E364DB">
        <w:rPr>
          <w:rFonts w:ascii="Times New Roman" w:hAnsi="Times New Roman" w:cs="Times New Roman"/>
          <w:sz w:val="24"/>
          <w:szCs w:val="24"/>
        </w:rPr>
        <w:t>ging,</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acceptance,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companionship,</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blissful partnership yet the unique flavor of the African ideal for sublimating love is within a fabric of the cruel and the glorious,</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conflict and the boldness to triumph over the odds.</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Yosef’s language is an ideology of the endemic African spirit put to the test within a whole gamut of a migrant’s ordeals,</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struggles,</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realities.</w:t>
      </w:r>
      <w:r w:rsidR="001F6448" w:rsidRPr="00E364DB">
        <w:rPr>
          <w:rFonts w:ascii="Times New Roman" w:hAnsi="Times New Roman" w:cs="Times New Roman"/>
          <w:sz w:val="24"/>
          <w:szCs w:val="24"/>
        </w:rPr>
        <w:t xml:space="preserve"> Caballero (2015)</w:t>
      </w:r>
      <w:r w:rsidRPr="00E364DB">
        <w:rPr>
          <w:rFonts w:ascii="Times New Roman" w:hAnsi="Times New Roman" w:cs="Times New Roman"/>
          <w:sz w:val="24"/>
          <w:szCs w:val="24"/>
        </w:rPr>
        <w:t xml:space="preserve"> reported that language and society are interrelated as both shape each other,</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drawing theoretical enlightenment from the </w:t>
      </w:r>
      <w:proofErr w:type="spellStart"/>
      <w:r w:rsidRPr="00E364DB">
        <w:rPr>
          <w:rFonts w:ascii="Times New Roman" w:hAnsi="Times New Roman" w:cs="Times New Roman"/>
          <w:sz w:val="24"/>
          <w:szCs w:val="24"/>
        </w:rPr>
        <w:t>Safir</w:t>
      </w:r>
      <w:proofErr w:type="spellEnd"/>
      <w:r w:rsidRPr="00E364DB">
        <w:rPr>
          <w:rFonts w:ascii="Times New Roman" w:hAnsi="Times New Roman" w:cs="Times New Roman"/>
          <w:sz w:val="24"/>
          <w:szCs w:val="24"/>
        </w:rPr>
        <w:t>-Whorf Hypothesis of the inevitable symbiosis of these factors.</w:t>
      </w:r>
      <w:r w:rsidR="001F6448" w:rsidRPr="00E364DB">
        <w:rPr>
          <w:rFonts w:ascii="Times New Roman" w:hAnsi="Times New Roman" w:cs="Times New Roman"/>
          <w:sz w:val="24"/>
          <w:szCs w:val="24"/>
        </w:rPr>
        <w:t xml:space="preserve"> Machin and </w:t>
      </w:r>
      <w:proofErr w:type="spellStart"/>
      <w:r w:rsidR="001F6448" w:rsidRPr="00E364DB">
        <w:rPr>
          <w:rFonts w:ascii="Times New Roman" w:hAnsi="Times New Roman" w:cs="Times New Roman"/>
          <w:sz w:val="24"/>
          <w:szCs w:val="24"/>
        </w:rPr>
        <w:t>Mayr</w:t>
      </w:r>
      <w:proofErr w:type="spellEnd"/>
      <w:r w:rsidR="001F6448" w:rsidRPr="00E364DB">
        <w:rPr>
          <w:rFonts w:ascii="Times New Roman" w:hAnsi="Times New Roman" w:cs="Times New Roman"/>
          <w:sz w:val="24"/>
          <w:szCs w:val="24"/>
        </w:rPr>
        <w:t xml:space="preserve"> (2012)</w:t>
      </w:r>
      <w:r w:rsidRPr="00E364DB">
        <w:rPr>
          <w:rFonts w:ascii="Times New Roman" w:hAnsi="Times New Roman" w:cs="Times New Roman"/>
          <w:sz w:val="24"/>
          <w:szCs w:val="24"/>
        </w:rPr>
        <w:t xml:space="preserve"> posit that language is a useful tool to regulate society,</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making it an effective machinery to create or recreate modes of thinking and patterns of behavior.</w:t>
      </w:r>
      <w:r w:rsidR="001F6448" w:rsidRPr="00E364DB">
        <w:rPr>
          <w:rFonts w:ascii="Times New Roman" w:hAnsi="Times New Roman" w:cs="Times New Roman"/>
          <w:sz w:val="24"/>
          <w:szCs w:val="24"/>
        </w:rPr>
        <w:t xml:space="preserve"> </w:t>
      </w:r>
      <w:proofErr w:type="spellStart"/>
      <w:r w:rsidRPr="00E364DB">
        <w:rPr>
          <w:rFonts w:ascii="Times New Roman" w:hAnsi="Times New Roman" w:cs="Times New Roman"/>
          <w:sz w:val="24"/>
          <w:szCs w:val="24"/>
        </w:rPr>
        <w:t>Yitbarek’s</w:t>
      </w:r>
      <w:proofErr w:type="spellEnd"/>
      <w:r w:rsidRPr="00E364DB">
        <w:rPr>
          <w:rFonts w:ascii="Times New Roman" w:hAnsi="Times New Roman" w:cs="Times New Roman"/>
          <w:sz w:val="24"/>
          <w:szCs w:val="24"/>
        </w:rPr>
        <w:t xml:space="preserve"> creative manipulation of language in the stream of consciousness of Yosef,</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his exchanges with his love interest,</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Helen,</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his intimidating discourse with his landlady and his grief for her death,</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his frustration and disillusionment in his own country and the gripping misery brought about by the difficulties to find a job in a foreign land,</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his jealousy for Mark, the live-in partner of Helen,</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all these are but clear linguistic artifacts of a discourse of culture within another culture,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an identity trying to sustain itself within the rubric of a dominant identity,</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 set of values confronted by a new template of virtues and ideals.</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indigenous soul of an African bears the upsetting conditions of being a migrant,</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and </w:t>
      </w:r>
      <w:proofErr w:type="spellStart"/>
      <w:r w:rsidRPr="00E364DB">
        <w:rPr>
          <w:rFonts w:ascii="Times New Roman" w:hAnsi="Times New Roman" w:cs="Times New Roman"/>
          <w:sz w:val="24"/>
          <w:szCs w:val="24"/>
        </w:rPr>
        <w:t>Yitbarek</w:t>
      </w:r>
      <w:proofErr w:type="spellEnd"/>
      <w:r w:rsidRPr="00E364DB">
        <w:rPr>
          <w:rFonts w:ascii="Times New Roman" w:hAnsi="Times New Roman" w:cs="Times New Roman"/>
          <w:sz w:val="24"/>
          <w:szCs w:val="24"/>
        </w:rPr>
        <w:t xml:space="preserve"> succeeds in sewing the native ideology in the tapestry of a seemingly hostile foreign culture but eventually reconciles the two cultures employing the rhetoric of love begets love,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patience is a virtue,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taking risks to fulfill one’s dreams and wishes.</w:t>
      </w:r>
      <w:r w:rsidR="001F6448" w:rsidRPr="00E364DB">
        <w:rPr>
          <w:rFonts w:ascii="Times New Roman" w:hAnsi="Times New Roman" w:cs="Times New Roman"/>
          <w:sz w:val="24"/>
          <w:szCs w:val="24"/>
        </w:rPr>
        <w:t xml:space="preserve"> </w:t>
      </w:r>
      <w:proofErr w:type="spellStart"/>
      <w:r w:rsidRPr="00E364DB">
        <w:rPr>
          <w:rFonts w:ascii="Times New Roman" w:hAnsi="Times New Roman" w:cs="Times New Roman"/>
          <w:sz w:val="24"/>
          <w:szCs w:val="24"/>
        </w:rPr>
        <w:t>Yitbarek’s</w:t>
      </w:r>
      <w:proofErr w:type="spellEnd"/>
      <w:r w:rsidRPr="00E364DB">
        <w:rPr>
          <w:rFonts w:ascii="Times New Roman" w:hAnsi="Times New Roman" w:cs="Times New Roman"/>
          <w:sz w:val="24"/>
          <w:szCs w:val="24"/>
        </w:rPr>
        <w:t xml:space="preserve"> ulterior ideological inclinations become his artistic edge in the manipulation of language as embodied in the linguistic behavior of his protagonist and the supporting characters.</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very title of his novel,</w:t>
      </w:r>
      <w:r w:rsidR="001F6448" w:rsidRPr="00E364DB">
        <w:rPr>
          <w:rFonts w:ascii="Times New Roman" w:hAnsi="Times New Roman" w:cs="Times New Roman"/>
          <w:sz w:val="24"/>
          <w:szCs w:val="24"/>
        </w:rPr>
        <w:t xml:space="preserve"> </w:t>
      </w:r>
      <w:r w:rsidRPr="00E364DB">
        <w:rPr>
          <w:rFonts w:ascii="Times New Roman" w:hAnsi="Times New Roman" w:cs="Times New Roman"/>
          <w:i/>
          <w:iCs/>
          <w:sz w:val="24"/>
          <w:szCs w:val="24"/>
        </w:rPr>
        <w:t xml:space="preserve">The Texture of Dreams </w:t>
      </w:r>
      <w:r w:rsidRPr="00E364DB">
        <w:rPr>
          <w:rFonts w:ascii="Times New Roman" w:hAnsi="Times New Roman" w:cs="Times New Roman"/>
          <w:sz w:val="24"/>
          <w:szCs w:val="24"/>
        </w:rPr>
        <w:t>is a glaring voice of the African in pursuit of his ideals while uprooted in his native land,</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the denotation of a powerful </w:t>
      </w:r>
      <w:r w:rsidRPr="00E364DB">
        <w:rPr>
          <w:rFonts w:ascii="Times New Roman" w:hAnsi="Times New Roman" w:cs="Times New Roman"/>
          <w:sz w:val="24"/>
          <w:szCs w:val="24"/>
        </w:rPr>
        <w:lastRenderedPageBreak/>
        <w:t>syntax serving as lead to the connotation of a resplendent spirit of the African warrior.</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Transitivity processes in ideology are dynamic effects of phonology,</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lexis,</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grammar,</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and cultural load which </w:t>
      </w:r>
      <w:proofErr w:type="spellStart"/>
      <w:r w:rsidRPr="00E364DB">
        <w:rPr>
          <w:rFonts w:ascii="Times New Roman" w:hAnsi="Times New Roman" w:cs="Times New Roman"/>
          <w:sz w:val="24"/>
          <w:szCs w:val="24"/>
        </w:rPr>
        <w:t>Yitbarek</w:t>
      </w:r>
      <w:proofErr w:type="spellEnd"/>
      <w:r w:rsidRPr="00E364DB">
        <w:rPr>
          <w:rFonts w:ascii="Times New Roman" w:hAnsi="Times New Roman" w:cs="Times New Roman"/>
          <w:sz w:val="24"/>
          <w:szCs w:val="24"/>
        </w:rPr>
        <w:t xml:space="preserve"> was able to ma</w:t>
      </w:r>
      <w:r w:rsidR="001F6448" w:rsidRPr="00E364DB">
        <w:rPr>
          <w:rFonts w:ascii="Times New Roman" w:hAnsi="Times New Roman" w:cs="Times New Roman"/>
          <w:sz w:val="24"/>
          <w:szCs w:val="24"/>
        </w:rPr>
        <w:t>nage in his masterpiece</w:t>
      </w:r>
      <w:r w:rsidRPr="00E364DB">
        <w:rPr>
          <w:rFonts w:ascii="Times New Roman" w:hAnsi="Times New Roman" w:cs="Times New Roman"/>
          <w:sz w:val="24"/>
          <w:szCs w:val="24"/>
        </w:rPr>
        <w:t>.</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The fascination for music of the sullen Yosef brings into the harmony of discourse the features of fine phonology and the cadence of African culture.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 xml:space="preserve">His disgust for the lover of Helen and the couple’s flirtation in his presence depict an African’s inner </w:t>
      </w:r>
      <w:proofErr w:type="spellStart"/>
      <w:r w:rsidRPr="00E364DB">
        <w:rPr>
          <w:rFonts w:ascii="Times New Roman" w:hAnsi="Times New Roman" w:cs="Times New Roman"/>
          <w:sz w:val="24"/>
          <w:szCs w:val="24"/>
        </w:rPr>
        <w:t>ethnologue</w:t>
      </w:r>
      <w:proofErr w:type="spellEnd"/>
      <w:r w:rsidRPr="00E364DB">
        <w:rPr>
          <w:rFonts w:ascii="Times New Roman" w:hAnsi="Times New Roman" w:cs="Times New Roman"/>
          <w:sz w:val="24"/>
          <w:szCs w:val="24"/>
        </w:rPr>
        <w:t xml:space="preserve"> when confronted by a superior voice but which does not quit or give up.</w:t>
      </w:r>
      <w:r w:rsidR="00846ED5">
        <w:rPr>
          <w:rFonts w:ascii="Times New Roman" w:hAnsi="Times New Roman" w:cs="Times New Roman"/>
          <w:sz w:val="24"/>
          <w:szCs w:val="24"/>
        </w:rPr>
        <w:t xml:space="preserve"> </w:t>
      </w:r>
      <w:r w:rsidRPr="00E364DB">
        <w:rPr>
          <w:rFonts w:ascii="Times New Roman" w:hAnsi="Times New Roman" w:cs="Times New Roman"/>
          <w:sz w:val="24"/>
          <w:szCs w:val="24"/>
        </w:rPr>
        <w:t>The discourse of resilience and endurance in the African psyche becomes the overarching theme of the novel taking off from the universal experience of love,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despair,</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triumph.</w:t>
      </w:r>
      <w:r w:rsidR="001F6448" w:rsidRPr="00E364DB">
        <w:rPr>
          <w:rFonts w:ascii="Times New Roman" w:hAnsi="Times New Roman" w:cs="Times New Roman"/>
          <w:sz w:val="24"/>
          <w:szCs w:val="24"/>
        </w:rPr>
        <w:t xml:space="preserve"> </w:t>
      </w:r>
      <w:proofErr w:type="spellStart"/>
      <w:r w:rsidRPr="00E364DB">
        <w:rPr>
          <w:rFonts w:ascii="Times New Roman" w:hAnsi="Times New Roman" w:cs="Times New Roman"/>
          <w:sz w:val="24"/>
          <w:szCs w:val="24"/>
        </w:rPr>
        <w:t>Yitbarek’s</w:t>
      </w:r>
      <w:proofErr w:type="spellEnd"/>
      <w:r w:rsidRPr="00E364DB">
        <w:rPr>
          <w:rFonts w:ascii="Times New Roman" w:hAnsi="Times New Roman" w:cs="Times New Roman"/>
          <w:sz w:val="24"/>
          <w:szCs w:val="24"/>
        </w:rPr>
        <w:t xml:space="preserve"> manipulation of language in the novel reveals a non-native English speaker who discovers his strengths in another language,</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this serving as illustrious evidence of the phenomenon of bilingualism,</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multilingualism,</w:t>
      </w:r>
      <w:r w:rsidR="001F6448" w:rsidRPr="00E364DB">
        <w:rPr>
          <w:rFonts w:ascii="Times New Roman" w:hAnsi="Times New Roman" w:cs="Times New Roman"/>
          <w:sz w:val="24"/>
          <w:szCs w:val="24"/>
        </w:rPr>
        <w:t xml:space="preserve"> </w:t>
      </w:r>
      <w:r w:rsidRPr="00E364DB">
        <w:rPr>
          <w:rFonts w:ascii="Times New Roman" w:hAnsi="Times New Roman" w:cs="Times New Roman"/>
          <w:sz w:val="24"/>
          <w:szCs w:val="24"/>
        </w:rPr>
        <w:t>and multi-culturalism.</w:t>
      </w:r>
      <w:r w:rsidR="001F6448" w:rsidRPr="00E364DB">
        <w:rPr>
          <w:rFonts w:ascii="Times New Roman" w:hAnsi="Times New Roman" w:cs="Times New Roman"/>
          <w:sz w:val="24"/>
          <w:szCs w:val="24"/>
        </w:rPr>
        <w:t xml:space="preserve"> </w:t>
      </w:r>
      <w:proofErr w:type="spellStart"/>
      <w:r w:rsidRPr="00E364DB">
        <w:rPr>
          <w:rFonts w:ascii="Times New Roman" w:hAnsi="Times New Roman" w:cs="Times New Roman"/>
          <w:sz w:val="24"/>
          <w:szCs w:val="24"/>
        </w:rPr>
        <w:t>Yitbarek</w:t>
      </w:r>
      <w:proofErr w:type="spellEnd"/>
      <w:r w:rsidRPr="00E364DB">
        <w:rPr>
          <w:rFonts w:ascii="Times New Roman" w:hAnsi="Times New Roman" w:cs="Times New Roman"/>
          <w:sz w:val="24"/>
          <w:szCs w:val="24"/>
        </w:rPr>
        <w:t xml:space="preserve"> is a master of transitivity proc</w:t>
      </w:r>
      <w:r w:rsidR="001F6448" w:rsidRPr="00E364DB">
        <w:rPr>
          <w:rFonts w:ascii="Times New Roman" w:hAnsi="Times New Roman" w:cs="Times New Roman"/>
          <w:sz w:val="24"/>
          <w:szCs w:val="24"/>
        </w:rPr>
        <w:t>esses in the literary world.</w:t>
      </w:r>
    </w:p>
    <w:p w:rsidR="002C0358" w:rsidRPr="00E364DB" w:rsidRDefault="002C0358" w:rsidP="00E364DB">
      <w:pPr>
        <w:spacing w:line="480" w:lineRule="auto"/>
        <w:jc w:val="both"/>
        <w:rPr>
          <w:rFonts w:ascii="Times New Roman" w:hAnsi="Times New Roman" w:cs="Times New Roman"/>
          <w:b/>
          <w:i/>
          <w:sz w:val="24"/>
          <w:szCs w:val="24"/>
        </w:rPr>
      </w:pPr>
      <w:r w:rsidRPr="00E364DB">
        <w:rPr>
          <w:rFonts w:ascii="Times New Roman" w:hAnsi="Times New Roman" w:cs="Times New Roman"/>
          <w:b/>
          <w:i/>
          <w:sz w:val="24"/>
          <w:szCs w:val="24"/>
        </w:rPr>
        <w:t>Synopsis of “The Beautiful Things that Heaven Bears”</w:t>
      </w:r>
    </w:p>
    <w:p w:rsidR="002C0358" w:rsidRPr="00E364DB" w:rsidRDefault="002C0358" w:rsidP="00E364DB">
      <w:pPr>
        <w:spacing w:line="480" w:lineRule="auto"/>
        <w:ind w:firstLine="720"/>
        <w:jc w:val="both"/>
        <w:rPr>
          <w:rFonts w:ascii="Times New Roman" w:hAnsi="Times New Roman" w:cs="Times New Roman"/>
          <w:sz w:val="24"/>
          <w:szCs w:val="24"/>
        </w:rPr>
      </w:pPr>
      <w:proofErr w:type="spellStart"/>
      <w:r w:rsidRPr="00E364DB">
        <w:rPr>
          <w:rFonts w:ascii="Times New Roman" w:hAnsi="Times New Roman" w:cs="Times New Roman"/>
          <w:sz w:val="24"/>
          <w:szCs w:val="24"/>
        </w:rPr>
        <w:t>Stephanos</w:t>
      </w:r>
      <w:proofErr w:type="spellEnd"/>
      <w:r w:rsidRPr="00E364DB">
        <w:rPr>
          <w:rFonts w:ascii="Times New Roman" w:hAnsi="Times New Roman" w:cs="Times New Roman"/>
          <w:sz w:val="24"/>
          <w:szCs w:val="24"/>
        </w:rPr>
        <w:t xml:space="preserve">, an Ethiopian immigrant who lost his father in a horrific manner in the hands of the </w:t>
      </w:r>
      <w:proofErr w:type="spellStart"/>
      <w:r w:rsidRPr="00E364DB">
        <w:rPr>
          <w:rFonts w:ascii="Times New Roman" w:hAnsi="Times New Roman" w:cs="Times New Roman"/>
          <w:sz w:val="24"/>
          <w:szCs w:val="24"/>
        </w:rPr>
        <w:t>Dergue</w:t>
      </w:r>
      <w:proofErr w:type="spellEnd"/>
      <w:r w:rsidRPr="00E364DB">
        <w:rPr>
          <w:rFonts w:ascii="Times New Roman" w:hAnsi="Times New Roman" w:cs="Times New Roman"/>
          <w:sz w:val="24"/>
          <w:szCs w:val="24"/>
        </w:rPr>
        <w:t xml:space="preserve"> militia, migrates to the USA running away from the red and white terror of the late 1970’s. Haunted by the traumatic memories of home </w:t>
      </w:r>
      <w:proofErr w:type="spellStart"/>
      <w:r w:rsidRPr="00E364DB">
        <w:rPr>
          <w:rFonts w:ascii="Times New Roman" w:hAnsi="Times New Roman" w:cs="Times New Roman"/>
          <w:sz w:val="24"/>
          <w:szCs w:val="24"/>
        </w:rPr>
        <w:t>Stephanos</w:t>
      </w:r>
      <w:proofErr w:type="spellEnd"/>
      <w:r w:rsidRPr="00E364DB">
        <w:rPr>
          <w:rFonts w:ascii="Times New Roman" w:hAnsi="Times New Roman" w:cs="Times New Roman"/>
          <w:sz w:val="24"/>
          <w:szCs w:val="24"/>
        </w:rPr>
        <w:t xml:space="preserve"> secludes himself in the guise of a storekeeper in a ramshackle </w:t>
      </w:r>
      <w:r w:rsidR="001F6448" w:rsidRPr="00E364DB">
        <w:rPr>
          <w:rFonts w:ascii="Times New Roman" w:hAnsi="Times New Roman" w:cs="Times New Roman"/>
          <w:sz w:val="24"/>
          <w:szCs w:val="24"/>
        </w:rPr>
        <w:t>Black</w:t>
      </w:r>
      <w:r w:rsidRPr="00E364DB">
        <w:rPr>
          <w:rFonts w:ascii="Times New Roman" w:hAnsi="Times New Roman" w:cs="Times New Roman"/>
          <w:sz w:val="24"/>
          <w:szCs w:val="24"/>
        </w:rPr>
        <w:t xml:space="preserve">-American neighborhood and in the comfort of two African immigrant friends i.e. Joseph (Congo) and Kenneth (Kenya). The three try to forget the woes of their lives drinking together, chatting about Africa and playing games of memorizing African coups and dictators. </w:t>
      </w:r>
      <w:r w:rsidR="001F6448" w:rsidRPr="00E364DB">
        <w:rPr>
          <w:rFonts w:ascii="Times New Roman" w:hAnsi="Times New Roman" w:cs="Times New Roman"/>
          <w:sz w:val="24"/>
          <w:szCs w:val="24"/>
        </w:rPr>
        <w:t>Poverty</w:t>
      </w:r>
      <w:r w:rsidRPr="00E364DB">
        <w:rPr>
          <w:rFonts w:ascii="Times New Roman" w:hAnsi="Times New Roman" w:cs="Times New Roman"/>
          <w:sz w:val="24"/>
          <w:szCs w:val="24"/>
        </w:rPr>
        <w:t xml:space="preserve">, disappointment with America and the loss of home and all that’s dear to it are their constant woes. Then Judith, a white woman, and her daughter slip into </w:t>
      </w:r>
      <w:proofErr w:type="spellStart"/>
      <w:r w:rsidRPr="00E364DB">
        <w:rPr>
          <w:rFonts w:ascii="Times New Roman" w:hAnsi="Times New Roman" w:cs="Times New Roman"/>
          <w:sz w:val="24"/>
          <w:szCs w:val="24"/>
        </w:rPr>
        <w:t>Stephanos’s</w:t>
      </w:r>
      <w:proofErr w:type="spellEnd"/>
      <w:r w:rsidRPr="00E364DB">
        <w:rPr>
          <w:rFonts w:ascii="Times New Roman" w:hAnsi="Times New Roman" w:cs="Times New Roman"/>
          <w:sz w:val="24"/>
          <w:szCs w:val="24"/>
        </w:rPr>
        <w:t xml:space="preserve"> life. </w:t>
      </w:r>
      <w:proofErr w:type="spellStart"/>
      <w:r w:rsidRPr="00E364DB">
        <w:rPr>
          <w:rFonts w:ascii="Times New Roman" w:hAnsi="Times New Roman" w:cs="Times New Roman"/>
          <w:sz w:val="24"/>
          <w:szCs w:val="24"/>
        </w:rPr>
        <w:t>Stephanos</w:t>
      </w:r>
      <w:proofErr w:type="spellEnd"/>
      <w:r w:rsidRPr="00E364DB">
        <w:rPr>
          <w:rFonts w:ascii="Times New Roman" w:hAnsi="Times New Roman" w:cs="Times New Roman"/>
          <w:sz w:val="24"/>
          <w:szCs w:val="24"/>
        </w:rPr>
        <w:t xml:space="preserve"> sees the chance of deliverance from his hollow sallow life in their friendship. But his ambitions of love and family fail due to the socio-economic status differences between him </w:t>
      </w:r>
      <w:r w:rsidRPr="00E364DB">
        <w:rPr>
          <w:rFonts w:ascii="Times New Roman" w:hAnsi="Times New Roman" w:cs="Times New Roman"/>
          <w:sz w:val="24"/>
          <w:szCs w:val="24"/>
        </w:rPr>
        <w:lastRenderedPageBreak/>
        <w:t xml:space="preserve">and Judith. </w:t>
      </w:r>
      <w:proofErr w:type="spellStart"/>
      <w:r w:rsidRPr="00E364DB">
        <w:rPr>
          <w:rFonts w:ascii="Times New Roman" w:hAnsi="Times New Roman" w:cs="Times New Roman"/>
          <w:sz w:val="24"/>
          <w:szCs w:val="24"/>
        </w:rPr>
        <w:t>Stephanos’s</w:t>
      </w:r>
      <w:proofErr w:type="spellEnd"/>
      <w:r w:rsidRPr="00E364DB">
        <w:rPr>
          <w:rFonts w:ascii="Times New Roman" w:hAnsi="Times New Roman" w:cs="Times New Roman"/>
          <w:sz w:val="24"/>
          <w:szCs w:val="24"/>
        </w:rPr>
        <w:t xml:space="preserve"> long on hold emotional instability breaks loose as bankruptcy is added to this. He then walks to his uncle’s house symbolically re-waking and </w:t>
      </w:r>
      <w:proofErr w:type="spellStart"/>
      <w:r w:rsidRPr="00E364DB">
        <w:rPr>
          <w:rFonts w:ascii="Times New Roman" w:hAnsi="Times New Roman" w:cs="Times New Roman"/>
          <w:sz w:val="24"/>
          <w:szCs w:val="24"/>
        </w:rPr>
        <w:t>renarrating</w:t>
      </w:r>
      <w:proofErr w:type="spellEnd"/>
      <w:r w:rsidRPr="00E364DB">
        <w:rPr>
          <w:rFonts w:ascii="Times New Roman" w:hAnsi="Times New Roman" w:cs="Times New Roman"/>
          <w:sz w:val="24"/>
          <w:szCs w:val="24"/>
        </w:rPr>
        <w:t xml:space="preserve"> his life in the process and coming to terms with his father’s death and his half – hearted presence in the USA and resolving to pluck himself out of his in – between existence.</w:t>
      </w:r>
    </w:p>
    <w:p w:rsidR="001F6448" w:rsidRPr="00E364DB" w:rsidRDefault="002C0358" w:rsidP="00E364DB">
      <w:pPr>
        <w:spacing w:line="480" w:lineRule="auto"/>
        <w:jc w:val="both"/>
        <w:rPr>
          <w:rFonts w:ascii="Times New Roman" w:hAnsi="Times New Roman" w:cs="Times New Roman"/>
          <w:b/>
          <w:i/>
          <w:iCs/>
          <w:sz w:val="24"/>
          <w:szCs w:val="24"/>
        </w:rPr>
      </w:pPr>
      <w:r w:rsidRPr="00E364DB">
        <w:rPr>
          <w:rFonts w:ascii="Times New Roman" w:hAnsi="Times New Roman" w:cs="Times New Roman"/>
          <w:b/>
          <w:i/>
          <w:iCs/>
          <w:sz w:val="24"/>
          <w:szCs w:val="24"/>
        </w:rPr>
        <w:t xml:space="preserve">CDA Transitivity Processes in </w:t>
      </w:r>
      <w:r w:rsidR="004C3EFD" w:rsidRPr="00E364DB">
        <w:rPr>
          <w:rFonts w:ascii="Times New Roman" w:hAnsi="Times New Roman" w:cs="Times New Roman"/>
          <w:b/>
          <w:i/>
          <w:iCs/>
          <w:sz w:val="24"/>
          <w:szCs w:val="24"/>
        </w:rPr>
        <w:t>“</w:t>
      </w:r>
      <w:r w:rsidRPr="00E364DB">
        <w:rPr>
          <w:rFonts w:ascii="Times New Roman" w:hAnsi="Times New Roman" w:cs="Times New Roman"/>
          <w:b/>
          <w:i/>
          <w:sz w:val="24"/>
          <w:szCs w:val="24"/>
        </w:rPr>
        <w:t>The Bea</w:t>
      </w:r>
      <w:r w:rsidR="004C3EFD" w:rsidRPr="00E364DB">
        <w:rPr>
          <w:rFonts w:ascii="Times New Roman" w:hAnsi="Times New Roman" w:cs="Times New Roman"/>
          <w:b/>
          <w:i/>
          <w:sz w:val="24"/>
          <w:szCs w:val="24"/>
        </w:rPr>
        <w:t>utiful Things That Heaven Bears”</w:t>
      </w:r>
    </w:p>
    <w:p w:rsidR="002C0358" w:rsidRPr="00E364DB" w:rsidRDefault="002C0358" w:rsidP="00E364DB">
      <w:pPr>
        <w:spacing w:line="480" w:lineRule="auto"/>
        <w:ind w:firstLine="720"/>
        <w:jc w:val="both"/>
        <w:rPr>
          <w:rFonts w:ascii="Times New Roman" w:hAnsi="Times New Roman" w:cs="Times New Roman"/>
          <w:iCs/>
          <w:sz w:val="24"/>
          <w:szCs w:val="24"/>
        </w:rPr>
      </w:pPr>
      <w:proofErr w:type="spellStart"/>
      <w:r w:rsidRPr="00E364DB">
        <w:rPr>
          <w:rFonts w:ascii="Times New Roman" w:hAnsi="Times New Roman" w:cs="Times New Roman"/>
          <w:iCs/>
          <w:sz w:val="24"/>
          <w:szCs w:val="24"/>
        </w:rPr>
        <w:t>Mengestus</w:t>
      </w:r>
      <w:proofErr w:type="spellEnd"/>
      <w:r w:rsidRPr="00E364DB">
        <w:rPr>
          <w:rFonts w:ascii="Times New Roman" w:hAnsi="Times New Roman" w:cs="Times New Roman"/>
          <w:iCs/>
          <w:sz w:val="24"/>
          <w:szCs w:val="24"/>
        </w:rPr>
        <w:t xml:space="preserve"> manipulated the transitivity processes in ideology where the protagonist,</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 xml:space="preserve">Stephano exhibits his discourses of a native African who suffers from societal, family, and </w:t>
      </w:r>
      <w:r w:rsidR="001F6448" w:rsidRPr="00E364DB">
        <w:rPr>
          <w:rFonts w:ascii="Times New Roman" w:hAnsi="Times New Roman" w:cs="Times New Roman"/>
          <w:iCs/>
          <w:sz w:val="24"/>
          <w:szCs w:val="24"/>
        </w:rPr>
        <w:t>personal tragedies</w:t>
      </w:r>
      <w:r w:rsidRPr="00E364DB">
        <w:rPr>
          <w:rFonts w:ascii="Times New Roman" w:hAnsi="Times New Roman" w:cs="Times New Roman"/>
          <w:iCs/>
          <w:sz w:val="24"/>
          <w:szCs w:val="24"/>
        </w:rPr>
        <w:t xml:space="preserve"> with unyielding spirit especially as he is transplanted in another land,</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America.</w:t>
      </w:r>
      <w:r w:rsidR="001F6448" w:rsidRPr="00E364DB">
        <w:rPr>
          <w:rFonts w:ascii="Times New Roman" w:hAnsi="Times New Roman" w:cs="Times New Roman"/>
          <w:iCs/>
          <w:sz w:val="24"/>
          <w:szCs w:val="24"/>
        </w:rPr>
        <w:t xml:space="preserve"> </w:t>
      </w:r>
      <w:proofErr w:type="spellStart"/>
      <w:r w:rsidRPr="00E364DB">
        <w:rPr>
          <w:rFonts w:ascii="Times New Roman" w:hAnsi="Times New Roman" w:cs="Times New Roman"/>
          <w:iCs/>
          <w:sz w:val="24"/>
          <w:szCs w:val="24"/>
        </w:rPr>
        <w:t>Mengestus</w:t>
      </w:r>
      <w:proofErr w:type="spellEnd"/>
      <w:r w:rsidRPr="00E364DB">
        <w:rPr>
          <w:rFonts w:ascii="Times New Roman" w:hAnsi="Times New Roman" w:cs="Times New Roman"/>
          <w:iCs/>
          <w:sz w:val="24"/>
          <w:szCs w:val="24"/>
        </w:rPr>
        <w:t xml:space="preserve"> tries to create a realistic discourse of human life in a string of pleasant and unpleasant circumstances,</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shows how ideological and cultural factors enrich as well as demystify the romance of survival within the plot of seduction,</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hope,</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ambition,</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disillusionment.</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character of Judith is a discourse of ideological critique of imperialism,</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dominance,</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race,</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gender,</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role whereas Naomi is a language of givens,</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norms,</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responsibility,</w:t>
      </w:r>
      <w:r w:rsidR="001F6448"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 xml:space="preserve">and unpredictability or uncertainty. </w:t>
      </w:r>
    </w:p>
    <w:p w:rsidR="004C3EFD" w:rsidRPr="00E364DB" w:rsidRDefault="002C0358" w:rsidP="00E364DB">
      <w:pPr>
        <w:spacing w:line="480" w:lineRule="auto"/>
        <w:jc w:val="both"/>
        <w:rPr>
          <w:rFonts w:ascii="Times New Roman" w:hAnsi="Times New Roman" w:cs="Times New Roman"/>
          <w:b/>
          <w:iCs/>
          <w:sz w:val="24"/>
          <w:szCs w:val="24"/>
        </w:rPr>
      </w:pPr>
      <w:r w:rsidRPr="00E364DB">
        <w:rPr>
          <w:rFonts w:ascii="Times New Roman" w:hAnsi="Times New Roman" w:cs="Times New Roman"/>
          <w:b/>
          <w:i/>
          <w:iCs/>
          <w:sz w:val="24"/>
          <w:szCs w:val="24"/>
        </w:rPr>
        <w:t>Thematic Discourses of Ideology an</w:t>
      </w:r>
      <w:r w:rsidR="004C3EFD" w:rsidRPr="00E364DB">
        <w:rPr>
          <w:rFonts w:ascii="Times New Roman" w:hAnsi="Times New Roman" w:cs="Times New Roman"/>
          <w:b/>
          <w:i/>
          <w:iCs/>
          <w:sz w:val="24"/>
          <w:szCs w:val="24"/>
        </w:rPr>
        <w:t>d Culture Embedded in “</w:t>
      </w:r>
      <w:r w:rsidRPr="00E364DB">
        <w:rPr>
          <w:rFonts w:ascii="Times New Roman" w:hAnsi="Times New Roman" w:cs="Times New Roman"/>
          <w:b/>
          <w:i/>
          <w:sz w:val="24"/>
          <w:szCs w:val="24"/>
        </w:rPr>
        <w:t>The Beautiful Things That Heaven Bears</w:t>
      </w:r>
      <w:r w:rsidR="004C3EFD" w:rsidRPr="00E364DB">
        <w:rPr>
          <w:rFonts w:ascii="Times New Roman" w:hAnsi="Times New Roman" w:cs="Times New Roman"/>
          <w:b/>
          <w:i/>
          <w:sz w:val="24"/>
          <w:szCs w:val="24"/>
        </w:rPr>
        <w:t>”</w:t>
      </w:r>
      <w:r w:rsidR="004C3EFD" w:rsidRPr="00E364DB">
        <w:rPr>
          <w:rFonts w:ascii="Times New Roman" w:hAnsi="Times New Roman" w:cs="Times New Roman"/>
          <w:b/>
          <w:iCs/>
          <w:sz w:val="24"/>
          <w:szCs w:val="24"/>
        </w:rPr>
        <w:t xml:space="preserve"> </w:t>
      </w:r>
    </w:p>
    <w:p w:rsidR="00267086" w:rsidRDefault="004C3EFD" w:rsidP="00E364DB">
      <w:pPr>
        <w:spacing w:line="480" w:lineRule="auto"/>
        <w:ind w:firstLine="720"/>
        <w:jc w:val="both"/>
        <w:rPr>
          <w:rFonts w:ascii="Times New Roman" w:hAnsi="Times New Roman" w:cs="Times New Roman"/>
          <w:iCs/>
          <w:sz w:val="24"/>
          <w:szCs w:val="24"/>
        </w:rPr>
      </w:pPr>
      <w:proofErr w:type="spellStart"/>
      <w:r w:rsidRPr="00E364DB">
        <w:rPr>
          <w:rFonts w:ascii="Times New Roman" w:hAnsi="Times New Roman" w:cs="Times New Roman"/>
          <w:iCs/>
          <w:sz w:val="24"/>
          <w:szCs w:val="24"/>
        </w:rPr>
        <w:t>Mengestu</w:t>
      </w:r>
      <w:proofErr w:type="spellEnd"/>
      <w:r w:rsidR="002C0358" w:rsidRPr="00E364DB">
        <w:rPr>
          <w:rFonts w:ascii="Times New Roman" w:hAnsi="Times New Roman" w:cs="Times New Roman"/>
          <w:iCs/>
          <w:sz w:val="24"/>
          <w:szCs w:val="24"/>
        </w:rPr>
        <w:t xml:space="preserve"> is a master of transitivity processes in ideology very much like his fellow African literary exemplar,</w:t>
      </w:r>
      <w:r w:rsidRPr="00E364DB">
        <w:rPr>
          <w:rFonts w:ascii="Times New Roman" w:hAnsi="Times New Roman" w:cs="Times New Roman"/>
          <w:iCs/>
          <w:sz w:val="24"/>
          <w:szCs w:val="24"/>
        </w:rPr>
        <w:t xml:space="preserve"> </w:t>
      </w:r>
      <w:proofErr w:type="spellStart"/>
      <w:r w:rsidR="002C0358" w:rsidRPr="00E364DB">
        <w:rPr>
          <w:rFonts w:ascii="Times New Roman" w:hAnsi="Times New Roman" w:cs="Times New Roman"/>
          <w:iCs/>
          <w:sz w:val="24"/>
          <w:szCs w:val="24"/>
        </w:rPr>
        <w:t>Yitbarek</w:t>
      </w:r>
      <w:proofErr w:type="spellEnd"/>
      <w:r w:rsidR="002C0358" w:rsidRPr="00E364DB">
        <w:rPr>
          <w:rFonts w:ascii="Times New Roman" w:hAnsi="Times New Roman" w:cs="Times New Roman"/>
          <w:iCs/>
          <w:sz w:val="24"/>
          <w:szCs w:val="24"/>
        </w:rPr>
        <w:t>.</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However,</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his language is more strongly defined as a voice of protest ideology quite marked in his poignant and realistic depiction of two opposing cultures,</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one super-imposed by colonial history,</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the other the victim of history.</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The protagonist,</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Stephano is first portrayed in a language of harrowing tragedy by the societal atrocity of his own native milieu,</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his father murdered under a despot and his regime.</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 xml:space="preserve">Stephano then articulates a language of finding </w:t>
      </w:r>
      <w:r w:rsidR="002C0358" w:rsidRPr="00E364DB">
        <w:rPr>
          <w:rFonts w:ascii="Times New Roman" w:hAnsi="Times New Roman" w:cs="Times New Roman"/>
          <w:iCs/>
          <w:sz w:val="24"/>
          <w:szCs w:val="24"/>
        </w:rPr>
        <w:lastRenderedPageBreak/>
        <w:t>sanctuary in a foreign land,</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a new world,</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America.</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He finds hope in the American woman,</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Judith and her daughter,</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Naomi,</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 xml:space="preserve">as well as support system in his fellow </w:t>
      </w:r>
      <w:proofErr w:type="gramStart"/>
      <w:r w:rsidR="002C0358" w:rsidRPr="00E364DB">
        <w:rPr>
          <w:rFonts w:ascii="Times New Roman" w:hAnsi="Times New Roman" w:cs="Times New Roman"/>
          <w:iCs/>
          <w:sz w:val="24"/>
          <w:szCs w:val="24"/>
        </w:rPr>
        <w:t>immigrant</w:t>
      </w:r>
      <w:proofErr w:type="gramEnd"/>
      <w:r w:rsidR="002C0358" w:rsidRPr="00E364DB">
        <w:rPr>
          <w:rFonts w:ascii="Times New Roman" w:hAnsi="Times New Roman" w:cs="Times New Roman"/>
          <w:iCs/>
          <w:sz w:val="24"/>
          <w:szCs w:val="24"/>
        </w:rPr>
        <w:t>-Africans,</w:t>
      </w:r>
      <w:r w:rsidRPr="00E364DB">
        <w:rPr>
          <w:rFonts w:ascii="Times New Roman" w:hAnsi="Times New Roman" w:cs="Times New Roman"/>
          <w:iCs/>
          <w:sz w:val="24"/>
          <w:szCs w:val="24"/>
        </w:rPr>
        <w:t xml:space="preserve"> </w:t>
      </w:r>
      <w:r w:rsidR="002C0358" w:rsidRPr="00E364DB">
        <w:rPr>
          <w:rFonts w:ascii="Times New Roman" w:hAnsi="Times New Roman" w:cs="Times New Roman"/>
          <w:iCs/>
          <w:sz w:val="24"/>
          <w:szCs w:val="24"/>
        </w:rPr>
        <w:t>Joseph and Kenny.</w:t>
      </w:r>
      <w:r w:rsidRPr="00E364DB">
        <w:rPr>
          <w:rFonts w:ascii="Times New Roman" w:hAnsi="Times New Roman" w:cs="Times New Roman"/>
          <w:iCs/>
          <w:sz w:val="24"/>
          <w:szCs w:val="24"/>
        </w:rPr>
        <w:t xml:space="preserve"> </w:t>
      </w:r>
      <w:proofErr w:type="spellStart"/>
      <w:r w:rsidRPr="00E364DB">
        <w:rPr>
          <w:rFonts w:ascii="Times New Roman" w:hAnsi="Times New Roman" w:cs="Times New Roman"/>
          <w:iCs/>
          <w:sz w:val="24"/>
          <w:szCs w:val="24"/>
        </w:rPr>
        <w:t>Mengestu</w:t>
      </w:r>
      <w:proofErr w:type="spellEnd"/>
      <w:r w:rsidR="002C0358" w:rsidRPr="00E364DB">
        <w:rPr>
          <w:rFonts w:ascii="Times New Roman" w:hAnsi="Times New Roman" w:cs="Times New Roman"/>
          <w:iCs/>
          <w:sz w:val="24"/>
          <w:szCs w:val="24"/>
        </w:rPr>
        <w:t xml:space="preserve"> as a novelist communicates what many authors are hesitant to say—defeat amid the immensity of faith in human goodness.</w:t>
      </w:r>
      <w:r w:rsidRPr="00E364DB">
        <w:rPr>
          <w:rFonts w:ascii="Times New Roman" w:hAnsi="Times New Roman" w:cs="Times New Roman"/>
          <w:iCs/>
          <w:sz w:val="24"/>
          <w:szCs w:val="24"/>
        </w:rPr>
        <w:t xml:space="preserve"> </w:t>
      </w:r>
    </w:p>
    <w:p w:rsidR="002C0358"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 xml:space="preserve">The ulterior motive of </w:t>
      </w:r>
      <w:proofErr w:type="spellStart"/>
      <w:r w:rsidRPr="00E364DB">
        <w:rPr>
          <w:rFonts w:ascii="Times New Roman" w:hAnsi="Times New Roman" w:cs="Times New Roman"/>
          <w:iCs/>
          <w:sz w:val="24"/>
          <w:szCs w:val="24"/>
        </w:rPr>
        <w:t>Mengestus</w:t>
      </w:r>
      <w:proofErr w:type="spellEnd"/>
      <w:r w:rsidRPr="00E364DB">
        <w:rPr>
          <w:rFonts w:ascii="Times New Roman" w:hAnsi="Times New Roman" w:cs="Times New Roman"/>
          <w:iCs/>
          <w:sz w:val="24"/>
          <w:szCs w:val="24"/>
        </w:rPr>
        <w:t xml:space="preserve"> is undeniably to blame colonial mentality and behavior as culprit of inflicting more miseries and burrowing the pangs of bitterness into many lives long after the periods of colonization.</w:t>
      </w:r>
      <w:r w:rsidR="004C3EFD" w:rsidRPr="00E364DB">
        <w:rPr>
          <w:rFonts w:ascii="Times New Roman" w:hAnsi="Times New Roman" w:cs="Times New Roman"/>
          <w:iCs/>
          <w:sz w:val="24"/>
          <w:szCs w:val="24"/>
        </w:rPr>
        <w:t xml:space="preserve"> </w:t>
      </w:r>
      <w:proofErr w:type="spellStart"/>
      <w:r w:rsidR="004C3EFD" w:rsidRPr="00E364DB">
        <w:rPr>
          <w:rFonts w:ascii="Times New Roman" w:hAnsi="Times New Roman" w:cs="Times New Roman"/>
          <w:iCs/>
          <w:sz w:val="24"/>
          <w:szCs w:val="24"/>
        </w:rPr>
        <w:t>Mengestu</w:t>
      </w:r>
      <w:proofErr w:type="spellEnd"/>
      <w:r w:rsidRPr="00E364DB">
        <w:rPr>
          <w:rFonts w:ascii="Times New Roman" w:hAnsi="Times New Roman" w:cs="Times New Roman"/>
          <w:iCs/>
          <w:sz w:val="24"/>
          <w:szCs w:val="24"/>
        </w:rPr>
        <w:t xml:space="preserve"> uses the discourse of seduction in the characters of Stephano,</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black African, and Judith,</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white woman to imply how two opposing ideologies may struggle for some common ground,</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one an imperialist voice,</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other,</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subjugated minority in a territory of the strong and powerful.</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Western ideology is a culture of opulence,</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materialism,</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power games,</w:t>
      </w:r>
      <w:r w:rsidR="004C3EFD" w:rsidRPr="00E364DB">
        <w:rPr>
          <w:rFonts w:ascii="Times New Roman" w:hAnsi="Times New Roman" w:cs="Times New Roman"/>
          <w:iCs/>
          <w:sz w:val="24"/>
          <w:szCs w:val="24"/>
        </w:rPr>
        <w:t xml:space="preserve"> and </w:t>
      </w:r>
      <w:proofErr w:type="spellStart"/>
      <w:r w:rsidR="004C3EFD" w:rsidRPr="00E364DB">
        <w:rPr>
          <w:rFonts w:ascii="Times New Roman" w:hAnsi="Times New Roman" w:cs="Times New Roman"/>
          <w:iCs/>
          <w:sz w:val="24"/>
          <w:szCs w:val="24"/>
        </w:rPr>
        <w:t>Mengestu’s</w:t>
      </w:r>
      <w:proofErr w:type="spellEnd"/>
      <w:r w:rsidRPr="00E364DB">
        <w:rPr>
          <w:rFonts w:ascii="Times New Roman" w:hAnsi="Times New Roman" w:cs="Times New Roman"/>
          <w:iCs/>
          <w:sz w:val="24"/>
          <w:szCs w:val="24"/>
        </w:rPr>
        <w:t xml:space="preserve"> works on this frame by a skillful manipulation of narration,</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description,</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stylistics,</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persuasive drama.</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How Stephano imagines a perfect life with Judith and Naomi is a language of African adventure in the wilds,</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discourse of unrelenting spirit to conquer.</w:t>
      </w:r>
      <w:r w:rsidR="004C3EFD" w:rsidRPr="00E364DB">
        <w:rPr>
          <w:rFonts w:ascii="Times New Roman" w:hAnsi="Times New Roman" w:cs="Times New Roman"/>
          <w:iCs/>
          <w:sz w:val="24"/>
          <w:szCs w:val="24"/>
        </w:rPr>
        <w:t xml:space="preserve"> His naïve </w:t>
      </w:r>
      <w:r w:rsidRPr="00E364DB">
        <w:rPr>
          <w:rFonts w:ascii="Times New Roman" w:hAnsi="Times New Roman" w:cs="Times New Roman"/>
          <w:iCs/>
          <w:sz w:val="24"/>
          <w:szCs w:val="24"/>
        </w:rPr>
        <w:t>inhibitions in the presence of Judith are articulations of the colonial victim’s consequent culture of slavery by the oppressor.</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Judith’s language is typical discourse of a dominant culture often perceived as hostile,</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discriminating,</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abusive.</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artifacts of opulence as in the leather couch,</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gold-trimmed porcelain,</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spacious flat are features of a discourse of disgust over the Western ideology of a culture of excess.</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Stephano studying himself before the mirror trying to find the youth in him is a discourse of diminished cultures and identities over time as an aftermath of colonization,</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naturally endowed and beautiful Africa exploited by the conqueror.</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Naomi’s character embodies the ideology of family,</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common feature in the cultures of the world though the family structure varies between the colonizer’s and the colonized.</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While it is clear that the colonizer in the persona of Judith is domineering,</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overconfident,</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inconsiderate,</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self-</w:t>
      </w:r>
      <w:r w:rsidRPr="00E364DB">
        <w:rPr>
          <w:rFonts w:ascii="Times New Roman" w:hAnsi="Times New Roman" w:cs="Times New Roman"/>
          <w:iCs/>
          <w:sz w:val="24"/>
          <w:szCs w:val="24"/>
        </w:rPr>
        <w:lastRenderedPageBreak/>
        <w:t>centered made more than concrete in her exchanges with Stephano like in her comment on gifts and Stephano’s mistake,</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fact that she is divorced and so,</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single parent to Naomi,</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bespeaks of a critique of the dysfunctional Western society with its values in a flux of deterioration and destruction given the obsession for capitalism and economic superiority.</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two friends of Stephano,</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his fellow Africans and migrants,</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represent the culture of tribal spirit in the native African as they spend good times in America talking of their homeland and their childhood days.</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Moreover,</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discourse of caution,</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doubt,</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skepticism to foreign interests as in Joseph and Kenny reminding Stephano of how American women are different,</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not knowing what is in their hearts.</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inclusion of the prostitute in the novel is a discourse of irony where the culture of exploitation becomes a cycle in which even the exploited as in the cas</w:t>
      </w:r>
      <w:r w:rsidR="004C3EFD" w:rsidRPr="00E364DB">
        <w:rPr>
          <w:rFonts w:ascii="Times New Roman" w:hAnsi="Times New Roman" w:cs="Times New Roman"/>
          <w:iCs/>
          <w:sz w:val="24"/>
          <w:szCs w:val="24"/>
        </w:rPr>
        <w:t>e of Stephano (colonized Africa)</w:t>
      </w:r>
      <w:r w:rsidRPr="00E364DB">
        <w:rPr>
          <w:rFonts w:ascii="Times New Roman" w:hAnsi="Times New Roman" w:cs="Times New Roman"/>
          <w:iCs/>
          <w:sz w:val="24"/>
          <w:szCs w:val="24"/>
        </w:rPr>
        <w:t xml:space="preserve"> becomes also an </w:t>
      </w:r>
      <w:r w:rsidR="004C3EFD" w:rsidRPr="00E364DB">
        <w:rPr>
          <w:rFonts w:ascii="Times New Roman" w:hAnsi="Times New Roman" w:cs="Times New Roman"/>
          <w:iCs/>
          <w:sz w:val="24"/>
          <w:szCs w:val="24"/>
        </w:rPr>
        <w:t>exploiter of</w:t>
      </w:r>
      <w:r w:rsidRPr="00E364DB">
        <w:rPr>
          <w:rFonts w:ascii="Times New Roman" w:hAnsi="Times New Roman" w:cs="Times New Roman"/>
          <w:iCs/>
          <w:sz w:val="24"/>
          <w:szCs w:val="24"/>
        </w:rPr>
        <w:t xml:space="preserve"> the </w:t>
      </w:r>
      <w:r w:rsidR="004C3EFD" w:rsidRPr="00E364DB">
        <w:rPr>
          <w:rFonts w:ascii="Times New Roman" w:hAnsi="Times New Roman" w:cs="Times New Roman"/>
          <w:iCs/>
          <w:sz w:val="24"/>
          <w:szCs w:val="24"/>
        </w:rPr>
        <w:t>much weaker members of society (</w:t>
      </w:r>
      <w:r w:rsidRPr="00E364DB">
        <w:rPr>
          <w:rFonts w:ascii="Times New Roman" w:hAnsi="Times New Roman" w:cs="Times New Roman"/>
          <w:iCs/>
          <w:sz w:val="24"/>
          <w:szCs w:val="24"/>
        </w:rPr>
        <w:t>the flesh mar</w:t>
      </w:r>
      <w:r w:rsidR="004C3EFD" w:rsidRPr="00E364DB">
        <w:rPr>
          <w:rFonts w:ascii="Times New Roman" w:hAnsi="Times New Roman" w:cs="Times New Roman"/>
          <w:iCs/>
          <w:sz w:val="24"/>
          <w:szCs w:val="24"/>
        </w:rPr>
        <w:t>ket)</w:t>
      </w:r>
      <w:r w:rsidRPr="00E364DB">
        <w:rPr>
          <w:rFonts w:ascii="Times New Roman" w:hAnsi="Times New Roman" w:cs="Times New Roman"/>
          <w:iCs/>
          <w:sz w:val="24"/>
          <w:szCs w:val="24"/>
        </w:rPr>
        <w:t>.</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Superficially,</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prostitute is a way out for Stephano to redeem himself from his misery and failure to win Judith and spend a lifetime of family bliss together with her daughter,</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Naomi.</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Underlying this episode is the language of confrontation of the ideologies,</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both the dominant and the non-dominant,</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how each can be flawed and how each persists to regulate societal behavior and patterns of thought.</w:t>
      </w:r>
      <w:r w:rsidR="004C3EFD" w:rsidRPr="00E364DB">
        <w:rPr>
          <w:rFonts w:ascii="Times New Roman" w:hAnsi="Times New Roman" w:cs="Times New Roman"/>
          <w:iCs/>
          <w:sz w:val="24"/>
          <w:szCs w:val="24"/>
        </w:rPr>
        <w:t xml:space="preserve"> </w:t>
      </w:r>
      <w:proofErr w:type="spellStart"/>
      <w:r w:rsidR="004C3EFD" w:rsidRPr="00E364DB">
        <w:rPr>
          <w:rFonts w:ascii="Times New Roman" w:hAnsi="Times New Roman" w:cs="Times New Roman"/>
          <w:iCs/>
          <w:sz w:val="24"/>
          <w:szCs w:val="24"/>
        </w:rPr>
        <w:t>Mengestu</w:t>
      </w:r>
      <w:proofErr w:type="spellEnd"/>
      <w:r w:rsidRPr="00E364DB">
        <w:rPr>
          <w:rFonts w:ascii="Times New Roman" w:hAnsi="Times New Roman" w:cs="Times New Roman"/>
          <w:iCs/>
          <w:sz w:val="24"/>
          <w:szCs w:val="24"/>
        </w:rPr>
        <w:t xml:space="preserve"> shows in his work how an African can take full command of the language of colonizers,</w:t>
      </w:r>
      <w:r w:rsidR="004C3EFD"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 xml:space="preserve">owning it to create a masterpiece of art and ideological critique.                                                                                                                                                                                   </w:t>
      </w:r>
    </w:p>
    <w:p w:rsidR="00846ED5" w:rsidRDefault="00846ED5" w:rsidP="00E364DB">
      <w:pPr>
        <w:spacing w:line="480" w:lineRule="auto"/>
        <w:jc w:val="both"/>
        <w:rPr>
          <w:rFonts w:ascii="Times New Roman" w:hAnsi="Times New Roman" w:cs="Times New Roman"/>
          <w:b/>
          <w:i/>
          <w:iCs/>
          <w:sz w:val="24"/>
          <w:szCs w:val="24"/>
        </w:rPr>
      </w:pPr>
    </w:p>
    <w:p w:rsidR="004C3EFD" w:rsidRPr="00E364DB" w:rsidRDefault="002C0358" w:rsidP="00E364DB">
      <w:pPr>
        <w:spacing w:line="480" w:lineRule="auto"/>
        <w:jc w:val="both"/>
        <w:rPr>
          <w:rFonts w:ascii="Times New Roman" w:hAnsi="Times New Roman" w:cs="Times New Roman"/>
          <w:iCs/>
          <w:sz w:val="24"/>
          <w:szCs w:val="24"/>
        </w:rPr>
      </w:pPr>
      <w:r w:rsidRPr="00E364DB">
        <w:rPr>
          <w:rFonts w:ascii="Times New Roman" w:hAnsi="Times New Roman" w:cs="Times New Roman"/>
          <w:b/>
          <w:i/>
          <w:iCs/>
          <w:sz w:val="24"/>
          <w:szCs w:val="24"/>
        </w:rPr>
        <w:t>Pedagogical Reflection on What to Teach and How to Teach the</w:t>
      </w:r>
      <w:r w:rsidR="004C3EFD" w:rsidRPr="00E364DB">
        <w:rPr>
          <w:rFonts w:ascii="Times New Roman" w:hAnsi="Times New Roman" w:cs="Times New Roman"/>
          <w:b/>
          <w:i/>
          <w:iCs/>
          <w:sz w:val="24"/>
          <w:szCs w:val="24"/>
        </w:rPr>
        <w:t xml:space="preserve"> Two African Novels</w:t>
      </w:r>
    </w:p>
    <w:p w:rsidR="00990C71"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Looking into the results of the CDA on the transitivity processes in ideology of the two African novels,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researcher identified the following as target literacy skills and approaches in the development of these skills:</w:t>
      </w:r>
      <w:r w:rsidR="00990C71" w:rsidRPr="00E364DB">
        <w:rPr>
          <w:rFonts w:ascii="Times New Roman" w:hAnsi="Times New Roman" w:cs="Times New Roman"/>
          <w:iCs/>
          <w:sz w:val="24"/>
          <w:szCs w:val="24"/>
        </w:rPr>
        <w:t xml:space="preserve"> Pre-reading T</w:t>
      </w:r>
      <w:r w:rsidRPr="00E364DB">
        <w:rPr>
          <w:rFonts w:ascii="Times New Roman" w:hAnsi="Times New Roman" w:cs="Times New Roman"/>
          <w:iCs/>
          <w:sz w:val="24"/>
          <w:szCs w:val="24"/>
        </w:rPr>
        <w:t>asks of information check on the authors and their works,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sociological perspective in the writing and reading of a novel,</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cultural load in language,</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lastRenderedPageBreak/>
        <w:t>consultation checks with reliable resources,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noting discourse markers like transitions,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politeness strategies and saving face,</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skimming and scanning to get a feel of the text,</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 xml:space="preserve">use of </w:t>
      </w:r>
      <w:r w:rsidR="00990C71" w:rsidRPr="00E364DB">
        <w:rPr>
          <w:rFonts w:ascii="Times New Roman" w:hAnsi="Times New Roman" w:cs="Times New Roman"/>
          <w:iCs/>
          <w:sz w:val="24"/>
          <w:szCs w:val="24"/>
        </w:rPr>
        <w:t>heuristics</w:t>
      </w:r>
      <w:r w:rsidRPr="00E364DB">
        <w:rPr>
          <w:rFonts w:ascii="Times New Roman" w:hAnsi="Times New Roman" w:cs="Times New Roman"/>
          <w:iCs/>
          <w:sz w:val="24"/>
          <w:szCs w:val="24"/>
        </w:rPr>
        <w:t xml:space="preserve"> for character analysis,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mind maps for summary reading;</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Actual or During Reading Tasks of making inferences by the use of context clues,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critical analysis of propositions,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suppositions,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implicatures in monologues and dialogues,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 xml:space="preserve">narrative and descriptive styles of </w:t>
      </w:r>
      <w:r w:rsidR="00990C71" w:rsidRPr="00E364DB">
        <w:rPr>
          <w:rFonts w:ascii="Times New Roman" w:hAnsi="Times New Roman" w:cs="Times New Roman"/>
          <w:iCs/>
          <w:sz w:val="24"/>
          <w:szCs w:val="24"/>
        </w:rPr>
        <w:t>storytelling</w:t>
      </w:r>
      <w:r w:rsidRPr="00E364DB">
        <w:rPr>
          <w:rFonts w:ascii="Times New Roman" w:hAnsi="Times New Roman" w:cs="Times New Roman"/>
          <w:iCs/>
          <w:sz w:val="24"/>
          <w:szCs w:val="24"/>
        </w:rPr>
        <w:t>,</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critical and open discussions of cultural issues;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Post Reading Tasks of reflective reading,</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transcoding tasks for thematic development and critique,</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metacognitive activities for feeding back and learning,</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application-to-real-life practical and creative outputs.</w:t>
      </w:r>
      <w:r w:rsidR="00990C71" w:rsidRPr="00E364DB">
        <w:rPr>
          <w:rFonts w:ascii="Times New Roman" w:hAnsi="Times New Roman" w:cs="Times New Roman"/>
          <w:iCs/>
          <w:sz w:val="24"/>
          <w:szCs w:val="24"/>
        </w:rPr>
        <w:t xml:space="preserve"> </w:t>
      </w:r>
    </w:p>
    <w:p w:rsidR="00990C71"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 xml:space="preserve">Teaching approaches for the two novels should be integrative and </w:t>
      </w:r>
      <w:r w:rsidR="00990C71" w:rsidRPr="00E364DB">
        <w:rPr>
          <w:rFonts w:ascii="Times New Roman" w:hAnsi="Times New Roman" w:cs="Times New Roman"/>
          <w:iCs/>
          <w:sz w:val="24"/>
          <w:szCs w:val="24"/>
        </w:rPr>
        <w:t>interactive where</w:t>
      </w:r>
      <w:r w:rsidRPr="00E364DB">
        <w:rPr>
          <w:rFonts w:ascii="Times New Roman" w:hAnsi="Times New Roman" w:cs="Times New Roman"/>
          <w:iCs/>
          <w:sz w:val="24"/>
          <w:szCs w:val="24"/>
        </w:rPr>
        <w:t xml:space="preserve"> the five macro communication skills are used to scaffold effective reading comprehension in the three phases of reading and in the continuum of language tasks.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Bottom-up and Top-down reading skills must be combined for an interactive reading where learners get at a text by decoding linguistic elements and activating schema or prior knowledge.</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It is very important to provide orientation to the learners in terms of identity in language and literature, cultural literacy development, and the critique of ideology with the direct instruction of learning and reading strategies especially on how to handle the cultural load in language as used in the novels.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Values clarification should be made and respect for learner’s aesthetic and socio-cultural space must be given due attention and recognition.</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 open climate of ideological debates must be fostered to get the students into a continuing discourse of culture,</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diversity,</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societal development while they improve on reading comprehension and fall in love with literature,</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in this case,</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novel.</w:t>
      </w:r>
    </w:p>
    <w:p w:rsidR="002C0358"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 xml:space="preserve">Language curriculum renewal should follow the principles of </w:t>
      </w:r>
      <w:r w:rsidRPr="00E364DB">
        <w:rPr>
          <w:rFonts w:ascii="Times New Roman" w:hAnsi="Times New Roman" w:cs="Times New Roman"/>
          <w:i/>
          <w:sz w:val="24"/>
          <w:szCs w:val="24"/>
        </w:rPr>
        <w:t xml:space="preserve">a priori </w:t>
      </w:r>
      <w:r w:rsidRPr="00E364DB">
        <w:rPr>
          <w:rFonts w:ascii="Times New Roman" w:hAnsi="Times New Roman" w:cs="Times New Roman"/>
          <w:iCs/>
          <w:sz w:val="24"/>
          <w:szCs w:val="24"/>
        </w:rPr>
        <w:t xml:space="preserve">and </w:t>
      </w:r>
      <w:r w:rsidRPr="00E364DB">
        <w:rPr>
          <w:rFonts w:ascii="Times New Roman" w:hAnsi="Times New Roman" w:cs="Times New Roman"/>
          <w:i/>
          <w:sz w:val="24"/>
          <w:szCs w:val="24"/>
        </w:rPr>
        <w:t xml:space="preserve">a posteriori </w:t>
      </w:r>
      <w:r w:rsidRPr="00E364DB">
        <w:rPr>
          <w:rFonts w:ascii="Times New Roman" w:hAnsi="Times New Roman" w:cs="Times New Roman"/>
          <w:iCs/>
          <w:sz w:val="24"/>
          <w:szCs w:val="24"/>
        </w:rPr>
        <w:t>reflective assessment and evaluation of existing programs,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 xml:space="preserve">proceeding from gathering baseline data especially from classroom practice then moving on to critical perspective from the practice </w:t>
      </w:r>
      <w:r w:rsidRPr="00E364DB">
        <w:rPr>
          <w:rFonts w:ascii="Times New Roman" w:hAnsi="Times New Roman" w:cs="Times New Roman"/>
          <w:iCs/>
          <w:sz w:val="24"/>
          <w:szCs w:val="24"/>
        </w:rPr>
        <w:lastRenderedPageBreak/>
        <w:t>involving all stakeholders,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review of instructional materials that include assessment tasks,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sustained network of efforts to monitor and identify strengths and weaknesses,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continued research on innovative approaches to language practice and curriculum design and renewal.</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proto-model of language literacy can be successfully initiated by taking bold stance to experiment on how the pedagogy can be improved with a profiling of target learners,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their language needs,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their socio-cultural domains,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available resources,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knowledge portfolios from reflective professional experi</w:t>
      </w:r>
      <w:r w:rsidR="00990C71" w:rsidRPr="00E364DB">
        <w:rPr>
          <w:rFonts w:ascii="Times New Roman" w:hAnsi="Times New Roman" w:cs="Times New Roman"/>
          <w:iCs/>
          <w:sz w:val="24"/>
          <w:szCs w:val="24"/>
        </w:rPr>
        <w:t>ence as encouraged by Richards (2001)</w:t>
      </w:r>
      <w:r w:rsidRPr="00E364DB">
        <w:rPr>
          <w:rFonts w:ascii="Times New Roman" w:hAnsi="Times New Roman" w:cs="Times New Roman"/>
          <w:iCs/>
          <w:sz w:val="24"/>
          <w:szCs w:val="24"/>
        </w:rPr>
        <w:t>,</w:t>
      </w:r>
      <w:r w:rsidR="00990C71" w:rsidRPr="00E364DB">
        <w:rPr>
          <w:rFonts w:ascii="Times New Roman" w:hAnsi="Times New Roman" w:cs="Times New Roman"/>
          <w:iCs/>
          <w:sz w:val="24"/>
          <w:szCs w:val="24"/>
        </w:rPr>
        <w:t xml:space="preserve"> Brown (</w:t>
      </w:r>
      <w:r w:rsidR="00846ED5">
        <w:rPr>
          <w:rFonts w:ascii="Times New Roman" w:hAnsi="Times New Roman" w:cs="Times New Roman"/>
          <w:iCs/>
          <w:sz w:val="24"/>
          <w:szCs w:val="24"/>
        </w:rPr>
        <w:t>2006</w:t>
      </w:r>
      <w:r w:rsidR="00990C71" w:rsidRPr="00E364DB">
        <w:rPr>
          <w:rFonts w:ascii="Times New Roman" w:hAnsi="Times New Roman" w:cs="Times New Roman"/>
          <w:iCs/>
          <w:sz w:val="24"/>
          <w:szCs w:val="24"/>
        </w:rPr>
        <w:t>)</w:t>
      </w:r>
      <w:r w:rsidRPr="00E364DB">
        <w:rPr>
          <w:rFonts w:ascii="Times New Roman" w:hAnsi="Times New Roman" w:cs="Times New Roman"/>
          <w:iCs/>
          <w:sz w:val="24"/>
          <w:szCs w:val="24"/>
        </w:rPr>
        <w:t>,</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Chap</w:t>
      </w:r>
      <w:r w:rsidR="00990C71" w:rsidRPr="00E364DB">
        <w:rPr>
          <w:rFonts w:ascii="Times New Roman" w:hAnsi="Times New Roman" w:cs="Times New Roman"/>
          <w:iCs/>
          <w:sz w:val="24"/>
          <w:szCs w:val="24"/>
        </w:rPr>
        <w:t>man and Anderson (1995)</w:t>
      </w:r>
      <w:r w:rsidRPr="00E364DB">
        <w:rPr>
          <w:rFonts w:ascii="Times New Roman" w:hAnsi="Times New Roman" w:cs="Times New Roman"/>
          <w:iCs/>
          <w:sz w:val="24"/>
          <w:szCs w:val="24"/>
        </w:rPr>
        <w:t>.</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case study as approach proves viable and trail-blazing as seminal effort to improving both learning and instruction.</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Such an effort serves as the right ground for more extensive and empirical inquiries as contributions in the field of E</w:t>
      </w:r>
      <w:r w:rsidR="00990C71" w:rsidRPr="00E364DB">
        <w:rPr>
          <w:rFonts w:ascii="Times New Roman" w:hAnsi="Times New Roman" w:cs="Times New Roman"/>
          <w:iCs/>
          <w:sz w:val="24"/>
          <w:szCs w:val="24"/>
        </w:rPr>
        <w:t xml:space="preserve">nglish </w:t>
      </w:r>
      <w:r w:rsidRPr="00E364DB">
        <w:rPr>
          <w:rFonts w:ascii="Times New Roman" w:hAnsi="Times New Roman" w:cs="Times New Roman"/>
          <w:iCs/>
          <w:sz w:val="24"/>
          <w:szCs w:val="24"/>
        </w:rPr>
        <w:t>L</w:t>
      </w:r>
      <w:r w:rsidR="00990C71" w:rsidRPr="00E364DB">
        <w:rPr>
          <w:rFonts w:ascii="Times New Roman" w:hAnsi="Times New Roman" w:cs="Times New Roman"/>
          <w:iCs/>
          <w:sz w:val="24"/>
          <w:szCs w:val="24"/>
        </w:rPr>
        <w:t xml:space="preserve">anguage </w:t>
      </w:r>
      <w:r w:rsidRPr="00E364DB">
        <w:rPr>
          <w:rFonts w:ascii="Times New Roman" w:hAnsi="Times New Roman" w:cs="Times New Roman"/>
          <w:iCs/>
          <w:sz w:val="24"/>
          <w:szCs w:val="24"/>
        </w:rPr>
        <w:t>T</w:t>
      </w:r>
      <w:r w:rsidR="00990C71" w:rsidRPr="00E364DB">
        <w:rPr>
          <w:rFonts w:ascii="Times New Roman" w:hAnsi="Times New Roman" w:cs="Times New Roman"/>
          <w:iCs/>
          <w:sz w:val="24"/>
          <w:szCs w:val="24"/>
        </w:rPr>
        <w:t>eaching</w:t>
      </w:r>
      <w:r w:rsidRPr="00E364DB">
        <w:rPr>
          <w:rFonts w:ascii="Times New Roman" w:hAnsi="Times New Roman" w:cs="Times New Roman"/>
          <w:iCs/>
          <w:sz w:val="24"/>
          <w:szCs w:val="24"/>
        </w:rPr>
        <w:t xml:space="preserve">.                                                                                                                     </w:t>
      </w:r>
    </w:p>
    <w:p w:rsidR="00990C71" w:rsidRPr="00E364DB" w:rsidRDefault="002C0358" w:rsidP="00E364DB">
      <w:pPr>
        <w:spacing w:line="480" w:lineRule="auto"/>
        <w:jc w:val="both"/>
        <w:rPr>
          <w:rFonts w:ascii="Times New Roman" w:hAnsi="Times New Roman" w:cs="Times New Roman"/>
          <w:b/>
          <w:iCs/>
          <w:sz w:val="24"/>
          <w:szCs w:val="24"/>
        </w:rPr>
      </w:pPr>
      <w:r w:rsidRPr="00E364DB">
        <w:rPr>
          <w:rFonts w:ascii="Times New Roman" w:hAnsi="Times New Roman" w:cs="Times New Roman"/>
          <w:b/>
          <w:iCs/>
          <w:sz w:val="24"/>
          <w:szCs w:val="24"/>
        </w:rPr>
        <w:t>Synthes</w:t>
      </w:r>
      <w:r w:rsidR="00990C71" w:rsidRPr="00E364DB">
        <w:rPr>
          <w:rFonts w:ascii="Times New Roman" w:hAnsi="Times New Roman" w:cs="Times New Roman"/>
          <w:b/>
          <w:iCs/>
          <w:sz w:val="24"/>
          <w:szCs w:val="24"/>
        </w:rPr>
        <w:t>is and Implications of the Study</w:t>
      </w:r>
    </w:p>
    <w:p w:rsidR="00267086"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Both the n</w:t>
      </w:r>
      <w:r w:rsidR="00990C71" w:rsidRPr="00E364DB">
        <w:rPr>
          <w:rFonts w:ascii="Times New Roman" w:hAnsi="Times New Roman" w:cs="Times New Roman"/>
          <w:iCs/>
          <w:sz w:val="24"/>
          <w:szCs w:val="24"/>
        </w:rPr>
        <w:t xml:space="preserve">ovels of </w:t>
      </w:r>
      <w:proofErr w:type="spellStart"/>
      <w:r w:rsidR="00990C71" w:rsidRPr="00E364DB">
        <w:rPr>
          <w:rFonts w:ascii="Times New Roman" w:hAnsi="Times New Roman" w:cs="Times New Roman"/>
          <w:iCs/>
          <w:sz w:val="24"/>
          <w:szCs w:val="24"/>
        </w:rPr>
        <w:t>Yitbarek</w:t>
      </w:r>
      <w:proofErr w:type="spellEnd"/>
      <w:r w:rsidR="00990C71" w:rsidRPr="00E364DB">
        <w:rPr>
          <w:rFonts w:ascii="Times New Roman" w:hAnsi="Times New Roman" w:cs="Times New Roman"/>
          <w:iCs/>
          <w:sz w:val="24"/>
          <w:szCs w:val="24"/>
        </w:rPr>
        <w:t xml:space="preserve"> and </w:t>
      </w:r>
      <w:proofErr w:type="spellStart"/>
      <w:r w:rsidR="00990C71" w:rsidRPr="00E364DB">
        <w:rPr>
          <w:rFonts w:ascii="Times New Roman" w:hAnsi="Times New Roman" w:cs="Times New Roman"/>
          <w:iCs/>
          <w:sz w:val="24"/>
          <w:szCs w:val="24"/>
        </w:rPr>
        <w:t>Mengestu</w:t>
      </w:r>
      <w:proofErr w:type="spellEnd"/>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are artistic creations of a discourse of culture and ideology.</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highly acclaimed African novels both locally and in the international scene are appropriate reads for the teaching of cultural literacy without undermining language skills.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 language-literature interface serves as an effective approach to an integrative and interactive pedagogy that targets a broad range of literacy skills and socio-cultural awareness.</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Critical discourse analysis for transitivity processes can be taught as learning strategy for the development of high levels of reading comprehension,</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cultural literacy development,</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literary appreciation.</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Making inferences or reading between the lines is a basic crucial skill to develop among learners to enable them to navigate within critical discourse frameworks of identity,</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ideology,</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culture as texts,</w:t>
      </w:r>
      <w:r w:rsidR="00990C71" w:rsidRPr="00E364DB">
        <w:rPr>
          <w:rFonts w:ascii="Times New Roman" w:hAnsi="Times New Roman" w:cs="Times New Roman"/>
          <w:iCs/>
          <w:sz w:val="24"/>
          <w:szCs w:val="24"/>
        </w:rPr>
        <w:t xml:space="preserve"> i</w:t>
      </w:r>
      <w:r w:rsidRPr="00E364DB">
        <w:rPr>
          <w:rFonts w:ascii="Times New Roman" w:hAnsi="Times New Roman" w:cs="Times New Roman"/>
          <w:iCs/>
          <w:sz w:val="24"/>
          <w:szCs w:val="24"/>
        </w:rPr>
        <w:t>n particular,</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literary materials are replete with the socio-cultural overtones and undertones notwithstanding their artistic quality.</w:t>
      </w:r>
      <w:r w:rsidR="00990C71" w:rsidRPr="00E364DB">
        <w:rPr>
          <w:rFonts w:ascii="Times New Roman" w:hAnsi="Times New Roman" w:cs="Times New Roman"/>
          <w:iCs/>
          <w:sz w:val="24"/>
          <w:szCs w:val="24"/>
        </w:rPr>
        <w:t xml:space="preserve"> </w:t>
      </w:r>
    </w:p>
    <w:p w:rsidR="002C0358" w:rsidRPr="00E364DB" w:rsidRDefault="002C0358" w:rsidP="00E364DB">
      <w:pPr>
        <w:spacing w:line="480" w:lineRule="auto"/>
        <w:ind w:firstLine="720"/>
        <w:jc w:val="both"/>
        <w:rPr>
          <w:rFonts w:ascii="Times New Roman" w:hAnsi="Times New Roman" w:cs="Times New Roman"/>
          <w:b/>
          <w:iCs/>
          <w:sz w:val="24"/>
          <w:szCs w:val="24"/>
        </w:rPr>
      </w:pPr>
      <w:r w:rsidRPr="00E364DB">
        <w:rPr>
          <w:rFonts w:ascii="Times New Roman" w:hAnsi="Times New Roman" w:cs="Times New Roman"/>
          <w:iCs/>
          <w:sz w:val="24"/>
          <w:szCs w:val="24"/>
        </w:rPr>
        <w:lastRenderedPageBreak/>
        <w:t>Language and society are inevitably interrelated and therefore,</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any literary piece is a by-product of this interdependence which in turn shapes the reader’s mind and impacts on his behavior without setting aside the subliminal creative inspiration.</w:t>
      </w:r>
      <w:r w:rsidR="00990C71"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 xml:space="preserve">Evolving a proto-model of literacy development from a discourse of culture using the novel is a refreshing innovation in language curriculum renewal.                                                                     </w:t>
      </w:r>
    </w:p>
    <w:p w:rsidR="007B10CF" w:rsidRPr="00E364DB" w:rsidRDefault="00990C71" w:rsidP="00E364DB">
      <w:pPr>
        <w:spacing w:line="480" w:lineRule="auto"/>
        <w:jc w:val="both"/>
        <w:rPr>
          <w:rFonts w:ascii="Times New Roman" w:hAnsi="Times New Roman" w:cs="Times New Roman"/>
          <w:b/>
          <w:iCs/>
          <w:sz w:val="24"/>
          <w:szCs w:val="24"/>
        </w:rPr>
      </w:pPr>
      <w:r w:rsidRPr="00E364DB">
        <w:rPr>
          <w:rFonts w:ascii="Times New Roman" w:hAnsi="Times New Roman" w:cs="Times New Roman"/>
          <w:b/>
          <w:iCs/>
          <w:sz w:val="24"/>
          <w:szCs w:val="24"/>
        </w:rPr>
        <w:t>Conclusion</w:t>
      </w:r>
      <w:r w:rsidR="007B10CF" w:rsidRPr="00E364DB">
        <w:rPr>
          <w:rFonts w:ascii="Times New Roman" w:hAnsi="Times New Roman" w:cs="Times New Roman"/>
          <w:b/>
          <w:iCs/>
          <w:sz w:val="24"/>
          <w:szCs w:val="24"/>
        </w:rPr>
        <w:t>s</w:t>
      </w:r>
      <w:r w:rsidRPr="00E364DB">
        <w:rPr>
          <w:rFonts w:ascii="Times New Roman" w:hAnsi="Times New Roman" w:cs="Times New Roman"/>
          <w:b/>
          <w:iCs/>
          <w:sz w:val="24"/>
          <w:szCs w:val="24"/>
        </w:rPr>
        <w:t xml:space="preserve"> </w:t>
      </w:r>
      <w:r w:rsidR="002C0358" w:rsidRPr="00E364DB">
        <w:rPr>
          <w:rFonts w:ascii="Times New Roman" w:hAnsi="Times New Roman" w:cs="Times New Roman"/>
          <w:b/>
          <w:iCs/>
          <w:sz w:val="24"/>
          <w:szCs w:val="24"/>
        </w:rPr>
        <w:t>an</w:t>
      </w:r>
      <w:r w:rsidRPr="00E364DB">
        <w:rPr>
          <w:rFonts w:ascii="Times New Roman" w:hAnsi="Times New Roman" w:cs="Times New Roman"/>
          <w:b/>
          <w:iCs/>
          <w:sz w:val="24"/>
          <w:szCs w:val="24"/>
        </w:rPr>
        <w:t>d Recommendations</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In view of the results and discussions,</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this research has come to the conclusion that a proto-model of literacy development for language curriculum renewal can be designed from a reflective pedagogy of the language and literature interface where the discourse of culture and ideology serves as the framework in identifying target literacy skills.</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CDA is a helpful methodology to look into the manipulation of language with respect to ideology and culture in literature.</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Language curriculum renewal must break the barriers of traditional practice and venture into innovative and trail-blazing approaches considering the radical change of today’s language learners’ demographic and needs upon the dictates of a global village.</w:t>
      </w:r>
      <w:r w:rsidR="007B10CF" w:rsidRPr="00E364DB">
        <w:rPr>
          <w:rFonts w:ascii="Times New Roman" w:hAnsi="Times New Roman" w:cs="Times New Roman"/>
          <w:iCs/>
          <w:sz w:val="24"/>
          <w:szCs w:val="24"/>
        </w:rPr>
        <w:t xml:space="preserve"> The specific conclusions are presented as follows:</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1.</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 xml:space="preserve">The discourse of culture in a novel could very well serve as basis to identify target literacy skills adopting both </w:t>
      </w:r>
      <w:r w:rsidRPr="00E364DB">
        <w:rPr>
          <w:rFonts w:ascii="Times New Roman" w:hAnsi="Times New Roman" w:cs="Times New Roman"/>
          <w:i/>
          <w:sz w:val="24"/>
          <w:szCs w:val="24"/>
        </w:rPr>
        <w:t xml:space="preserve">a priori </w:t>
      </w:r>
      <w:r w:rsidRPr="00E364DB">
        <w:rPr>
          <w:rFonts w:ascii="Times New Roman" w:hAnsi="Times New Roman" w:cs="Times New Roman"/>
          <w:iCs/>
          <w:sz w:val="24"/>
          <w:szCs w:val="24"/>
        </w:rPr>
        <w:t xml:space="preserve">and </w:t>
      </w:r>
      <w:r w:rsidRPr="00E364DB">
        <w:rPr>
          <w:rFonts w:ascii="Times New Roman" w:hAnsi="Times New Roman" w:cs="Times New Roman"/>
          <w:i/>
          <w:sz w:val="24"/>
          <w:szCs w:val="24"/>
        </w:rPr>
        <w:t xml:space="preserve">a posteriori </w:t>
      </w:r>
      <w:r w:rsidRPr="00E364DB">
        <w:rPr>
          <w:rFonts w:ascii="Times New Roman" w:hAnsi="Times New Roman" w:cs="Times New Roman"/>
          <w:iCs/>
          <w:sz w:val="24"/>
          <w:szCs w:val="24"/>
        </w:rPr>
        <w:t>approaches in langua</w:t>
      </w:r>
      <w:r w:rsidR="007B10CF" w:rsidRPr="00E364DB">
        <w:rPr>
          <w:rFonts w:ascii="Times New Roman" w:hAnsi="Times New Roman" w:cs="Times New Roman"/>
          <w:iCs/>
          <w:sz w:val="24"/>
          <w:szCs w:val="24"/>
        </w:rPr>
        <w:t>ge curriculum renewal;</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2.</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CDA of transitivity processes in ideology facilitates the reading comprehension of a novel;</w:t>
      </w:r>
      <w:r w:rsidR="007B10CF" w:rsidRPr="00E364DB">
        <w:rPr>
          <w:rFonts w:ascii="Times New Roman" w:hAnsi="Times New Roman" w:cs="Times New Roman"/>
          <w:iCs/>
          <w:sz w:val="24"/>
          <w:szCs w:val="24"/>
        </w:rPr>
        <w:t xml:space="preserve"> </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3.</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two African novels exemplified a density of ideological and cultural issues evident in the var</w:t>
      </w:r>
      <w:r w:rsidR="007B10CF" w:rsidRPr="00E364DB">
        <w:rPr>
          <w:rFonts w:ascii="Times New Roman" w:hAnsi="Times New Roman" w:cs="Times New Roman"/>
          <w:iCs/>
          <w:sz w:val="24"/>
          <w:szCs w:val="24"/>
        </w:rPr>
        <w:t>iety and style of language use;</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4.</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two African novelists showcased full command of a second language and effectively manipulated this linguistic ability in their critical discourse of ideology and culture;</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lastRenderedPageBreak/>
        <w:t>5.</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 xml:space="preserve">The language-literature interface employed as an approach in the sociolinguistic and discourse study revealed viability as an innovative trail-blazing benchmark in evolving a proto-model of literacy development in language </w:t>
      </w:r>
      <w:r w:rsidR="007B10CF" w:rsidRPr="00E364DB">
        <w:rPr>
          <w:rFonts w:ascii="Times New Roman" w:hAnsi="Times New Roman" w:cs="Times New Roman"/>
          <w:iCs/>
          <w:sz w:val="24"/>
          <w:szCs w:val="24"/>
        </w:rPr>
        <w:t>curriculum</w:t>
      </w:r>
      <w:r w:rsidRPr="00E364DB">
        <w:rPr>
          <w:rFonts w:ascii="Times New Roman" w:hAnsi="Times New Roman" w:cs="Times New Roman"/>
          <w:iCs/>
          <w:sz w:val="24"/>
          <w:szCs w:val="24"/>
        </w:rPr>
        <w:t xml:space="preserve"> renewal.</w:t>
      </w:r>
    </w:p>
    <w:p w:rsidR="002C0358"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In light</w:t>
      </w:r>
      <w:r w:rsidR="007B10CF" w:rsidRPr="00E364DB">
        <w:rPr>
          <w:rFonts w:ascii="Times New Roman" w:hAnsi="Times New Roman" w:cs="Times New Roman"/>
          <w:iCs/>
          <w:sz w:val="24"/>
          <w:szCs w:val="24"/>
        </w:rPr>
        <w:t xml:space="preserve"> of the aforementioned, </w:t>
      </w:r>
      <w:r w:rsidRPr="00E364DB">
        <w:rPr>
          <w:rFonts w:ascii="Times New Roman" w:hAnsi="Times New Roman" w:cs="Times New Roman"/>
          <w:iCs/>
          <w:sz w:val="24"/>
          <w:szCs w:val="24"/>
        </w:rPr>
        <w:t xml:space="preserve">the following serve </w:t>
      </w:r>
      <w:r w:rsidR="007B10CF" w:rsidRPr="00E364DB">
        <w:rPr>
          <w:rFonts w:ascii="Times New Roman" w:hAnsi="Times New Roman" w:cs="Times New Roman"/>
          <w:iCs/>
          <w:sz w:val="24"/>
          <w:szCs w:val="24"/>
        </w:rPr>
        <w:t>as recommendations</w:t>
      </w:r>
      <w:r w:rsidRPr="00E364DB">
        <w:rPr>
          <w:rFonts w:ascii="Times New Roman" w:hAnsi="Times New Roman" w:cs="Times New Roman"/>
          <w:iCs/>
          <w:sz w:val="24"/>
          <w:szCs w:val="24"/>
        </w:rPr>
        <w:t xml:space="preserve"> of the study:                                                                                                                                                                                      </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1.</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The language-literature interface should be encouraged as both language pedagogy and cultural literacy development in ESL/EFL learning contexts</w:t>
      </w:r>
      <w:r w:rsidR="007B10CF" w:rsidRPr="00E364DB">
        <w:rPr>
          <w:rFonts w:ascii="Times New Roman" w:hAnsi="Times New Roman" w:cs="Times New Roman"/>
          <w:iCs/>
          <w:sz w:val="24"/>
          <w:szCs w:val="24"/>
        </w:rPr>
        <w:t>;</w:t>
      </w:r>
      <w:r w:rsidRPr="00E364DB">
        <w:rPr>
          <w:rFonts w:ascii="Times New Roman" w:hAnsi="Times New Roman" w:cs="Times New Roman"/>
          <w:iCs/>
          <w:sz w:val="24"/>
          <w:szCs w:val="24"/>
        </w:rPr>
        <w:t xml:space="preserve"> </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2.</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Careful selection of instructional materials like novels should include cultural load in the text</w:t>
      </w:r>
      <w:r w:rsidR="007B10CF" w:rsidRPr="00E364DB">
        <w:rPr>
          <w:rFonts w:ascii="Times New Roman" w:hAnsi="Times New Roman" w:cs="Times New Roman"/>
          <w:iCs/>
          <w:sz w:val="24"/>
          <w:szCs w:val="24"/>
        </w:rPr>
        <w:t xml:space="preserve">; </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3.</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Language curriculum renewal should adopt the innovative design of evolving proto-models of literacy development from reflective practice</w:t>
      </w:r>
      <w:r w:rsidR="007B10CF" w:rsidRPr="00E364DB">
        <w:rPr>
          <w:rFonts w:ascii="Times New Roman" w:hAnsi="Times New Roman" w:cs="Times New Roman"/>
          <w:iCs/>
          <w:sz w:val="24"/>
          <w:szCs w:val="24"/>
        </w:rPr>
        <w:t xml:space="preserve">; </w:t>
      </w:r>
    </w:p>
    <w:p w:rsidR="007B10CF" w:rsidRPr="00E364DB"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4.</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All stakeholders should be involved in the design of an effective language curriculum that look into perceived,</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felt,</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and real needs of learners and anchored on sociolinguistic factors that constitute the learning environment and the larger society</w:t>
      </w:r>
      <w:r w:rsidR="007B10CF" w:rsidRPr="00E364DB">
        <w:rPr>
          <w:rFonts w:ascii="Times New Roman" w:hAnsi="Times New Roman" w:cs="Times New Roman"/>
          <w:iCs/>
          <w:sz w:val="24"/>
          <w:szCs w:val="24"/>
        </w:rPr>
        <w:t>;</w:t>
      </w:r>
    </w:p>
    <w:p w:rsidR="00FA7264" w:rsidRDefault="002C0358" w:rsidP="00E364DB">
      <w:pPr>
        <w:spacing w:line="480" w:lineRule="auto"/>
        <w:ind w:firstLine="720"/>
        <w:jc w:val="both"/>
        <w:rPr>
          <w:rFonts w:ascii="Times New Roman" w:hAnsi="Times New Roman" w:cs="Times New Roman"/>
          <w:iCs/>
          <w:sz w:val="24"/>
          <w:szCs w:val="24"/>
        </w:rPr>
      </w:pPr>
      <w:r w:rsidRPr="00E364DB">
        <w:rPr>
          <w:rFonts w:ascii="Times New Roman" w:hAnsi="Times New Roman" w:cs="Times New Roman"/>
          <w:iCs/>
          <w:sz w:val="24"/>
          <w:szCs w:val="24"/>
        </w:rPr>
        <w:t>5.</w:t>
      </w:r>
      <w:r w:rsidR="007B10CF" w:rsidRPr="00E364DB">
        <w:rPr>
          <w:rFonts w:ascii="Times New Roman" w:hAnsi="Times New Roman" w:cs="Times New Roman"/>
          <w:iCs/>
          <w:sz w:val="24"/>
          <w:szCs w:val="24"/>
        </w:rPr>
        <w:t xml:space="preserve"> </w:t>
      </w:r>
      <w:r w:rsidRPr="00E364DB">
        <w:rPr>
          <w:rFonts w:ascii="Times New Roman" w:hAnsi="Times New Roman" w:cs="Times New Roman"/>
          <w:iCs/>
          <w:sz w:val="24"/>
          <w:szCs w:val="24"/>
        </w:rPr>
        <w:t>Future research in language curriculum renewal should adopt both qualitative and quantitative investigations and look into varied learning environments and different groups of learners.</w:t>
      </w:r>
    </w:p>
    <w:p w:rsidR="00524CCD" w:rsidRDefault="00524CCD" w:rsidP="00524CCD">
      <w:pPr>
        <w:spacing w:line="480" w:lineRule="auto"/>
        <w:jc w:val="both"/>
        <w:rPr>
          <w:rFonts w:ascii="Times New Roman" w:hAnsi="Times New Roman" w:cs="Times New Roman"/>
          <w:iCs/>
          <w:sz w:val="24"/>
          <w:szCs w:val="24"/>
        </w:rPr>
      </w:pPr>
    </w:p>
    <w:p w:rsidR="00846ED5" w:rsidRDefault="00846ED5" w:rsidP="00524CCD">
      <w:pPr>
        <w:spacing w:line="480" w:lineRule="auto"/>
        <w:jc w:val="both"/>
        <w:rPr>
          <w:rFonts w:ascii="Times New Roman" w:hAnsi="Times New Roman" w:cs="Times New Roman"/>
          <w:b/>
          <w:iCs/>
          <w:sz w:val="24"/>
          <w:szCs w:val="24"/>
        </w:rPr>
      </w:pPr>
    </w:p>
    <w:p w:rsidR="00846ED5" w:rsidRDefault="00846ED5" w:rsidP="00524CCD">
      <w:pPr>
        <w:spacing w:line="480" w:lineRule="auto"/>
        <w:jc w:val="both"/>
        <w:rPr>
          <w:rFonts w:ascii="Times New Roman" w:hAnsi="Times New Roman" w:cs="Times New Roman"/>
          <w:b/>
          <w:iCs/>
          <w:sz w:val="24"/>
          <w:szCs w:val="24"/>
        </w:rPr>
      </w:pPr>
    </w:p>
    <w:p w:rsidR="00846ED5" w:rsidRDefault="00846ED5" w:rsidP="00524CCD">
      <w:pPr>
        <w:spacing w:line="480" w:lineRule="auto"/>
        <w:jc w:val="both"/>
        <w:rPr>
          <w:rFonts w:ascii="Times New Roman" w:hAnsi="Times New Roman" w:cs="Times New Roman"/>
          <w:b/>
          <w:iCs/>
          <w:sz w:val="24"/>
          <w:szCs w:val="24"/>
        </w:rPr>
      </w:pPr>
    </w:p>
    <w:p w:rsidR="00524CCD" w:rsidRPr="00524CCD" w:rsidRDefault="00524CCD" w:rsidP="00846ED5">
      <w:pPr>
        <w:spacing w:line="480" w:lineRule="auto"/>
        <w:jc w:val="both"/>
        <w:rPr>
          <w:rFonts w:ascii="Times New Roman" w:hAnsi="Times New Roman" w:cs="Times New Roman"/>
          <w:b/>
          <w:iCs/>
          <w:sz w:val="24"/>
          <w:szCs w:val="24"/>
        </w:rPr>
      </w:pPr>
      <w:r w:rsidRPr="00524CCD">
        <w:rPr>
          <w:rFonts w:ascii="Times New Roman" w:hAnsi="Times New Roman" w:cs="Times New Roman"/>
          <w:b/>
          <w:iCs/>
          <w:sz w:val="24"/>
          <w:szCs w:val="24"/>
        </w:rPr>
        <w:lastRenderedPageBreak/>
        <w:t>Bibliography</w:t>
      </w:r>
    </w:p>
    <w:p w:rsidR="00074638" w:rsidRDefault="00524CCD" w:rsidP="00846ED5">
      <w:pPr>
        <w:spacing w:line="360" w:lineRule="auto"/>
        <w:ind w:left="851" w:hanging="851"/>
        <w:jc w:val="both"/>
        <w:rPr>
          <w:rFonts w:ascii="Times New Roman" w:hAnsi="Times New Roman" w:cs="Times New Roman"/>
          <w:iCs/>
          <w:sz w:val="24"/>
          <w:szCs w:val="24"/>
        </w:rPr>
      </w:pPr>
      <w:r w:rsidRPr="00524CCD">
        <w:rPr>
          <w:rFonts w:ascii="Times New Roman" w:hAnsi="Times New Roman" w:cs="Times New Roman"/>
          <w:iCs/>
          <w:sz w:val="24"/>
          <w:szCs w:val="24"/>
        </w:rPr>
        <w:t>Brown,</w:t>
      </w:r>
      <w:r>
        <w:rPr>
          <w:rFonts w:ascii="Times New Roman" w:hAnsi="Times New Roman" w:cs="Times New Roman"/>
          <w:iCs/>
          <w:sz w:val="24"/>
          <w:szCs w:val="24"/>
        </w:rPr>
        <w:t xml:space="preserve"> </w:t>
      </w:r>
      <w:r w:rsidRPr="00524CCD">
        <w:rPr>
          <w:rFonts w:ascii="Times New Roman" w:hAnsi="Times New Roman" w:cs="Times New Roman"/>
          <w:iCs/>
          <w:sz w:val="24"/>
          <w:szCs w:val="24"/>
        </w:rPr>
        <w:t>D.</w:t>
      </w:r>
      <w:r>
        <w:rPr>
          <w:rFonts w:ascii="Times New Roman" w:hAnsi="Times New Roman" w:cs="Times New Roman"/>
          <w:iCs/>
          <w:sz w:val="24"/>
          <w:szCs w:val="24"/>
        </w:rPr>
        <w:t xml:space="preserve"> </w:t>
      </w:r>
      <w:r w:rsidRPr="00524CCD">
        <w:rPr>
          <w:rFonts w:ascii="Times New Roman" w:hAnsi="Times New Roman" w:cs="Times New Roman"/>
          <w:iCs/>
          <w:sz w:val="24"/>
          <w:szCs w:val="24"/>
        </w:rPr>
        <w:t>H.</w:t>
      </w:r>
      <w:r w:rsidR="00AB34DF">
        <w:rPr>
          <w:rFonts w:ascii="Times New Roman" w:hAnsi="Times New Roman" w:cs="Times New Roman"/>
          <w:iCs/>
          <w:sz w:val="24"/>
          <w:szCs w:val="24"/>
        </w:rPr>
        <w:t xml:space="preserve"> </w:t>
      </w:r>
      <w:r>
        <w:rPr>
          <w:rFonts w:ascii="Times New Roman" w:hAnsi="Times New Roman" w:cs="Times New Roman"/>
          <w:iCs/>
          <w:sz w:val="24"/>
          <w:szCs w:val="24"/>
        </w:rPr>
        <w:t>(</w:t>
      </w:r>
      <w:r w:rsidR="00AB34DF">
        <w:rPr>
          <w:rFonts w:ascii="Times New Roman" w:hAnsi="Times New Roman" w:cs="Times New Roman"/>
          <w:iCs/>
          <w:sz w:val="24"/>
          <w:szCs w:val="24"/>
        </w:rPr>
        <w:t>2006</w:t>
      </w:r>
      <w:r>
        <w:rPr>
          <w:rFonts w:ascii="Times New Roman" w:hAnsi="Times New Roman" w:cs="Times New Roman"/>
          <w:iCs/>
          <w:sz w:val="24"/>
          <w:szCs w:val="24"/>
        </w:rPr>
        <w:t>)</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Cs/>
          <w:sz w:val="24"/>
          <w:szCs w:val="24"/>
        </w:rPr>
        <w:t>Principles of language learning and teaching.</w:t>
      </w:r>
      <w:r>
        <w:rPr>
          <w:rFonts w:ascii="Times New Roman" w:hAnsi="Times New Roman" w:cs="Times New Roman"/>
          <w:iCs/>
          <w:sz w:val="24"/>
          <w:szCs w:val="24"/>
        </w:rPr>
        <w:t xml:space="preserve"> </w:t>
      </w:r>
      <w:r w:rsidR="00AB34DF">
        <w:rPr>
          <w:rFonts w:ascii="Times New Roman" w:hAnsi="Times New Roman" w:cs="Times New Roman"/>
          <w:iCs/>
          <w:sz w:val="24"/>
          <w:szCs w:val="24"/>
        </w:rPr>
        <w:t>5</w:t>
      </w:r>
      <w:r w:rsidR="00AB34DF" w:rsidRPr="00AB34DF">
        <w:rPr>
          <w:rFonts w:ascii="Times New Roman" w:hAnsi="Times New Roman" w:cs="Times New Roman"/>
          <w:iCs/>
          <w:sz w:val="24"/>
          <w:szCs w:val="24"/>
          <w:vertAlign w:val="superscript"/>
        </w:rPr>
        <w:t>th</w:t>
      </w:r>
      <w:r w:rsidR="00AB34DF">
        <w:rPr>
          <w:rFonts w:ascii="Times New Roman" w:hAnsi="Times New Roman" w:cs="Times New Roman"/>
          <w:iCs/>
          <w:sz w:val="24"/>
          <w:szCs w:val="24"/>
        </w:rPr>
        <w:t xml:space="preserve"> ed. </w:t>
      </w:r>
      <w:r w:rsidRPr="00524CCD">
        <w:rPr>
          <w:rFonts w:ascii="Times New Roman" w:hAnsi="Times New Roman" w:cs="Times New Roman"/>
          <w:iCs/>
          <w:sz w:val="24"/>
          <w:szCs w:val="24"/>
        </w:rPr>
        <w:t>New York:</w:t>
      </w:r>
      <w:r>
        <w:rPr>
          <w:rFonts w:ascii="Times New Roman" w:hAnsi="Times New Roman" w:cs="Times New Roman"/>
          <w:iCs/>
          <w:sz w:val="24"/>
          <w:szCs w:val="24"/>
        </w:rPr>
        <w:t xml:space="preserve"> </w:t>
      </w:r>
      <w:r w:rsidR="00AB34DF">
        <w:rPr>
          <w:rFonts w:ascii="Times New Roman" w:hAnsi="Times New Roman" w:cs="Times New Roman"/>
          <w:iCs/>
          <w:sz w:val="24"/>
          <w:szCs w:val="24"/>
        </w:rPr>
        <w:t>Longm</w:t>
      </w:r>
      <w:r w:rsidRPr="00524CCD">
        <w:rPr>
          <w:rFonts w:ascii="Times New Roman" w:hAnsi="Times New Roman" w:cs="Times New Roman"/>
          <w:iCs/>
          <w:sz w:val="24"/>
          <w:szCs w:val="24"/>
        </w:rPr>
        <w:t>an.</w:t>
      </w:r>
    </w:p>
    <w:p w:rsidR="00074638" w:rsidRDefault="00524CCD" w:rsidP="00846ED5">
      <w:pPr>
        <w:spacing w:line="360" w:lineRule="auto"/>
        <w:ind w:left="851" w:hanging="851"/>
        <w:jc w:val="both"/>
        <w:rPr>
          <w:rFonts w:ascii="Times New Roman" w:hAnsi="Times New Roman" w:cs="Times New Roman"/>
          <w:iCs/>
          <w:sz w:val="24"/>
          <w:szCs w:val="24"/>
        </w:rPr>
      </w:pPr>
      <w:r w:rsidRPr="00524CCD">
        <w:rPr>
          <w:rFonts w:ascii="Times New Roman" w:hAnsi="Times New Roman" w:cs="Times New Roman"/>
          <w:iCs/>
          <w:sz w:val="24"/>
          <w:szCs w:val="24"/>
        </w:rPr>
        <w:t>Brown,</w:t>
      </w:r>
      <w:r>
        <w:rPr>
          <w:rFonts w:ascii="Times New Roman" w:hAnsi="Times New Roman" w:cs="Times New Roman"/>
          <w:iCs/>
          <w:sz w:val="24"/>
          <w:szCs w:val="24"/>
        </w:rPr>
        <w:t xml:space="preserve"> </w:t>
      </w:r>
      <w:r w:rsidRPr="00524CCD">
        <w:rPr>
          <w:rFonts w:ascii="Times New Roman" w:hAnsi="Times New Roman" w:cs="Times New Roman"/>
          <w:iCs/>
          <w:sz w:val="24"/>
          <w:szCs w:val="24"/>
        </w:rPr>
        <w:t>D.</w:t>
      </w:r>
      <w:r>
        <w:rPr>
          <w:rFonts w:ascii="Times New Roman" w:hAnsi="Times New Roman" w:cs="Times New Roman"/>
          <w:iCs/>
          <w:sz w:val="24"/>
          <w:szCs w:val="24"/>
        </w:rPr>
        <w:t xml:space="preserve"> </w:t>
      </w:r>
      <w:r w:rsidRPr="00524CCD">
        <w:rPr>
          <w:rFonts w:ascii="Times New Roman" w:hAnsi="Times New Roman" w:cs="Times New Roman"/>
          <w:iCs/>
          <w:sz w:val="24"/>
          <w:szCs w:val="24"/>
        </w:rPr>
        <w:t xml:space="preserve">H. </w:t>
      </w:r>
      <w:r>
        <w:rPr>
          <w:rFonts w:ascii="Times New Roman" w:hAnsi="Times New Roman" w:cs="Times New Roman"/>
          <w:iCs/>
          <w:sz w:val="24"/>
          <w:szCs w:val="24"/>
        </w:rPr>
        <w:t>(</w:t>
      </w:r>
      <w:r w:rsidRPr="00524CCD">
        <w:rPr>
          <w:rFonts w:ascii="Times New Roman" w:hAnsi="Times New Roman" w:cs="Times New Roman"/>
          <w:iCs/>
          <w:sz w:val="24"/>
          <w:szCs w:val="24"/>
        </w:rPr>
        <w:t>1994</w:t>
      </w:r>
      <w:r>
        <w:rPr>
          <w:rFonts w:ascii="Times New Roman" w:hAnsi="Times New Roman" w:cs="Times New Roman"/>
          <w:iCs/>
          <w:sz w:val="24"/>
          <w:szCs w:val="24"/>
        </w:rPr>
        <w:t>)</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Cs/>
          <w:sz w:val="24"/>
          <w:szCs w:val="24"/>
        </w:rPr>
        <w:t>Teaching by principles.</w:t>
      </w:r>
      <w:r w:rsidR="00AB34DF">
        <w:rPr>
          <w:rFonts w:ascii="Times New Roman" w:hAnsi="Times New Roman" w:cs="Times New Roman"/>
          <w:iCs/>
          <w:sz w:val="24"/>
          <w:szCs w:val="24"/>
        </w:rPr>
        <w:t xml:space="preserve"> </w:t>
      </w:r>
      <w:r w:rsidRPr="00524CCD">
        <w:rPr>
          <w:rFonts w:ascii="Times New Roman" w:hAnsi="Times New Roman" w:cs="Times New Roman"/>
          <w:iCs/>
          <w:sz w:val="24"/>
          <w:szCs w:val="24"/>
        </w:rPr>
        <w:t>an interactive approach to language</w:t>
      </w:r>
      <w:r w:rsidR="00074638">
        <w:rPr>
          <w:rFonts w:ascii="Times New Roman" w:hAnsi="Times New Roman" w:cs="Times New Roman"/>
          <w:iCs/>
          <w:sz w:val="24"/>
          <w:szCs w:val="24"/>
        </w:rPr>
        <w:t xml:space="preserve"> </w:t>
      </w:r>
      <w:r w:rsidRPr="00524CCD">
        <w:rPr>
          <w:rFonts w:ascii="Times New Roman" w:hAnsi="Times New Roman" w:cs="Times New Roman"/>
          <w:iCs/>
          <w:sz w:val="24"/>
          <w:szCs w:val="24"/>
        </w:rPr>
        <w:t>Pedagogy.</w:t>
      </w:r>
      <w:r w:rsidR="00074638">
        <w:rPr>
          <w:rFonts w:ascii="Times New Roman" w:hAnsi="Times New Roman" w:cs="Times New Roman"/>
          <w:iCs/>
          <w:sz w:val="24"/>
          <w:szCs w:val="24"/>
        </w:rPr>
        <w:t xml:space="preserve"> </w:t>
      </w:r>
      <w:r w:rsidRPr="00524CCD">
        <w:rPr>
          <w:rFonts w:ascii="Times New Roman" w:hAnsi="Times New Roman" w:cs="Times New Roman"/>
          <w:iCs/>
          <w:sz w:val="24"/>
          <w:szCs w:val="24"/>
        </w:rPr>
        <w:t>New Jersey:</w:t>
      </w:r>
      <w:r>
        <w:rPr>
          <w:rFonts w:ascii="Times New Roman" w:hAnsi="Times New Roman" w:cs="Times New Roman"/>
          <w:iCs/>
          <w:sz w:val="24"/>
          <w:szCs w:val="24"/>
        </w:rPr>
        <w:t xml:space="preserve"> </w:t>
      </w:r>
      <w:r w:rsidRPr="00524CCD">
        <w:rPr>
          <w:rFonts w:ascii="Times New Roman" w:hAnsi="Times New Roman" w:cs="Times New Roman"/>
          <w:iCs/>
          <w:sz w:val="24"/>
          <w:szCs w:val="24"/>
        </w:rPr>
        <w:t>Prentice Hall.</w:t>
      </w:r>
    </w:p>
    <w:p w:rsidR="002A2257" w:rsidRDefault="00524CCD" w:rsidP="00846ED5">
      <w:pPr>
        <w:spacing w:line="360" w:lineRule="auto"/>
        <w:ind w:left="851" w:hanging="851"/>
        <w:jc w:val="both"/>
        <w:rPr>
          <w:rFonts w:ascii="Times New Roman" w:hAnsi="Times New Roman" w:cs="Times New Roman"/>
          <w:iCs/>
          <w:sz w:val="24"/>
          <w:szCs w:val="24"/>
        </w:rPr>
      </w:pPr>
      <w:r>
        <w:rPr>
          <w:rFonts w:ascii="Times New Roman" w:hAnsi="Times New Roman" w:cs="Times New Roman"/>
          <w:iCs/>
          <w:sz w:val="24"/>
          <w:szCs w:val="24"/>
        </w:rPr>
        <w:t>Chapman, M. &amp; Anderson, J</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Cs/>
          <w:sz w:val="24"/>
          <w:szCs w:val="24"/>
        </w:rPr>
        <w:t>1995</w:t>
      </w:r>
      <w:r>
        <w:rPr>
          <w:rFonts w:ascii="Times New Roman" w:hAnsi="Times New Roman" w:cs="Times New Roman"/>
          <w:iCs/>
          <w:sz w:val="24"/>
          <w:szCs w:val="24"/>
        </w:rPr>
        <w:t>)</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Cs/>
          <w:sz w:val="24"/>
          <w:szCs w:val="24"/>
        </w:rPr>
        <w:t>Thinking globally about language</w:t>
      </w:r>
      <w:r w:rsidR="002A2257">
        <w:rPr>
          <w:rFonts w:ascii="Times New Roman" w:hAnsi="Times New Roman" w:cs="Times New Roman"/>
          <w:iCs/>
          <w:sz w:val="24"/>
          <w:szCs w:val="24"/>
        </w:rPr>
        <w:t xml:space="preserve"> e</w:t>
      </w:r>
      <w:r w:rsidRPr="00524CCD">
        <w:rPr>
          <w:rFonts w:ascii="Times New Roman" w:hAnsi="Times New Roman" w:cs="Times New Roman"/>
          <w:iCs/>
          <w:sz w:val="24"/>
          <w:szCs w:val="24"/>
        </w:rPr>
        <w:t>ducation.</w:t>
      </w:r>
      <w:r>
        <w:rPr>
          <w:rFonts w:ascii="Times New Roman" w:hAnsi="Times New Roman" w:cs="Times New Roman"/>
          <w:iCs/>
          <w:sz w:val="24"/>
          <w:szCs w:val="24"/>
        </w:rPr>
        <w:t xml:space="preserve"> </w:t>
      </w:r>
      <w:r w:rsidR="002A2257">
        <w:rPr>
          <w:rFonts w:ascii="Times New Roman" w:hAnsi="Times New Roman" w:cs="Times New Roman"/>
          <w:iCs/>
          <w:sz w:val="24"/>
          <w:szCs w:val="24"/>
        </w:rPr>
        <w:t xml:space="preserve">Vancouver </w:t>
      </w:r>
      <w:r w:rsidRPr="00524CCD">
        <w:rPr>
          <w:rFonts w:ascii="Times New Roman" w:hAnsi="Times New Roman" w:cs="Times New Roman"/>
          <w:iCs/>
          <w:sz w:val="24"/>
          <w:szCs w:val="24"/>
        </w:rPr>
        <w:t>B.C.:</w:t>
      </w:r>
      <w:r>
        <w:rPr>
          <w:rFonts w:ascii="Times New Roman" w:hAnsi="Times New Roman" w:cs="Times New Roman"/>
          <w:iCs/>
          <w:sz w:val="24"/>
          <w:szCs w:val="24"/>
        </w:rPr>
        <w:t xml:space="preserve"> </w:t>
      </w:r>
      <w:r w:rsidRPr="00524CCD">
        <w:rPr>
          <w:rFonts w:ascii="Times New Roman" w:hAnsi="Times New Roman" w:cs="Times New Roman"/>
          <w:iCs/>
          <w:sz w:val="24"/>
          <w:szCs w:val="24"/>
        </w:rPr>
        <w:t xml:space="preserve">University of British Columbia. </w:t>
      </w:r>
      <w:r w:rsidR="00AB34DF">
        <w:rPr>
          <w:rFonts w:ascii="Times New Roman" w:hAnsi="Times New Roman" w:cs="Times New Roman"/>
          <w:iCs/>
          <w:sz w:val="24"/>
          <w:szCs w:val="24"/>
        </w:rPr>
        <w:t xml:space="preserve">Retrieved from </w:t>
      </w:r>
      <w:hyperlink r:id="rId4" w:history="1">
        <w:r w:rsidR="002A2257" w:rsidRPr="00056C85">
          <w:rPr>
            <w:rStyle w:val="Hyperlink"/>
            <w:rFonts w:ascii="Times New Roman" w:hAnsi="Times New Roman" w:cs="Times New Roman"/>
            <w:iCs/>
            <w:sz w:val="24"/>
            <w:szCs w:val="24"/>
          </w:rPr>
          <w:t>https://sfu-primo.hosted.exlibrisgroup.com</w:t>
        </w:r>
      </w:hyperlink>
    </w:p>
    <w:p w:rsidR="002A2257" w:rsidRDefault="00524CCD" w:rsidP="00846ED5">
      <w:pPr>
        <w:spacing w:line="360" w:lineRule="auto"/>
        <w:ind w:left="851" w:hanging="851"/>
        <w:jc w:val="both"/>
        <w:rPr>
          <w:rFonts w:ascii="Times New Roman" w:hAnsi="Times New Roman" w:cs="Times New Roman"/>
          <w:iCs/>
          <w:sz w:val="24"/>
          <w:szCs w:val="24"/>
        </w:rPr>
      </w:pPr>
      <w:r w:rsidRPr="00524CCD">
        <w:rPr>
          <w:rFonts w:ascii="Times New Roman" w:hAnsi="Times New Roman" w:cs="Times New Roman"/>
          <w:iCs/>
          <w:sz w:val="24"/>
          <w:szCs w:val="24"/>
        </w:rPr>
        <w:t>Carrell,</w:t>
      </w:r>
      <w:r w:rsidR="00DF7D14">
        <w:rPr>
          <w:rFonts w:ascii="Times New Roman" w:hAnsi="Times New Roman" w:cs="Times New Roman"/>
          <w:iCs/>
          <w:sz w:val="24"/>
          <w:szCs w:val="24"/>
        </w:rPr>
        <w:t xml:space="preserve"> P.</w:t>
      </w:r>
      <w:r w:rsidRPr="00524CCD">
        <w:rPr>
          <w:rFonts w:ascii="Times New Roman" w:hAnsi="Times New Roman" w:cs="Times New Roman"/>
          <w:iCs/>
          <w:sz w:val="24"/>
          <w:szCs w:val="24"/>
        </w:rPr>
        <w:t xml:space="preserve"> et al.</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1992</w:t>
      </w:r>
      <w:r w:rsidR="00DF7D14">
        <w:rPr>
          <w:rFonts w:ascii="Times New Roman" w:hAnsi="Times New Roman" w:cs="Times New Roman"/>
          <w:iCs/>
          <w:sz w:val="24"/>
          <w:szCs w:val="24"/>
        </w:rPr>
        <w:t>)</w:t>
      </w:r>
      <w:r w:rsidRPr="00524CCD">
        <w:rPr>
          <w:rFonts w:ascii="Times New Roman" w:hAnsi="Times New Roman" w:cs="Times New Roman"/>
          <w:iCs/>
          <w:sz w:val="24"/>
          <w:szCs w:val="24"/>
        </w:rPr>
        <w:t>.</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Interactive approaches to second language reading.</w:t>
      </w:r>
      <w:r w:rsidR="002A2257">
        <w:rPr>
          <w:rFonts w:ascii="Times New Roman" w:hAnsi="Times New Roman" w:cs="Times New Roman"/>
          <w:iCs/>
          <w:sz w:val="24"/>
          <w:szCs w:val="24"/>
        </w:rPr>
        <w:t xml:space="preserve"> </w:t>
      </w:r>
      <w:r w:rsidRPr="00524CCD">
        <w:rPr>
          <w:rFonts w:ascii="Times New Roman" w:hAnsi="Times New Roman" w:cs="Times New Roman"/>
          <w:iCs/>
          <w:sz w:val="24"/>
          <w:szCs w:val="24"/>
        </w:rPr>
        <w:t>USA:</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Cambridge University Press.</w:t>
      </w:r>
      <w:r w:rsidR="002A2257" w:rsidRPr="00524CCD">
        <w:rPr>
          <w:rFonts w:ascii="Times New Roman" w:hAnsi="Times New Roman" w:cs="Times New Roman"/>
          <w:iCs/>
          <w:sz w:val="24"/>
          <w:szCs w:val="24"/>
        </w:rPr>
        <w:t xml:space="preserve"> </w:t>
      </w:r>
    </w:p>
    <w:p w:rsidR="002A2257" w:rsidRDefault="00524CCD" w:rsidP="00846ED5">
      <w:pPr>
        <w:spacing w:line="360" w:lineRule="auto"/>
        <w:ind w:left="851" w:hanging="851"/>
        <w:jc w:val="both"/>
        <w:rPr>
          <w:rFonts w:ascii="Times New Roman" w:hAnsi="Times New Roman" w:cs="Times New Roman"/>
          <w:iCs/>
          <w:sz w:val="24"/>
          <w:szCs w:val="24"/>
        </w:rPr>
      </w:pPr>
      <w:r w:rsidRPr="00524CCD">
        <w:rPr>
          <w:rFonts w:ascii="Times New Roman" w:hAnsi="Times New Roman" w:cs="Times New Roman"/>
          <w:iCs/>
          <w:sz w:val="24"/>
          <w:szCs w:val="24"/>
        </w:rPr>
        <w:t>Cook,</w:t>
      </w:r>
      <w:r w:rsidR="00DF7D14">
        <w:rPr>
          <w:rFonts w:ascii="Times New Roman" w:hAnsi="Times New Roman" w:cs="Times New Roman"/>
          <w:iCs/>
          <w:sz w:val="24"/>
          <w:szCs w:val="24"/>
        </w:rPr>
        <w:t xml:space="preserve"> V</w:t>
      </w:r>
      <w:r w:rsidRPr="00524CCD">
        <w:rPr>
          <w:rFonts w:ascii="Times New Roman" w:hAnsi="Times New Roman" w:cs="Times New Roman"/>
          <w:iCs/>
          <w:sz w:val="24"/>
          <w:szCs w:val="24"/>
        </w:rPr>
        <w:t>.</w:t>
      </w:r>
      <w:r w:rsidR="00DF7D14">
        <w:rPr>
          <w:rFonts w:ascii="Times New Roman" w:hAnsi="Times New Roman" w:cs="Times New Roman"/>
          <w:iCs/>
          <w:sz w:val="24"/>
          <w:szCs w:val="24"/>
        </w:rPr>
        <w:t xml:space="preserve"> (</w:t>
      </w:r>
      <w:r w:rsidR="00074638">
        <w:rPr>
          <w:rFonts w:ascii="Times New Roman" w:hAnsi="Times New Roman" w:cs="Times New Roman"/>
          <w:iCs/>
          <w:sz w:val="24"/>
          <w:szCs w:val="24"/>
        </w:rPr>
        <w:t>2008</w:t>
      </w:r>
      <w:r w:rsidR="00DF7D14">
        <w:rPr>
          <w:rFonts w:ascii="Times New Roman" w:hAnsi="Times New Roman" w:cs="Times New Roman"/>
          <w:iCs/>
          <w:sz w:val="24"/>
          <w:szCs w:val="24"/>
        </w:rPr>
        <w:t>)</w:t>
      </w:r>
      <w:r w:rsidRPr="00524CCD">
        <w:rPr>
          <w:rFonts w:ascii="Times New Roman" w:hAnsi="Times New Roman" w:cs="Times New Roman"/>
          <w:iCs/>
          <w:sz w:val="24"/>
          <w:szCs w:val="24"/>
        </w:rPr>
        <w:t>.</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Second language learning and teaching.</w:t>
      </w:r>
      <w:r w:rsidR="00DF7D14">
        <w:rPr>
          <w:rFonts w:ascii="Times New Roman" w:hAnsi="Times New Roman" w:cs="Times New Roman"/>
          <w:iCs/>
          <w:sz w:val="24"/>
          <w:szCs w:val="24"/>
        </w:rPr>
        <w:t xml:space="preserve"> </w:t>
      </w:r>
      <w:r w:rsidR="00074638">
        <w:rPr>
          <w:rFonts w:ascii="Times New Roman" w:hAnsi="Times New Roman" w:cs="Times New Roman"/>
          <w:iCs/>
          <w:sz w:val="24"/>
          <w:szCs w:val="24"/>
        </w:rPr>
        <w:t>4</w:t>
      </w:r>
      <w:r w:rsidR="00074638" w:rsidRPr="00074638">
        <w:rPr>
          <w:rFonts w:ascii="Times New Roman" w:hAnsi="Times New Roman" w:cs="Times New Roman"/>
          <w:iCs/>
          <w:sz w:val="24"/>
          <w:szCs w:val="24"/>
          <w:vertAlign w:val="superscript"/>
        </w:rPr>
        <w:t>th</w:t>
      </w:r>
      <w:r w:rsidR="00074638">
        <w:rPr>
          <w:rFonts w:ascii="Times New Roman" w:hAnsi="Times New Roman" w:cs="Times New Roman"/>
          <w:iCs/>
          <w:sz w:val="24"/>
          <w:szCs w:val="24"/>
        </w:rPr>
        <w:t xml:space="preserve"> ed. London</w:t>
      </w:r>
      <w:r w:rsidRPr="00524CCD">
        <w:rPr>
          <w:rFonts w:ascii="Times New Roman" w:hAnsi="Times New Roman" w:cs="Times New Roman"/>
          <w:iCs/>
          <w:sz w:val="24"/>
          <w:szCs w:val="24"/>
        </w:rPr>
        <w:t>:</w:t>
      </w:r>
      <w:r w:rsidR="00DF7D14">
        <w:rPr>
          <w:rFonts w:ascii="Times New Roman" w:hAnsi="Times New Roman" w:cs="Times New Roman"/>
          <w:iCs/>
          <w:sz w:val="24"/>
          <w:szCs w:val="24"/>
        </w:rPr>
        <w:t xml:space="preserve"> </w:t>
      </w:r>
      <w:proofErr w:type="spellStart"/>
      <w:r w:rsidR="00DF7D14">
        <w:rPr>
          <w:rFonts w:ascii="Times New Roman" w:hAnsi="Times New Roman" w:cs="Times New Roman"/>
          <w:iCs/>
          <w:sz w:val="24"/>
          <w:szCs w:val="24"/>
        </w:rPr>
        <w:t>Routledge</w:t>
      </w:r>
      <w:proofErr w:type="spellEnd"/>
    </w:p>
    <w:p w:rsidR="002A2257" w:rsidRDefault="00DF7D14" w:rsidP="00846ED5">
      <w:pPr>
        <w:spacing w:line="360" w:lineRule="auto"/>
        <w:ind w:left="851" w:hanging="851"/>
        <w:jc w:val="both"/>
        <w:rPr>
          <w:rFonts w:ascii="Times New Roman" w:hAnsi="Times New Roman" w:cs="Times New Roman"/>
          <w:i/>
          <w:sz w:val="24"/>
          <w:szCs w:val="24"/>
        </w:rPr>
      </w:pPr>
      <w:proofErr w:type="spellStart"/>
      <w:r w:rsidRPr="00524CCD">
        <w:rPr>
          <w:rFonts w:ascii="Times New Roman" w:hAnsi="Times New Roman" w:cs="Times New Roman"/>
          <w:iCs/>
          <w:sz w:val="24"/>
          <w:szCs w:val="24"/>
        </w:rPr>
        <w:t>Dablo</w:t>
      </w:r>
      <w:proofErr w:type="spellEnd"/>
      <w:r w:rsidRPr="00524CCD">
        <w:rPr>
          <w:rFonts w:ascii="Times New Roman" w:hAnsi="Times New Roman" w:cs="Times New Roman"/>
          <w:iCs/>
          <w:sz w:val="24"/>
          <w:szCs w:val="24"/>
        </w:rPr>
        <w:t>,</w:t>
      </w:r>
      <w:r>
        <w:rPr>
          <w:rFonts w:ascii="Times New Roman" w:hAnsi="Times New Roman" w:cs="Times New Roman"/>
          <w:iCs/>
          <w:sz w:val="24"/>
          <w:szCs w:val="24"/>
        </w:rPr>
        <w:t xml:space="preserve"> L</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Cs/>
          <w:sz w:val="24"/>
          <w:szCs w:val="24"/>
        </w:rPr>
        <w:t>2018</w:t>
      </w:r>
      <w:r>
        <w:rPr>
          <w:rFonts w:ascii="Times New Roman" w:hAnsi="Times New Roman" w:cs="Times New Roman"/>
          <w:iCs/>
          <w:sz w:val="24"/>
          <w:szCs w:val="24"/>
        </w:rPr>
        <w:t>)</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
          <w:sz w:val="24"/>
          <w:szCs w:val="24"/>
        </w:rPr>
        <w:t>Developing identity and culture</w:t>
      </w:r>
      <w:r w:rsidRPr="00524CCD">
        <w:rPr>
          <w:rFonts w:ascii="Times New Roman" w:hAnsi="Times New Roman" w:cs="Times New Roman"/>
          <w:iCs/>
          <w:sz w:val="24"/>
          <w:szCs w:val="24"/>
        </w:rPr>
        <w:t xml:space="preserve"> </w:t>
      </w:r>
      <w:r w:rsidRPr="00524CCD">
        <w:rPr>
          <w:rFonts w:ascii="Times New Roman" w:hAnsi="Times New Roman" w:cs="Times New Roman"/>
          <w:i/>
          <w:sz w:val="24"/>
          <w:szCs w:val="24"/>
        </w:rPr>
        <w:t>among basic education learners in a</w:t>
      </w:r>
    </w:p>
    <w:p w:rsidR="002A2257" w:rsidRDefault="00DF7D14" w:rsidP="00846ED5">
      <w:pPr>
        <w:spacing w:line="360" w:lineRule="auto"/>
        <w:ind w:left="851" w:hanging="851"/>
        <w:jc w:val="both"/>
        <w:rPr>
          <w:rFonts w:ascii="Times New Roman" w:hAnsi="Times New Roman" w:cs="Times New Roman"/>
          <w:iCs/>
          <w:sz w:val="24"/>
          <w:szCs w:val="24"/>
        </w:rPr>
      </w:pPr>
      <w:r w:rsidRPr="00524CCD">
        <w:rPr>
          <w:rFonts w:ascii="Times New Roman" w:hAnsi="Times New Roman" w:cs="Times New Roman"/>
          <w:i/>
          <w:sz w:val="24"/>
          <w:szCs w:val="24"/>
        </w:rPr>
        <w:t>Reading program.</w:t>
      </w:r>
      <w:r>
        <w:rPr>
          <w:rFonts w:ascii="Times New Roman" w:hAnsi="Times New Roman" w:cs="Times New Roman"/>
          <w:i/>
          <w:sz w:val="24"/>
          <w:szCs w:val="24"/>
        </w:rPr>
        <w:t xml:space="preserve"> </w:t>
      </w:r>
      <w:r w:rsidRPr="00524CCD">
        <w:rPr>
          <w:rFonts w:ascii="Times New Roman" w:hAnsi="Times New Roman" w:cs="Times New Roman"/>
          <w:iCs/>
          <w:sz w:val="24"/>
          <w:szCs w:val="24"/>
        </w:rPr>
        <w:t xml:space="preserve">Unpublished </w:t>
      </w:r>
      <w:proofErr w:type="spellStart"/>
      <w:r w:rsidRPr="00524CCD">
        <w:rPr>
          <w:rFonts w:ascii="Times New Roman" w:hAnsi="Times New Roman" w:cs="Times New Roman"/>
          <w:iCs/>
          <w:sz w:val="24"/>
          <w:szCs w:val="24"/>
        </w:rPr>
        <w:t>Masters</w:t>
      </w:r>
      <w:proofErr w:type="spellEnd"/>
      <w:r w:rsidRPr="00524CCD">
        <w:rPr>
          <w:rFonts w:ascii="Times New Roman" w:hAnsi="Times New Roman" w:cs="Times New Roman"/>
          <w:iCs/>
          <w:sz w:val="24"/>
          <w:szCs w:val="24"/>
        </w:rPr>
        <w:t xml:space="preserve"> Thesis.</w:t>
      </w:r>
      <w:r>
        <w:rPr>
          <w:rFonts w:ascii="Times New Roman" w:hAnsi="Times New Roman" w:cs="Times New Roman"/>
          <w:iCs/>
          <w:sz w:val="24"/>
          <w:szCs w:val="24"/>
        </w:rPr>
        <w:t xml:space="preserve"> </w:t>
      </w:r>
      <w:r w:rsidRPr="00524CCD">
        <w:rPr>
          <w:rFonts w:ascii="Times New Roman" w:hAnsi="Times New Roman" w:cs="Times New Roman"/>
          <w:iCs/>
          <w:sz w:val="24"/>
          <w:szCs w:val="24"/>
        </w:rPr>
        <w:t>FEU Roosevelt.</w:t>
      </w:r>
      <w:r>
        <w:rPr>
          <w:rFonts w:ascii="Times New Roman" w:hAnsi="Times New Roman" w:cs="Times New Roman"/>
          <w:iCs/>
          <w:sz w:val="24"/>
          <w:szCs w:val="24"/>
        </w:rPr>
        <w:t xml:space="preserve"> </w:t>
      </w:r>
      <w:proofErr w:type="spellStart"/>
      <w:r w:rsidRPr="00524CCD">
        <w:rPr>
          <w:rFonts w:ascii="Times New Roman" w:hAnsi="Times New Roman" w:cs="Times New Roman"/>
          <w:iCs/>
          <w:sz w:val="24"/>
          <w:szCs w:val="24"/>
        </w:rPr>
        <w:t>Antipolo</w:t>
      </w:r>
      <w:proofErr w:type="spellEnd"/>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Cs/>
          <w:sz w:val="24"/>
          <w:szCs w:val="24"/>
        </w:rPr>
        <w:t>Rizal.</w:t>
      </w:r>
    </w:p>
    <w:p w:rsidR="002A2257" w:rsidRDefault="00DF7D14" w:rsidP="00846ED5">
      <w:pPr>
        <w:spacing w:line="360" w:lineRule="auto"/>
        <w:ind w:left="851" w:hanging="851"/>
        <w:jc w:val="both"/>
        <w:rPr>
          <w:rFonts w:ascii="Times New Roman" w:hAnsi="Times New Roman" w:cs="Times New Roman"/>
          <w:iCs/>
          <w:sz w:val="24"/>
          <w:szCs w:val="24"/>
        </w:rPr>
      </w:pPr>
      <w:r w:rsidRPr="00524CCD">
        <w:rPr>
          <w:rFonts w:ascii="Times New Roman" w:hAnsi="Times New Roman" w:cs="Times New Roman"/>
          <w:iCs/>
          <w:sz w:val="24"/>
          <w:szCs w:val="24"/>
        </w:rPr>
        <w:t>Fontanilla,</w:t>
      </w:r>
      <w:r>
        <w:rPr>
          <w:rFonts w:ascii="Times New Roman" w:hAnsi="Times New Roman" w:cs="Times New Roman"/>
          <w:iCs/>
          <w:sz w:val="24"/>
          <w:szCs w:val="24"/>
        </w:rPr>
        <w:t xml:space="preserve"> G</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Cs/>
          <w:sz w:val="24"/>
          <w:szCs w:val="24"/>
        </w:rPr>
        <w:t>2018</w:t>
      </w:r>
      <w:r>
        <w:rPr>
          <w:rFonts w:ascii="Times New Roman" w:hAnsi="Times New Roman" w:cs="Times New Roman"/>
          <w:iCs/>
          <w:sz w:val="24"/>
          <w:szCs w:val="24"/>
        </w:rPr>
        <w:t>)</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
          <w:sz w:val="24"/>
          <w:szCs w:val="24"/>
        </w:rPr>
        <w:t>Institutional identi</w:t>
      </w:r>
      <w:r>
        <w:rPr>
          <w:rFonts w:ascii="Times New Roman" w:hAnsi="Times New Roman" w:cs="Times New Roman"/>
          <w:i/>
          <w:sz w:val="24"/>
          <w:szCs w:val="24"/>
        </w:rPr>
        <w:t>ty in the newsletters of three P</w:t>
      </w:r>
      <w:r w:rsidRPr="00524CCD">
        <w:rPr>
          <w:rFonts w:ascii="Times New Roman" w:hAnsi="Times New Roman" w:cs="Times New Roman"/>
          <w:i/>
          <w:sz w:val="24"/>
          <w:szCs w:val="24"/>
        </w:rPr>
        <w:t>hilippine</w:t>
      </w:r>
      <w:r w:rsidR="002A2257">
        <w:rPr>
          <w:rFonts w:ascii="Times New Roman" w:hAnsi="Times New Roman" w:cs="Times New Roman"/>
          <w:i/>
          <w:sz w:val="24"/>
          <w:szCs w:val="24"/>
        </w:rPr>
        <w:t xml:space="preserve"> </w:t>
      </w:r>
      <w:r w:rsidRPr="00524CCD">
        <w:rPr>
          <w:rFonts w:ascii="Times New Roman" w:hAnsi="Times New Roman" w:cs="Times New Roman"/>
          <w:i/>
          <w:sz w:val="24"/>
          <w:szCs w:val="24"/>
        </w:rPr>
        <w:t>universities.</w:t>
      </w:r>
      <w:r w:rsidR="002A2257">
        <w:rPr>
          <w:rFonts w:ascii="Times New Roman" w:hAnsi="Times New Roman" w:cs="Times New Roman"/>
          <w:i/>
          <w:sz w:val="24"/>
          <w:szCs w:val="24"/>
        </w:rPr>
        <w:t xml:space="preserve"> </w:t>
      </w:r>
      <w:r w:rsidRPr="00524CCD">
        <w:rPr>
          <w:rFonts w:ascii="Times New Roman" w:hAnsi="Times New Roman" w:cs="Times New Roman"/>
          <w:iCs/>
          <w:sz w:val="24"/>
          <w:szCs w:val="24"/>
        </w:rPr>
        <w:t>UST Graduate School.</w:t>
      </w:r>
      <w:r>
        <w:rPr>
          <w:rFonts w:ascii="Times New Roman" w:hAnsi="Times New Roman" w:cs="Times New Roman"/>
          <w:iCs/>
          <w:sz w:val="24"/>
          <w:szCs w:val="24"/>
        </w:rPr>
        <w:t xml:space="preserve"> </w:t>
      </w:r>
      <w:proofErr w:type="spellStart"/>
      <w:r w:rsidRPr="00524CCD">
        <w:rPr>
          <w:rFonts w:ascii="Times New Roman" w:hAnsi="Times New Roman" w:cs="Times New Roman"/>
          <w:iCs/>
          <w:sz w:val="24"/>
          <w:szCs w:val="24"/>
        </w:rPr>
        <w:t>Espana</w:t>
      </w:r>
      <w:proofErr w:type="spellEnd"/>
      <w:r w:rsidRPr="00524CCD">
        <w:rPr>
          <w:rFonts w:ascii="Times New Roman" w:hAnsi="Times New Roman" w:cs="Times New Roman"/>
          <w:iCs/>
          <w:sz w:val="24"/>
          <w:szCs w:val="24"/>
        </w:rPr>
        <w:t>,</w:t>
      </w:r>
      <w:r>
        <w:rPr>
          <w:rFonts w:ascii="Times New Roman" w:hAnsi="Times New Roman" w:cs="Times New Roman"/>
          <w:iCs/>
          <w:sz w:val="24"/>
          <w:szCs w:val="24"/>
        </w:rPr>
        <w:t xml:space="preserve"> </w:t>
      </w:r>
      <w:proofErr w:type="spellStart"/>
      <w:r w:rsidRPr="00524CCD">
        <w:rPr>
          <w:rFonts w:ascii="Times New Roman" w:hAnsi="Times New Roman" w:cs="Times New Roman"/>
          <w:iCs/>
          <w:sz w:val="24"/>
          <w:szCs w:val="24"/>
        </w:rPr>
        <w:t>Manila.</w:t>
      </w:r>
    </w:p>
    <w:p w:rsidR="002A2257" w:rsidRDefault="00DF7D14" w:rsidP="00846ED5">
      <w:pPr>
        <w:spacing w:line="360" w:lineRule="auto"/>
        <w:ind w:left="851" w:hanging="851"/>
        <w:jc w:val="both"/>
        <w:rPr>
          <w:rFonts w:ascii="Times New Roman" w:hAnsi="Times New Roman" w:cs="Times New Roman"/>
          <w:iCs/>
          <w:sz w:val="24"/>
          <w:szCs w:val="24"/>
        </w:rPr>
      </w:pPr>
      <w:r w:rsidRPr="00524CCD">
        <w:rPr>
          <w:rFonts w:ascii="Times New Roman" w:hAnsi="Times New Roman" w:cs="Times New Roman"/>
          <w:iCs/>
          <w:sz w:val="24"/>
          <w:szCs w:val="24"/>
        </w:rPr>
        <w:t>Jacobe</w:t>
      </w:r>
      <w:proofErr w:type="spellEnd"/>
      <w:r w:rsidRPr="00524CCD">
        <w:rPr>
          <w:rFonts w:ascii="Times New Roman" w:hAnsi="Times New Roman" w:cs="Times New Roman"/>
          <w:iCs/>
          <w:sz w:val="24"/>
          <w:szCs w:val="24"/>
        </w:rPr>
        <w:t>,</w:t>
      </w:r>
      <w:r>
        <w:rPr>
          <w:rFonts w:ascii="Times New Roman" w:hAnsi="Times New Roman" w:cs="Times New Roman"/>
          <w:iCs/>
          <w:sz w:val="24"/>
          <w:szCs w:val="24"/>
        </w:rPr>
        <w:t xml:space="preserve"> A</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Cs/>
          <w:sz w:val="24"/>
          <w:szCs w:val="24"/>
        </w:rPr>
        <w:t>2019</w:t>
      </w:r>
      <w:r>
        <w:rPr>
          <w:rFonts w:ascii="Times New Roman" w:hAnsi="Times New Roman" w:cs="Times New Roman"/>
          <w:iCs/>
          <w:sz w:val="24"/>
          <w:szCs w:val="24"/>
        </w:rPr>
        <w:t>)</w:t>
      </w:r>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
          <w:sz w:val="24"/>
          <w:szCs w:val="24"/>
        </w:rPr>
        <w:t>Reading the Philippine novel:</w:t>
      </w:r>
      <w:r>
        <w:rPr>
          <w:rFonts w:ascii="Times New Roman" w:hAnsi="Times New Roman" w:cs="Times New Roman"/>
          <w:i/>
          <w:sz w:val="24"/>
          <w:szCs w:val="24"/>
        </w:rPr>
        <w:t xml:space="preserve"> </w:t>
      </w:r>
      <w:r w:rsidRPr="00524CCD">
        <w:rPr>
          <w:rFonts w:ascii="Times New Roman" w:hAnsi="Times New Roman" w:cs="Times New Roman"/>
          <w:i/>
          <w:sz w:val="24"/>
          <w:szCs w:val="24"/>
        </w:rPr>
        <w:t>a post-modern approach.</w:t>
      </w:r>
      <w:r>
        <w:rPr>
          <w:rFonts w:ascii="Times New Roman" w:hAnsi="Times New Roman" w:cs="Times New Roman"/>
          <w:i/>
          <w:sz w:val="24"/>
          <w:szCs w:val="24"/>
        </w:rPr>
        <w:t xml:space="preserve"> </w:t>
      </w:r>
      <w:r w:rsidRPr="00524CCD">
        <w:rPr>
          <w:rFonts w:ascii="Times New Roman" w:hAnsi="Times New Roman" w:cs="Times New Roman"/>
          <w:iCs/>
          <w:sz w:val="24"/>
          <w:szCs w:val="24"/>
        </w:rPr>
        <w:t>Unpublished</w:t>
      </w:r>
      <w:r w:rsidR="002A2257">
        <w:rPr>
          <w:rFonts w:ascii="Times New Roman" w:hAnsi="Times New Roman" w:cs="Times New Roman"/>
          <w:iCs/>
          <w:sz w:val="24"/>
          <w:szCs w:val="24"/>
        </w:rPr>
        <w:t xml:space="preserve"> </w:t>
      </w:r>
      <w:proofErr w:type="spellStart"/>
      <w:r w:rsidRPr="00524CCD">
        <w:rPr>
          <w:rFonts w:ascii="Times New Roman" w:hAnsi="Times New Roman" w:cs="Times New Roman"/>
          <w:iCs/>
          <w:sz w:val="24"/>
          <w:szCs w:val="24"/>
        </w:rPr>
        <w:t>Masters</w:t>
      </w:r>
      <w:proofErr w:type="spellEnd"/>
      <w:r w:rsidRPr="00524CCD">
        <w:rPr>
          <w:rFonts w:ascii="Times New Roman" w:hAnsi="Times New Roman" w:cs="Times New Roman"/>
          <w:iCs/>
          <w:sz w:val="24"/>
          <w:szCs w:val="24"/>
        </w:rPr>
        <w:t xml:space="preserve"> Thesis.</w:t>
      </w:r>
      <w:r>
        <w:rPr>
          <w:rFonts w:ascii="Times New Roman" w:hAnsi="Times New Roman" w:cs="Times New Roman"/>
          <w:iCs/>
          <w:sz w:val="24"/>
          <w:szCs w:val="24"/>
        </w:rPr>
        <w:t xml:space="preserve"> </w:t>
      </w:r>
      <w:r w:rsidRPr="00524CCD">
        <w:rPr>
          <w:rFonts w:ascii="Times New Roman" w:hAnsi="Times New Roman" w:cs="Times New Roman"/>
          <w:iCs/>
          <w:sz w:val="24"/>
          <w:szCs w:val="24"/>
        </w:rPr>
        <w:t>FEU Roosevelt.</w:t>
      </w:r>
      <w:r>
        <w:rPr>
          <w:rFonts w:ascii="Times New Roman" w:hAnsi="Times New Roman" w:cs="Times New Roman"/>
          <w:iCs/>
          <w:sz w:val="24"/>
          <w:szCs w:val="24"/>
        </w:rPr>
        <w:t xml:space="preserve"> </w:t>
      </w:r>
      <w:proofErr w:type="spellStart"/>
      <w:r w:rsidRPr="00524CCD">
        <w:rPr>
          <w:rFonts w:ascii="Times New Roman" w:hAnsi="Times New Roman" w:cs="Times New Roman"/>
          <w:iCs/>
          <w:sz w:val="24"/>
          <w:szCs w:val="24"/>
        </w:rPr>
        <w:t>Antipolo</w:t>
      </w:r>
      <w:proofErr w:type="spellEnd"/>
      <w:r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Pr="00524CCD">
        <w:rPr>
          <w:rFonts w:ascii="Times New Roman" w:hAnsi="Times New Roman" w:cs="Times New Roman"/>
          <w:iCs/>
          <w:sz w:val="24"/>
          <w:szCs w:val="24"/>
        </w:rPr>
        <w:t>Rizal.</w:t>
      </w:r>
      <w:r w:rsidR="002A2257" w:rsidRPr="00524CCD">
        <w:rPr>
          <w:rFonts w:ascii="Times New Roman" w:hAnsi="Times New Roman" w:cs="Times New Roman"/>
          <w:iCs/>
          <w:sz w:val="24"/>
          <w:szCs w:val="24"/>
        </w:rPr>
        <w:t xml:space="preserve"> </w:t>
      </w:r>
    </w:p>
    <w:p w:rsidR="002A2257" w:rsidRDefault="00524CCD" w:rsidP="00846ED5">
      <w:pPr>
        <w:spacing w:line="360" w:lineRule="auto"/>
        <w:ind w:left="851" w:hanging="851"/>
        <w:jc w:val="both"/>
        <w:rPr>
          <w:rFonts w:ascii="Times New Roman" w:hAnsi="Times New Roman" w:cs="Times New Roman"/>
          <w:iCs/>
          <w:sz w:val="24"/>
          <w:szCs w:val="24"/>
        </w:rPr>
      </w:pPr>
      <w:proofErr w:type="spellStart"/>
      <w:r w:rsidRPr="00524CCD">
        <w:rPr>
          <w:rFonts w:ascii="Times New Roman" w:hAnsi="Times New Roman" w:cs="Times New Roman"/>
          <w:iCs/>
          <w:sz w:val="24"/>
          <w:szCs w:val="24"/>
        </w:rPr>
        <w:t>Lado</w:t>
      </w:r>
      <w:proofErr w:type="spellEnd"/>
      <w:r w:rsidRPr="00524CCD">
        <w:rPr>
          <w:rFonts w:ascii="Times New Roman" w:hAnsi="Times New Roman" w:cs="Times New Roman"/>
          <w:iCs/>
          <w:sz w:val="24"/>
          <w:szCs w:val="24"/>
        </w:rPr>
        <w:t>,</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R.</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1986</w:t>
      </w:r>
      <w:r w:rsidR="00DF7D14">
        <w:rPr>
          <w:rFonts w:ascii="Times New Roman" w:hAnsi="Times New Roman" w:cs="Times New Roman"/>
          <w:iCs/>
          <w:sz w:val="24"/>
          <w:szCs w:val="24"/>
        </w:rPr>
        <w:t>)</w:t>
      </w:r>
      <w:r w:rsidRPr="00524CCD">
        <w:rPr>
          <w:rFonts w:ascii="Times New Roman" w:hAnsi="Times New Roman" w:cs="Times New Roman"/>
          <w:iCs/>
          <w:sz w:val="24"/>
          <w:szCs w:val="24"/>
        </w:rPr>
        <w:t>.</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How to compare two cultures.</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In J. Valdes [ed.</w:t>
      </w:r>
      <w:proofErr w:type="gramStart"/>
      <w:r w:rsidRPr="00524CCD">
        <w:rPr>
          <w:rFonts w:ascii="Times New Roman" w:hAnsi="Times New Roman" w:cs="Times New Roman"/>
          <w:iCs/>
          <w:sz w:val="24"/>
          <w:szCs w:val="24"/>
        </w:rPr>
        <w:t>].</w:t>
      </w:r>
      <w:r w:rsidRPr="00524CCD">
        <w:rPr>
          <w:rFonts w:ascii="Times New Roman" w:hAnsi="Times New Roman" w:cs="Times New Roman"/>
          <w:i/>
          <w:sz w:val="24"/>
          <w:szCs w:val="24"/>
        </w:rPr>
        <w:t>Culture</w:t>
      </w:r>
      <w:proofErr w:type="gramEnd"/>
      <w:r w:rsidRPr="00524CCD">
        <w:rPr>
          <w:rFonts w:ascii="Times New Roman" w:hAnsi="Times New Roman" w:cs="Times New Roman"/>
          <w:i/>
          <w:sz w:val="24"/>
          <w:szCs w:val="24"/>
        </w:rPr>
        <w:t xml:space="preserve"> </w:t>
      </w:r>
      <w:proofErr w:type="spellStart"/>
      <w:r w:rsidRPr="00524CCD">
        <w:rPr>
          <w:rFonts w:ascii="Times New Roman" w:hAnsi="Times New Roman" w:cs="Times New Roman"/>
          <w:i/>
          <w:sz w:val="24"/>
          <w:szCs w:val="24"/>
        </w:rPr>
        <w:t>Bound.</w:t>
      </w:r>
      <w:r w:rsidRPr="00524CCD">
        <w:rPr>
          <w:rFonts w:ascii="Times New Roman" w:hAnsi="Times New Roman" w:cs="Times New Roman"/>
          <w:iCs/>
          <w:sz w:val="24"/>
          <w:szCs w:val="24"/>
        </w:rPr>
        <w:t>Cambridge</w:t>
      </w:r>
      <w:proofErr w:type="spellEnd"/>
      <w:r w:rsidRPr="00524CCD">
        <w:rPr>
          <w:rFonts w:ascii="Times New Roman" w:hAnsi="Times New Roman" w:cs="Times New Roman"/>
          <w:iCs/>
          <w:sz w:val="24"/>
          <w:szCs w:val="24"/>
        </w:rPr>
        <w:t>:</w:t>
      </w:r>
      <w:r w:rsidR="002A2257">
        <w:rPr>
          <w:rFonts w:ascii="Times New Roman" w:hAnsi="Times New Roman" w:cs="Times New Roman"/>
          <w:iCs/>
          <w:sz w:val="24"/>
          <w:szCs w:val="24"/>
        </w:rPr>
        <w:t xml:space="preserve"> </w:t>
      </w:r>
      <w:r w:rsidRPr="00524CCD">
        <w:rPr>
          <w:rFonts w:ascii="Times New Roman" w:hAnsi="Times New Roman" w:cs="Times New Roman"/>
          <w:iCs/>
          <w:sz w:val="24"/>
          <w:szCs w:val="24"/>
        </w:rPr>
        <w:t>Cambridge University Press.</w:t>
      </w:r>
      <w:r w:rsidR="00074638">
        <w:rPr>
          <w:rFonts w:ascii="Times New Roman" w:hAnsi="Times New Roman" w:cs="Times New Roman"/>
          <w:iCs/>
          <w:sz w:val="24"/>
          <w:szCs w:val="24"/>
        </w:rPr>
        <w:t xml:space="preserve"> Retrieved from</w:t>
      </w:r>
      <w:r w:rsidR="002A2257">
        <w:rPr>
          <w:rFonts w:ascii="Times New Roman" w:hAnsi="Times New Roman" w:cs="Times New Roman"/>
          <w:iCs/>
          <w:sz w:val="24"/>
          <w:szCs w:val="24"/>
        </w:rPr>
        <w:t xml:space="preserve"> </w:t>
      </w:r>
      <w:hyperlink r:id="rId5" w:history="1">
        <w:r w:rsidR="002A2257" w:rsidRPr="00056C85">
          <w:rPr>
            <w:rStyle w:val="Hyperlink"/>
            <w:rFonts w:ascii="Times New Roman" w:hAnsi="Times New Roman" w:cs="Times New Roman"/>
            <w:iCs/>
            <w:sz w:val="24"/>
            <w:szCs w:val="24"/>
          </w:rPr>
          <w:t>https://www.scribd.com/document</w:t>
        </w:r>
      </w:hyperlink>
    </w:p>
    <w:p w:rsidR="002A2257" w:rsidRDefault="00524CCD" w:rsidP="00846ED5">
      <w:pPr>
        <w:spacing w:line="360" w:lineRule="auto"/>
        <w:ind w:left="851" w:hanging="851"/>
        <w:jc w:val="both"/>
        <w:rPr>
          <w:rFonts w:ascii="Times New Roman" w:hAnsi="Times New Roman" w:cs="Times New Roman"/>
          <w:sz w:val="24"/>
          <w:szCs w:val="24"/>
        </w:rPr>
      </w:pPr>
      <w:r w:rsidRPr="00524CCD">
        <w:rPr>
          <w:rFonts w:ascii="Times New Roman" w:hAnsi="Times New Roman" w:cs="Times New Roman"/>
          <w:iCs/>
          <w:sz w:val="24"/>
          <w:szCs w:val="24"/>
        </w:rPr>
        <w:t xml:space="preserve">Machin &amp; </w:t>
      </w:r>
      <w:proofErr w:type="spellStart"/>
      <w:r w:rsidRPr="00524CCD">
        <w:rPr>
          <w:rFonts w:ascii="Times New Roman" w:hAnsi="Times New Roman" w:cs="Times New Roman"/>
          <w:iCs/>
          <w:sz w:val="24"/>
          <w:szCs w:val="24"/>
        </w:rPr>
        <w:t>Mayr</w:t>
      </w:r>
      <w:proofErr w:type="spellEnd"/>
      <w:r w:rsidRPr="00524CCD">
        <w:rPr>
          <w:rFonts w:ascii="Times New Roman" w:hAnsi="Times New Roman" w:cs="Times New Roman"/>
          <w:iCs/>
          <w:sz w:val="24"/>
          <w:szCs w:val="24"/>
        </w:rPr>
        <w:t>.</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2012</w:t>
      </w:r>
      <w:r w:rsidR="00DF7D14">
        <w:rPr>
          <w:rFonts w:ascii="Times New Roman" w:hAnsi="Times New Roman" w:cs="Times New Roman"/>
          <w:iCs/>
          <w:sz w:val="24"/>
          <w:szCs w:val="24"/>
        </w:rPr>
        <w:t>)</w:t>
      </w:r>
      <w:r w:rsidRPr="00524CCD">
        <w:rPr>
          <w:rFonts w:ascii="Times New Roman" w:hAnsi="Times New Roman" w:cs="Times New Roman"/>
          <w:iCs/>
          <w:sz w:val="24"/>
          <w:szCs w:val="24"/>
        </w:rPr>
        <w:t>.</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How to do critical discourse analysis:</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a multimodal introduction.</w:t>
      </w:r>
      <w:r w:rsidR="002A2257">
        <w:rPr>
          <w:rFonts w:ascii="Times New Roman" w:hAnsi="Times New Roman" w:cs="Times New Roman"/>
          <w:iCs/>
          <w:sz w:val="24"/>
          <w:szCs w:val="24"/>
        </w:rPr>
        <w:t xml:space="preserve"> </w:t>
      </w:r>
      <w:r w:rsidRPr="00524CCD">
        <w:rPr>
          <w:rFonts w:ascii="Times New Roman" w:hAnsi="Times New Roman" w:cs="Times New Roman"/>
          <w:iCs/>
          <w:sz w:val="24"/>
          <w:szCs w:val="24"/>
        </w:rPr>
        <w:t>California:</w:t>
      </w:r>
      <w:r w:rsidR="00DF7D14">
        <w:rPr>
          <w:rFonts w:ascii="Times New Roman" w:hAnsi="Times New Roman" w:cs="Times New Roman"/>
          <w:iCs/>
          <w:sz w:val="24"/>
          <w:szCs w:val="24"/>
        </w:rPr>
        <w:t xml:space="preserve"> </w:t>
      </w:r>
      <w:r w:rsidRPr="00524CCD">
        <w:rPr>
          <w:rFonts w:ascii="Times New Roman" w:hAnsi="Times New Roman" w:cs="Times New Roman"/>
          <w:iCs/>
          <w:sz w:val="24"/>
          <w:szCs w:val="24"/>
        </w:rPr>
        <w:t>SAGE Publications.</w:t>
      </w:r>
      <w:r w:rsidR="002A2257">
        <w:rPr>
          <w:rFonts w:ascii="Times New Roman" w:hAnsi="Times New Roman" w:cs="Times New Roman"/>
          <w:sz w:val="24"/>
          <w:szCs w:val="24"/>
        </w:rPr>
        <w:t xml:space="preserve"> </w:t>
      </w:r>
    </w:p>
    <w:p w:rsidR="002A2257" w:rsidRDefault="00DF7D14" w:rsidP="00846ED5">
      <w:pPr>
        <w:spacing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Mengestu</w:t>
      </w:r>
      <w:proofErr w:type="spellEnd"/>
      <w:r>
        <w:rPr>
          <w:rFonts w:ascii="Times New Roman" w:hAnsi="Times New Roman" w:cs="Times New Roman"/>
          <w:sz w:val="24"/>
          <w:szCs w:val="24"/>
        </w:rPr>
        <w:t>, D</w:t>
      </w:r>
      <w:r w:rsidRPr="0092068F">
        <w:rPr>
          <w:rFonts w:ascii="Times New Roman" w:hAnsi="Times New Roman" w:cs="Times New Roman"/>
          <w:sz w:val="24"/>
          <w:szCs w:val="24"/>
        </w:rPr>
        <w:t>.</w:t>
      </w:r>
      <w:r>
        <w:rPr>
          <w:rFonts w:ascii="Times New Roman" w:hAnsi="Times New Roman" w:cs="Times New Roman"/>
          <w:sz w:val="24"/>
          <w:szCs w:val="24"/>
        </w:rPr>
        <w:t xml:space="preserve"> (2007). </w:t>
      </w:r>
      <w:r w:rsidRPr="0092068F">
        <w:rPr>
          <w:rFonts w:ascii="Times New Roman" w:hAnsi="Times New Roman" w:cs="Times New Roman"/>
          <w:i/>
          <w:sz w:val="24"/>
          <w:szCs w:val="24"/>
        </w:rPr>
        <w:t>The Beautiful Things that Heaven Bears</w:t>
      </w:r>
      <w:r w:rsidRPr="0092068F">
        <w:rPr>
          <w:rFonts w:ascii="Times New Roman" w:hAnsi="Times New Roman" w:cs="Times New Roman"/>
          <w:sz w:val="24"/>
          <w:szCs w:val="24"/>
        </w:rPr>
        <w:t>. New York: Riverhead</w:t>
      </w:r>
      <w:r>
        <w:rPr>
          <w:rFonts w:ascii="Times New Roman" w:hAnsi="Times New Roman" w:cs="Times New Roman"/>
          <w:sz w:val="24"/>
          <w:szCs w:val="24"/>
        </w:rPr>
        <w:t xml:space="preserve"> Books.</w:t>
      </w:r>
    </w:p>
    <w:p w:rsidR="002A2257" w:rsidRDefault="00DF7D14" w:rsidP="00846ED5">
      <w:pPr>
        <w:spacing w:line="360" w:lineRule="auto"/>
        <w:ind w:left="851" w:hanging="851"/>
        <w:jc w:val="both"/>
        <w:rPr>
          <w:rFonts w:ascii="Times New Roman" w:hAnsi="Times New Roman" w:cs="Times New Roman"/>
          <w:iCs/>
          <w:sz w:val="24"/>
          <w:szCs w:val="24"/>
        </w:rPr>
      </w:pPr>
      <w:r>
        <w:rPr>
          <w:rFonts w:ascii="Times New Roman" w:hAnsi="Times New Roman" w:cs="Times New Roman"/>
          <w:iCs/>
          <w:sz w:val="24"/>
          <w:szCs w:val="24"/>
        </w:rPr>
        <w:t>Richards, J</w:t>
      </w:r>
      <w:r w:rsidR="00524CCD"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00524CCD" w:rsidRPr="00524CCD">
        <w:rPr>
          <w:rFonts w:ascii="Times New Roman" w:hAnsi="Times New Roman" w:cs="Times New Roman"/>
          <w:iCs/>
          <w:sz w:val="24"/>
          <w:szCs w:val="24"/>
        </w:rPr>
        <w:t>2001</w:t>
      </w:r>
      <w:r>
        <w:rPr>
          <w:rFonts w:ascii="Times New Roman" w:hAnsi="Times New Roman" w:cs="Times New Roman"/>
          <w:iCs/>
          <w:sz w:val="24"/>
          <w:szCs w:val="24"/>
        </w:rPr>
        <w:t>)</w:t>
      </w:r>
      <w:r w:rsidR="00524CCD" w:rsidRPr="00524CCD">
        <w:rPr>
          <w:rFonts w:ascii="Times New Roman" w:hAnsi="Times New Roman" w:cs="Times New Roman"/>
          <w:iCs/>
          <w:sz w:val="24"/>
          <w:szCs w:val="24"/>
        </w:rPr>
        <w:t>.</w:t>
      </w:r>
      <w:r>
        <w:rPr>
          <w:rFonts w:ascii="Times New Roman" w:hAnsi="Times New Roman" w:cs="Times New Roman"/>
          <w:iCs/>
          <w:sz w:val="24"/>
          <w:szCs w:val="24"/>
        </w:rPr>
        <w:t xml:space="preserve"> </w:t>
      </w:r>
      <w:r w:rsidR="00524CCD" w:rsidRPr="00524CCD">
        <w:rPr>
          <w:rFonts w:ascii="Times New Roman" w:hAnsi="Times New Roman" w:cs="Times New Roman"/>
          <w:iCs/>
          <w:sz w:val="24"/>
          <w:szCs w:val="24"/>
        </w:rPr>
        <w:t>Curriculum development in language teaching.</w:t>
      </w:r>
      <w:r>
        <w:rPr>
          <w:rFonts w:ascii="Times New Roman" w:hAnsi="Times New Roman" w:cs="Times New Roman"/>
          <w:iCs/>
          <w:sz w:val="24"/>
          <w:szCs w:val="24"/>
        </w:rPr>
        <w:t xml:space="preserve"> </w:t>
      </w:r>
      <w:r w:rsidR="00524CCD" w:rsidRPr="00524CCD">
        <w:rPr>
          <w:rFonts w:ascii="Times New Roman" w:hAnsi="Times New Roman" w:cs="Times New Roman"/>
          <w:iCs/>
          <w:sz w:val="24"/>
          <w:szCs w:val="24"/>
        </w:rPr>
        <w:t>USA:</w:t>
      </w:r>
      <w:r>
        <w:rPr>
          <w:rFonts w:ascii="Times New Roman" w:hAnsi="Times New Roman" w:cs="Times New Roman"/>
          <w:iCs/>
          <w:sz w:val="24"/>
          <w:szCs w:val="24"/>
        </w:rPr>
        <w:t xml:space="preserve"> </w:t>
      </w:r>
      <w:r w:rsidR="00524CCD" w:rsidRPr="00524CCD">
        <w:rPr>
          <w:rFonts w:ascii="Times New Roman" w:hAnsi="Times New Roman" w:cs="Times New Roman"/>
          <w:iCs/>
          <w:sz w:val="24"/>
          <w:szCs w:val="24"/>
        </w:rPr>
        <w:t>Cambridge</w:t>
      </w:r>
      <w:r w:rsidR="002A2257">
        <w:rPr>
          <w:rFonts w:ascii="Times New Roman" w:hAnsi="Times New Roman" w:cs="Times New Roman"/>
          <w:iCs/>
          <w:sz w:val="24"/>
          <w:szCs w:val="24"/>
        </w:rPr>
        <w:t xml:space="preserve"> </w:t>
      </w:r>
      <w:proofErr w:type="spellStart"/>
      <w:r w:rsidR="00524CCD" w:rsidRPr="00524CCD">
        <w:rPr>
          <w:rFonts w:ascii="Times New Roman" w:hAnsi="Times New Roman" w:cs="Times New Roman"/>
          <w:iCs/>
          <w:sz w:val="24"/>
          <w:szCs w:val="24"/>
        </w:rPr>
        <w:t>University.</w:t>
      </w:r>
      <w:proofErr w:type="spellEnd"/>
    </w:p>
    <w:p w:rsidR="00DF7D14" w:rsidRPr="002A2257" w:rsidRDefault="00DF7D14" w:rsidP="00846ED5">
      <w:pPr>
        <w:spacing w:line="360" w:lineRule="auto"/>
        <w:ind w:left="851" w:hanging="851"/>
        <w:jc w:val="both"/>
        <w:rPr>
          <w:rFonts w:ascii="Times New Roman" w:hAnsi="Times New Roman" w:cs="Times New Roman"/>
          <w:iCs/>
          <w:sz w:val="24"/>
          <w:szCs w:val="24"/>
        </w:rPr>
      </w:pPr>
      <w:proofErr w:type="spellStart"/>
      <w:r>
        <w:rPr>
          <w:rFonts w:ascii="Times New Roman" w:hAnsi="Times New Roman" w:cs="Times New Roman"/>
          <w:sz w:val="24"/>
          <w:szCs w:val="24"/>
        </w:rPr>
        <w:t>Yit</w:t>
      </w:r>
      <w:r>
        <w:rPr>
          <w:rFonts w:ascii="Times New Roman" w:hAnsi="Times New Roman" w:cs="Times New Roman"/>
          <w:sz w:val="24"/>
          <w:szCs w:val="24"/>
        </w:rPr>
        <w:t>barek</w:t>
      </w:r>
      <w:proofErr w:type="spellEnd"/>
      <w:r>
        <w:rPr>
          <w:rFonts w:ascii="Times New Roman" w:hAnsi="Times New Roman" w:cs="Times New Roman"/>
          <w:sz w:val="24"/>
          <w:szCs w:val="24"/>
        </w:rPr>
        <w:t>, F</w:t>
      </w:r>
      <w:r w:rsidRPr="0092068F">
        <w:rPr>
          <w:rFonts w:ascii="Times New Roman" w:hAnsi="Times New Roman" w:cs="Times New Roman"/>
          <w:sz w:val="24"/>
          <w:szCs w:val="24"/>
        </w:rPr>
        <w:t>.</w:t>
      </w:r>
      <w:r>
        <w:rPr>
          <w:rFonts w:ascii="Times New Roman" w:hAnsi="Times New Roman" w:cs="Times New Roman"/>
          <w:sz w:val="24"/>
          <w:szCs w:val="24"/>
        </w:rPr>
        <w:t xml:space="preserve"> (2005).</w:t>
      </w:r>
      <w:r w:rsidRPr="0092068F">
        <w:rPr>
          <w:rFonts w:ascii="Times New Roman" w:hAnsi="Times New Roman" w:cs="Times New Roman"/>
          <w:sz w:val="24"/>
          <w:szCs w:val="24"/>
        </w:rPr>
        <w:t xml:space="preserve"> </w:t>
      </w:r>
      <w:r w:rsidRPr="0092068F">
        <w:rPr>
          <w:rFonts w:ascii="Times New Roman" w:hAnsi="Times New Roman" w:cs="Times New Roman"/>
          <w:i/>
          <w:sz w:val="24"/>
          <w:szCs w:val="24"/>
        </w:rPr>
        <w:t>The Texture of Dreams</w:t>
      </w:r>
      <w:r w:rsidRPr="0092068F">
        <w:rPr>
          <w:rFonts w:ascii="Times New Roman" w:hAnsi="Times New Roman" w:cs="Times New Roman"/>
          <w:sz w:val="24"/>
          <w:szCs w:val="24"/>
        </w:rPr>
        <w:t xml:space="preserve">. Chicago: </w:t>
      </w:r>
      <w:proofErr w:type="spellStart"/>
      <w:r w:rsidRPr="0092068F">
        <w:rPr>
          <w:rFonts w:ascii="Times New Roman" w:hAnsi="Times New Roman" w:cs="Times New Roman"/>
          <w:sz w:val="24"/>
          <w:szCs w:val="24"/>
        </w:rPr>
        <w:t>Nyala</w:t>
      </w:r>
      <w:proofErr w:type="spellEnd"/>
      <w:r w:rsidRPr="0092068F">
        <w:rPr>
          <w:rFonts w:ascii="Times New Roman" w:hAnsi="Times New Roman" w:cs="Times New Roman"/>
          <w:sz w:val="24"/>
          <w:szCs w:val="24"/>
        </w:rPr>
        <w:t xml:space="preserve"> Publishing.</w:t>
      </w:r>
    </w:p>
    <w:p w:rsidR="00524CCD" w:rsidRPr="00E364DB" w:rsidRDefault="00524CCD" w:rsidP="00846ED5">
      <w:pPr>
        <w:spacing w:line="480" w:lineRule="auto"/>
        <w:jc w:val="both"/>
        <w:rPr>
          <w:rFonts w:ascii="Times New Roman" w:hAnsi="Times New Roman" w:cs="Times New Roman"/>
          <w:iCs/>
          <w:sz w:val="24"/>
          <w:szCs w:val="24"/>
        </w:rPr>
      </w:pPr>
      <w:bookmarkStart w:id="0" w:name="_GoBack"/>
      <w:bookmarkEnd w:id="0"/>
    </w:p>
    <w:sectPr w:rsidR="00524CCD" w:rsidRPr="00E364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58"/>
    <w:rsid w:val="00074638"/>
    <w:rsid w:val="000C2332"/>
    <w:rsid w:val="000D6329"/>
    <w:rsid w:val="00141F16"/>
    <w:rsid w:val="001F6448"/>
    <w:rsid w:val="0023668F"/>
    <w:rsid w:val="00267086"/>
    <w:rsid w:val="002A2257"/>
    <w:rsid w:val="002A42FF"/>
    <w:rsid w:val="002C0358"/>
    <w:rsid w:val="00373CCB"/>
    <w:rsid w:val="003774CB"/>
    <w:rsid w:val="003D6769"/>
    <w:rsid w:val="004C3EFD"/>
    <w:rsid w:val="004E55DB"/>
    <w:rsid w:val="00524CCD"/>
    <w:rsid w:val="00553E26"/>
    <w:rsid w:val="005D6E70"/>
    <w:rsid w:val="006F4954"/>
    <w:rsid w:val="007B10CF"/>
    <w:rsid w:val="007F5CBD"/>
    <w:rsid w:val="00801857"/>
    <w:rsid w:val="00846ED5"/>
    <w:rsid w:val="00855CE0"/>
    <w:rsid w:val="00864DB9"/>
    <w:rsid w:val="00897A61"/>
    <w:rsid w:val="00990C71"/>
    <w:rsid w:val="00996B10"/>
    <w:rsid w:val="00A57052"/>
    <w:rsid w:val="00AB34DF"/>
    <w:rsid w:val="00B96C72"/>
    <w:rsid w:val="00BA137D"/>
    <w:rsid w:val="00C76C2B"/>
    <w:rsid w:val="00DF7D14"/>
    <w:rsid w:val="00E364DB"/>
    <w:rsid w:val="00EA449A"/>
    <w:rsid w:val="00FA726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760E"/>
  <w15:chartTrackingRefBased/>
  <w15:docId w15:val="{72123943-7858-4B39-9814-87C9CD17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3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ibd.com/document" TargetMode="External"/><Relationship Id="rId4" Type="http://schemas.openxmlformats.org/officeDocument/2006/relationships/hyperlink" Target="https://sfu-primo.hosted.exlibri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1928</TotalTime>
  <Pages>23</Pages>
  <Words>7266</Words>
  <Characters>41419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Chesta Esnara</cp:lastModifiedBy>
  <cp:revision>14</cp:revision>
  <dcterms:created xsi:type="dcterms:W3CDTF">2021-04-14T07:10:00Z</dcterms:created>
  <dcterms:modified xsi:type="dcterms:W3CDTF">2022-12-30T14:27:00Z</dcterms:modified>
</cp:coreProperties>
</file>